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A1EB" w14:textId="7BC07215" w:rsidR="002C65E2" w:rsidRPr="002C65E2" w:rsidRDefault="002C65E2" w:rsidP="5613D795">
      <w:pPr>
        <w:tabs>
          <w:tab w:val="center" w:pos="4536"/>
          <w:tab w:val="right" w:pos="9072"/>
        </w:tabs>
        <w:jc w:val="both"/>
        <w:rPr>
          <w:lang w:eastAsia="en-US"/>
        </w:rPr>
      </w:pPr>
      <w:bookmarkStart w:id="0" w:name="OLE_LINK1"/>
    </w:p>
    <w:p w14:paraId="1B271BDC" w14:textId="77777777" w:rsidR="002F344D" w:rsidRDefault="002F344D" w:rsidP="002C65E2">
      <w:pPr>
        <w:widowControl w:val="0"/>
        <w:jc w:val="center"/>
        <w:rPr>
          <w:rFonts w:eastAsia="Calibri" w:cs="Arial"/>
          <w:b/>
          <w:color w:val="000000" w:themeColor="text1"/>
          <w:sz w:val="28"/>
          <w:szCs w:val="28"/>
          <w:highlight w:val="yellow"/>
          <w:lang w:eastAsia="en-US"/>
        </w:rPr>
      </w:pPr>
    </w:p>
    <w:p w14:paraId="7272CF9C"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6BCB1F12" w14:textId="408E7912" w:rsidR="00E2760F" w:rsidRPr="00E2760F" w:rsidRDefault="00E2760F" w:rsidP="00E2760F">
      <w:pPr>
        <w:tabs>
          <w:tab w:val="left" w:pos="5580"/>
        </w:tabs>
        <w:spacing w:before="120" w:after="240"/>
        <w:ind w:left="142"/>
        <w:jc w:val="center"/>
        <w:outlineLvl w:val="3"/>
        <w:rPr>
          <w:b/>
          <w:caps/>
          <w:sz w:val="32"/>
          <w:szCs w:val="32"/>
          <w:lang w:eastAsia="en-US"/>
        </w:rPr>
      </w:pPr>
      <w:r w:rsidRPr="00E2760F">
        <w:rPr>
          <w:b/>
          <w:caps/>
          <w:sz w:val="32"/>
          <w:szCs w:val="32"/>
          <w:lang w:eastAsia="en-US"/>
        </w:rPr>
        <w:t>předloha smlouvy na veřejnou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p w14:paraId="3FD32F00" w14:textId="77777777" w:rsidR="00E2760F" w:rsidRPr="00E2760F" w:rsidRDefault="00E2760F" w:rsidP="00E2760F">
      <w:pPr>
        <w:rPr>
          <w:rFonts w:ascii="Times New Roman" w:eastAsia="Calibri" w:hAnsi="Times New Roman"/>
          <w:sz w:val="20"/>
          <w:lang w:eastAsia="en-US"/>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8"/>
        <w:gridCol w:w="5026"/>
      </w:tblGrid>
      <w:tr w:rsidR="00E2760F" w:rsidRPr="00E2760F" w14:paraId="6C0CE2BE" w14:textId="77777777" w:rsidTr="45C7D65C">
        <w:tc>
          <w:tcPr>
            <w:tcW w:w="9464" w:type="dxa"/>
            <w:gridSpan w:val="2"/>
            <w:shd w:val="clear" w:color="auto" w:fill="auto"/>
          </w:tcPr>
          <w:p w14:paraId="23BEDC0F" w14:textId="77777777" w:rsidR="00E2760F" w:rsidRPr="00E2760F" w:rsidRDefault="00E2760F" w:rsidP="00E2760F">
            <w:pPr>
              <w:tabs>
                <w:tab w:val="left" w:pos="5580"/>
              </w:tabs>
              <w:spacing w:before="60" w:after="60"/>
              <w:rPr>
                <w:rFonts w:eastAsia="Calibri" w:cs="Calibri"/>
                <w:b/>
                <w:sz w:val="28"/>
                <w:szCs w:val="28"/>
              </w:rPr>
            </w:pPr>
            <w:r w:rsidRPr="00E2760F">
              <w:rPr>
                <w:rFonts w:eastAsia="Calibri" w:cs="Calibri"/>
                <w:b/>
                <w:sz w:val="28"/>
                <w:szCs w:val="28"/>
              </w:rPr>
              <w:t>Identifikace veřejné zakázky</w:t>
            </w:r>
          </w:p>
        </w:tc>
      </w:tr>
      <w:tr w:rsidR="00E2760F" w:rsidRPr="00E2760F" w14:paraId="02249872" w14:textId="77777777" w:rsidTr="45C7D65C">
        <w:tc>
          <w:tcPr>
            <w:tcW w:w="4437" w:type="dxa"/>
            <w:shd w:val="clear" w:color="auto" w:fill="auto"/>
          </w:tcPr>
          <w:p w14:paraId="4563952D" w14:textId="1A589CE9" w:rsidR="00E2760F" w:rsidRPr="00E2760F" w:rsidRDefault="00534514" w:rsidP="00E2760F">
            <w:pPr>
              <w:tabs>
                <w:tab w:val="left" w:pos="5580"/>
              </w:tabs>
              <w:spacing w:before="60" w:after="60"/>
              <w:jc w:val="right"/>
              <w:rPr>
                <w:rFonts w:eastAsia="Calibri" w:cs="Calibri"/>
                <w:b/>
              </w:rPr>
            </w:pPr>
            <w:r w:rsidRPr="00FB47AA">
              <w:rPr>
                <w:b/>
              </w:rPr>
              <w:t>Název:</w:t>
            </w:r>
          </w:p>
        </w:tc>
        <w:tc>
          <w:tcPr>
            <w:tcW w:w="5027" w:type="dxa"/>
            <w:shd w:val="clear" w:color="auto" w:fill="auto"/>
          </w:tcPr>
          <w:p w14:paraId="185EA675" w14:textId="373BF0D7" w:rsidR="00E2760F" w:rsidRPr="00E2760F" w:rsidRDefault="00075CBC" w:rsidP="45C7D65C">
            <w:pPr>
              <w:tabs>
                <w:tab w:val="left" w:pos="5580"/>
              </w:tabs>
              <w:spacing w:before="60" w:after="60"/>
              <w:rPr>
                <w:rFonts w:eastAsia="Calibri" w:cs="Calibri"/>
                <w:b/>
                <w:bCs/>
              </w:rPr>
            </w:pPr>
            <w:sdt>
              <w:sdtPr>
                <w:rPr>
                  <w:b/>
                  <w:bCs/>
                </w:rPr>
                <w:id w:val="187959468"/>
                <w:placeholder>
                  <w:docPart w:val="84822A6334A04F6A967D0BE604FBBEBA"/>
                </w:placeholder>
              </w:sdtPr>
              <w:sdtEndPr/>
              <w:sdtContent>
                <w:sdt>
                  <w:sdtPr>
                    <w:rPr>
                      <w:b/>
                      <w:bCs/>
                    </w:rPr>
                    <w:id w:val="1568998944"/>
                    <w:placeholder>
                      <w:docPart w:val="3028EB5B7DDA42739ADDCAF39E8DF39B"/>
                    </w:placeholder>
                  </w:sdtPr>
                  <w:sdtEndPr/>
                  <w:sdtContent>
                    <w:sdt>
                      <w:sdtPr>
                        <w:rPr>
                          <w:b/>
                          <w:bCs/>
                        </w:rPr>
                        <w:id w:val="-1623221182"/>
                        <w:placeholder>
                          <w:docPart w:val="8D46F4955C39407EAADAF0F3752C7C37"/>
                        </w:placeholder>
                      </w:sdtPr>
                      <w:sdtEndPr/>
                      <w:sdtContent>
                        <w:r w:rsidR="6EBB3814" w:rsidRPr="45C7D65C">
                          <w:rPr>
                            <w:b/>
                            <w:bCs/>
                          </w:rPr>
                          <w:t>Nábytek</w:t>
                        </w:r>
                        <w:r w:rsidR="39CAD888" w:rsidRPr="45C7D65C">
                          <w:rPr>
                            <w:b/>
                            <w:bCs/>
                          </w:rPr>
                          <w:t xml:space="preserve"> </w:t>
                        </w:r>
                        <w:r w:rsidR="00BC2451">
                          <w:rPr>
                            <w:b/>
                            <w:bCs/>
                          </w:rPr>
                          <w:t xml:space="preserve">a vybavení </w:t>
                        </w:r>
                        <w:r w:rsidR="4B2C0B65" w:rsidRPr="45C7D65C">
                          <w:rPr>
                            <w:b/>
                            <w:bCs/>
                          </w:rPr>
                          <w:t xml:space="preserve">čistých </w:t>
                        </w:r>
                        <w:proofErr w:type="gramStart"/>
                        <w:r w:rsidR="4B2C0B65" w:rsidRPr="45C7D65C">
                          <w:rPr>
                            <w:b/>
                            <w:bCs/>
                          </w:rPr>
                          <w:t>prostor</w:t>
                        </w:r>
                        <w:r w:rsidR="002D003C">
                          <w:rPr>
                            <w:b/>
                            <w:bCs/>
                          </w:rPr>
                          <w:t xml:space="preserve"> </w:t>
                        </w:r>
                        <w:r w:rsidR="00C81393">
                          <w:rPr>
                            <w:b/>
                            <w:bCs/>
                          </w:rPr>
                          <w:t>-</w:t>
                        </w:r>
                        <w:r w:rsidR="002D003C">
                          <w:rPr>
                            <w:b/>
                            <w:bCs/>
                          </w:rPr>
                          <w:t xml:space="preserve"> opakované</w:t>
                        </w:r>
                        <w:proofErr w:type="gramEnd"/>
                        <w:r w:rsidR="002D003C">
                          <w:rPr>
                            <w:b/>
                            <w:bCs/>
                          </w:rPr>
                          <w:t xml:space="preserve"> řízení</w:t>
                        </w:r>
                        <w:r w:rsidR="6EBB3814" w:rsidRPr="45C7D65C">
                          <w:rPr>
                            <w:b/>
                            <w:bCs/>
                          </w:rPr>
                          <w:t xml:space="preserve"> </w:t>
                        </w:r>
                      </w:sdtContent>
                    </w:sdt>
                  </w:sdtContent>
                </w:sdt>
              </w:sdtContent>
            </w:sdt>
          </w:p>
        </w:tc>
      </w:tr>
      <w:tr w:rsidR="00E2760F" w:rsidRPr="00E2760F" w14:paraId="671993A3" w14:textId="77777777" w:rsidTr="45C7D65C">
        <w:tc>
          <w:tcPr>
            <w:tcW w:w="4437" w:type="dxa"/>
            <w:shd w:val="clear" w:color="auto" w:fill="auto"/>
          </w:tcPr>
          <w:p w14:paraId="50F8FAE5" w14:textId="67513691" w:rsidR="00E2760F" w:rsidRPr="00E2760F" w:rsidRDefault="00534514" w:rsidP="00E2760F">
            <w:pPr>
              <w:tabs>
                <w:tab w:val="left" w:pos="5580"/>
              </w:tabs>
              <w:spacing w:before="60" w:after="60"/>
              <w:jc w:val="right"/>
              <w:rPr>
                <w:rFonts w:eastAsia="Calibri" w:cs="Calibri"/>
              </w:rPr>
            </w:pPr>
            <w:r w:rsidRPr="00FB47AA">
              <w:t>Druh veřejné zakázky:</w:t>
            </w:r>
          </w:p>
        </w:tc>
        <w:tc>
          <w:tcPr>
            <w:tcW w:w="5027" w:type="dxa"/>
            <w:shd w:val="clear" w:color="auto" w:fill="auto"/>
          </w:tcPr>
          <w:p w14:paraId="7ABE06D8" w14:textId="28B07085" w:rsidR="00E2760F" w:rsidRPr="00E2760F" w:rsidRDefault="00075CBC" w:rsidP="00E2760F">
            <w:pPr>
              <w:tabs>
                <w:tab w:val="left" w:pos="5580"/>
              </w:tabs>
              <w:spacing w:before="60" w:after="60"/>
              <w:rPr>
                <w:rFonts w:eastAsia="Calibri" w:cs="Calibri"/>
              </w:rPr>
            </w:pPr>
            <w:sdt>
              <w:sdtPr>
                <w:id w:val="114494785"/>
                <w:placeholder>
                  <w:docPart w:val="4AC205ED748F44708778A83F1DDC80EA"/>
                </w:placeholder>
                <w:comboBox>
                  <w:listItem w:value="Zvolte položku."/>
                  <w:listItem w:displayText="Dodávky" w:value="Dodávky"/>
                  <w:listItem w:displayText="Služby" w:value="Služby"/>
                  <w:listItem w:displayText="Stavební práce" w:value="Stavební práce"/>
                </w:comboBox>
              </w:sdtPr>
              <w:sdtEndPr/>
              <w:sdtContent>
                <w:r w:rsidR="005C6393">
                  <w:t>Dodávky</w:t>
                </w:r>
              </w:sdtContent>
            </w:sdt>
          </w:p>
        </w:tc>
      </w:tr>
      <w:tr w:rsidR="002C65E2" w:rsidRPr="00E2760F" w14:paraId="04107DD2" w14:textId="77777777" w:rsidTr="45C7D65C">
        <w:tc>
          <w:tcPr>
            <w:tcW w:w="4437" w:type="dxa"/>
            <w:shd w:val="clear" w:color="auto" w:fill="auto"/>
          </w:tcPr>
          <w:p w14:paraId="5B41C821" w14:textId="36A70AF2" w:rsidR="002C65E2" w:rsidRPr="00E2760F" w:rsidRDefault="002C65E2" w:rsidP="002C65E2">
            <w:pPr>
              <w:tabs>
                <w:tab w:val="left" w:pos="5580"/>
              </w:tabs>
              <w:spacing w:before="60" w:after="60"/>
              <w:jc w:val="right"/>
              <w:rPr>
                <w:rFonts w:eastAsia="Calibri" w:cs="Calibri"/>
              </w:rPr>
            </w:pPr>
            <w:r w:rsidRPr="00FB47AA">
              <w:t>Režim veřejné zakázky:</w:t>
            </w:r>
          </w:p>
        </w:tc>
        <w:tc>
          <w:tcPr>
            <w:tcW w:w="5027" w:type="dxa"/>
            <w:shd w:val="clear" w:color="auto" w:fill="auto"/>
          </w:tcPr>
          <w:p w14:paraId="05A773C2" w14:textId="6521EC09" w:rsidR="002C65E2" w:rsidRPr="00E2760F" w:rsidRDefault="00075CBC" w:rsidP="002C65E2">
            <w:pPr>
              <w:tabs>
                <w:tab w:val="left" w:pos="5580"/>
              </w:tabs>
              <w:spacing w:before="60" w:after="60"/>
              <w:rPr>
                <w:rFonts w:eastAsia="Calibri" w:cs="Calibri"/>
              </w:rPr>
            </w:pPr>
            <w:sdt>
              <w:sdtPr>
                <w:id w:val="825864881"/>
                <w:placeholder>
                  <w:docPart w:val="C1B2CE4791A244A29B567FA30EC8B192"/>
                </w:placeholder>
                <w:comboBox>
                  <w:listItem w:value="Zvolte položku."/>
                  <w:listItem w:displayText="Zjednodušené podlimitní řízení" w:value="Zjednodušené podlimitní řízení"/>
                  <w:listItem w:displayText="Otevřené řízení" w:value="Otevřené řízení"/>
                </w:comboBox>
              </w:sdtPr>
              <w:sdtEndPr/>
              <w:sdtContent>
                <w:r w:rsidR="002C65E2">
                  <w:t>Otevřené řízení</w:t>
                </w:r>
              </w:sdtContent>
            </w:sdt>
          </w:p>
        </w:tc>
      </w:tr>
      <w:tr w:rsidR="00C81393" w:rsidRPr="00E2760F" w14:paraId="169B1F9B" w14:textId="77777777" w:rsidTr="45C7D65C">
        <w:tc>
          <w:tcPr>
            <w:tcW w:w="4437" w:type="dxa"/>
            <w:shd w:val="clear" w:color="auto" w:fill="auto"/>
          </w:tcPr>
          <w:p w14:paraId="2E2BED64" w14:textId="77777777" w:rsidR="00C81393" w:rsidRPr="00FB47AA" w:rsidRDefault="00C81393" w:rsidP="002C65E2">
            <w:pPr>
              <w:tabs>
                <w:tab w:val="left" w:pos="5580"/>
              </w:tabs>
              <w:spacing w:before="60" w:after="60"/>
              <w:jc w:val="right"/>
            </w:pPr>
          </w:p>
        </w:tc>
        <w:tc>
          <w:tcPr>
            <w:tcW w:w="5027" w:type="dxa"/>
            <w:shd w:val="clear" w:color="auto" w:fill="auto"/>
          </w:tcPr>
          <w:p w14:paraId="663EE9C5" w14:textId="77777777" w:rsidR="00C81393" w:rsidRDefault="00C81393" w:rsidP="002C65E2">
            <w:pPr>
              <w:tabs>
                <w:tab w:val="left" w:pos="5580"/>
              </w:tabs>
              <w:spacing w:before="60" w:after="60"/>
            </w:pPr>
          </w:p>
        </w:tc>
      </w:tr>
      <w:tr w:rsidR="002C65E2" w14:paraId="41CD0F20" w14:textId="77777777" w:rsidTr="45C7D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0" w:type="auto"/>
            <w:tcBorders>
              <w:top w:val="nil"/>
              <w:left w:val="nil"/>
              <w:bottom w:val="nil"/>
              <w:right w:val="nil"/>
            </w:tcBorders>
            <w:hideMark/>
          </w:tcPr>
          <w:p w14:paraId="6941D521" w14:textId="117447D5" w:rsidR="002C65E2" w:rsidRDefault="002C65E2" w:rsidP="002C65E2">
            <w:pPr>
              <w:rPr>
                <w:rFonts w:ascii="Times New Roman" w:hAnsi="Times New Roman"/>
                <w:sz w:val="20"/>
              </w:rPr>
            </w:pPr>
            <w:r>
              <w:t xml:space="preserve">                                             </w:t>
            </w:r>
            <w:r w:rsidRPr="00FB47AA">
              <w:t>Adresa veřejné zakázky:</w:t>
            </w:r>
          </w:p>
        </w:tc>
        <w:tc>
          <w:tcPr>
            <w:tcW w:w="0" w:type="auto"/>
            <w:tcBorders>
              <w:top w:val="nil"/>
              <w:left w:val="nil"/>
              <w:bottom w:val="nil"/>
              <w:right w:val="nil"/>
            </w:tcBorders>
            <w:hideMark/>
          </w:tcPr>
          <w:p w14:paraId="1D9A416F" w14:textId="26401640" w:rsidR="002C65E2" w:rsidRDefault="00497103" w:rsidP="002C65E2">
            <w:pPr>
              <w:rPr>
                <w:sz w:val="24"/>
              </w:rPr>
            </w:pPr>
            <w:hyperlink r:id="rId11" w:history="1">
              <w:r w:rsidRPr="00497103">
                <w:rPr>
                  <w:rStyle w:val="Hypertextovodkaz"/>
                </w:rPr>
                <w:t>https://zakazky.muni.cz/vz00007602</w:t>
              </w:r>
            </w:hyperlink>
          </w:p>
        </w:tc>
      </w:tr>
      <w:tr w:rsidR="002C65E2" w:rsidRPr="00E2760F" w14:paraId="6958D7CB" w14:textId="77777777" w:rsidTr="45C7D65C">
        <w:tc>
          <w:tcPr>
            <w:tcW w:w="9464" w:type="dxa"/>
            <w:gridSpan w:val="2"/>
            <w:shd w:val="clear" w:color="auto" w:fill="auto"/>
          </w:tcPr>
          <w:p w14:paraId="58239D5D" w14:textId="77777777" w:rsidR="002C65E2" w:rsidRPr="00E2760F" w:rsidRDefault="002C65E2" w:rsidP="002C65E2">
            <w:pPr>
              <w:spacing w:before="60" w:after="60"/>
              <w:rPr>
                <w:rFonts w:eastAsia="Calibri" w:cs="Calibri"/>
                <w:sz w:val="28"/>
                <w:szCs w:val="28"/>
              </w:rPr>
            </w:pPr>
            <w:r w:rsidRPr="00E2760F">
              <w:rPr>
                <w:rFonts w:eastAsia="Calibri" w:cs="Calibri"/>
                <w:b/>
                <w:sz w:val="28"/>
                <w:szCs w:val="28"/>
              </w:rPr>
              <w:t>Identifikační údaje zadavatele</w:t>
            </w:r>
          </w:p>
        </w:tc>
      </w:tr>
      <w:tr w:rsidR="002C65E2" w:rsidRPr="00E2760F" w14:paraId="46E7F6B7" w14:textId="77777777" w:rsidTr="45C7D65C">
        <w:tc>
          <w:tcPr>
            <w:tcW w:w="4437" w:type="dxa"/>
            <w:shd w:val="clear" w:color="auto" w:fill="auto"/>
          </w:tcPr>
          <w:p w14:paraId="105B6CE0" w14:textId="61114793" w:rsidR="002C65E2" w:rsidRPr="00E2760F" w:rsidRDefault="002C65E2" w:rsidP="002C65E2">
            <w:pPr>
              <w:spacing w:before="60" w:after="60"/>
              <w:jc w:val="right"/>
              <w:rPr>
                <w:rFonts w:eastAsia="Calibri" w:cs="Calibri"/>
                <w:b/>
              </w:rPr>
            </w:pPr>
            <w:r w:rsidRPr="00FB47AA">
              <w:rPr>
                <w:b/>
              </w:rPr>
              <w:t>Název:</w:t>
            </w:r>
          </w:p>
        </w:tc>
        <w:tc>
          <w:tcPr>
            <w:tcW w:w="5027" w:type="dxa"/>
            <w:shd w:val="clear" w:color="auto" w:fill="auto"/>
          </w:tcPr>
          <w:p w14:paraId="1E6C96F5" w14:textId="654DD427" w:rsidR="002C65E2" w:rsidRPr="00E2760F" w:rsidRDefault="002C65E2" w:rsidP="002C65E2">
            <w:pPr>
              <w:spacing w:before="60" w:after="60"/>
              <w:rPr>
                <w:rFonts w:eastAsia="Calibri" w:cs="Calibri"/>
                <w:b/>
              </w:rPr>
            </w:pPr>
            <w:r w:rsidRPr="00FB47AA">
              <w:rPr>
                <w:b/>
              </w:rPr>
              <w:t>Masarykova univerzita</w:t>
            </w:r>
          </w:p>
        </w:tc>
      </w:tr>
      <w:tr w:rsidR="002C65E2" w:rsidRPr="00E2760F" w14:paraId="3A596487" w14:textId="77777777" w:rsidTr="45C7D65C">
        <w:tc>
          <w:tcPr>
            <w:tcW w:w="4437" w:type="dxa"/>
            <w:shd w:val="clear" w:color="auto" w:fill="auto"/>
          </w:tcPr>
          <w:p w14:paraId="4BF0AFC8" w14:textId="368DC058" w:rsidR="002C65E2" w:rsidRPr="00E2760F" w:rsidRDefault="002C65E2" w:rsidP="002C65E2">
            <w:pPr>
              <w:spacing w:before="60" w:after="60"/>
              <w:jc w:val="right"/>
              <w:rPr>
                <w:rFonts w:eastAsia="Calibri" w:cs="Calibri"/>
              </w:rPr>
            </w:pPr>
            <w:r w:rsidRPr="00FB47AA">
              <w:t>Sídlo:</w:t>
            </w:r>
          </w:p>
        </w:tc>
        <w:tc>
          <w:tcPr>
            <w:tcW w:w="5027" w:type="dxa"/>
            <w:shd w:val="clear" w:color="auto" w:fill="auto"/>
          </w:tcPr>
          <w:p w14:paraId="6B947BAC" w14:textId="4160EAB7" w:rsidR="002C65E2" w:rsidRPr="00E2760F" w:rsidRDefault="002C65E2" w:rsidP="002C65E2">
            <w:pPr>
              <w:spacing w:before="60" w:after="60"/>
              <w:rPr>
                <w:rFonts w:eastAsia="Calibri" w:cs="Calibri"/>
              </w:rPr>
            </w:pPr>
            <w:r w:rsidRPr="00E77C94">
              <w:rPr>
                <w:rFonts w:eastAsia="Calibri" w:cs="Calibri"/>
              </w:rPr>
              <w:t>Žerotínovo nám. 617/9, 601 77</w:t>
            </w:r>
          </w:p>
        </w:tc>
      </w:tr>
      <w:tr w:rsidR="002C65E2" w:rsidRPr="00E2760F" w14:paraId="07371D64" w14:textId="77777777" w:rsidTr="45C7D65C">
        <w:tc>
          <w:tcPr>
            <w:tcW w:w="4437" w:type="dxa"/>
            <w:shd w:val="clear" w:color="auto" w:fill="auto"/>
          </w:tcPr>
          <w:p w14:paraId="12727061" w14:textId="094D7B7C" w:rsidR="002C65E2" w:rsidRPr="00E2760F" w:rsidRDefault="002C65E2" w:rsidP="002C65E2">
            <w:pPr>
              <w:spacing w:before="60" w:after="60"/>
              <w:jc w:val="right"/>
              <w:rPr>
                <w:rFonts w:eastAsia="Calibri" w:cs="Calibri"/>
              </w:rPr>
            </w:pPr>
            <w:r w:rsidRPr="00FB47AA">
              <w:t>IČ:</w:t>
            </w:r>
          </w:p>
        </w:tc>
        <w:tc>
          <w:tcPr>
            <w:tcW w:w="5027" w:type="dxa"/>
            <w:shd w:val="clear" w:color="auto" w:fill="auto"/>
          </w:tcPr>
          <w:p w14:paraId="4B4DEAD7" w14:textId="7D0A4A5E" w:rsidR="002C65E2" w:rsidRPr="00E2760F" w:rsidRDefault="002C65E2" w:rsidP="002C65E2">
            <w:pPr>
              <w:spacing w:before="60" w:after="60"/>
              <w:rPr>
                <w:rFonts w:eastAsia="Calibri" w:cs="Calibri"/>
              </w:rPr>
            </w:pPr>
            <w:r w:rsidRPr="00FB47AA">
              <w:t>00216224</w:t>
            </w:r>
          </w:p>
        </w:tc>
      </w:tr>
      <w:tr w:rsidR="002C65E2" w:rsidRPr="00E2760F" w14:paraId="69DB28DF" w14:textId="77777777" w:rsidTr="45C7D65C">
        <w:tc>
          <w:tcPr>
            <w:tcW w:w="4437" w:type="dxa"/>
            <w:shd w:val="clear" w:color="auto" w:fill="auto"/>
          </w:tcPr>
          <w:p w14:paraId="686F2C4A" w14:textId="3EFB1540" w:rsidR="002C65E2" w:rsidRPr="00E2760F" w:rsidRDefault="002C65E2" w:rsidP="002C65E2">
            <w:pPr>
              <w:spacing w:before="60" w:after="60"/>
              <w:jc w:val="right"/>
              <w:rPr>
                <w:rFonts w:eastAsia="Calibri" w:cs="Calibri"/>
              </w:rPr>
            </w:pPr>
            <w:r w:rsidRPr="00FB47AA">
              <w:t>Zastoupen:</w:t>
            </w:r>
          </w:p>
        </w:tc>
        <w:tc>
          <w:tcPr>
            <w:tcW w:w="5027" w:type="dxa"/>
            <w:shd w:val="clear" w:color="auto" w:fill="auto"/>
          </w:tcPr>
          <w:p w14:paraId="0C02FE1C" w14:textId="50AD665B" w:rsidR="002C65E2" w:rsidRPr="00E2760F" w:rsidRDefault="00713C7D" w:rsidP="002C65E2">
            <w:pPr>
              <w:spacing w:before="60" w:after="60"/>
              <w:rPr>
                <w:rFonts w:eastAsia="Calibri" w:cs="Calibri"/>
              </w:rPr>
            </w:pPr>
            <w:r w:rsidRPr="00713C7D">
              <w:rPr>
                <w:rFonts w:eastAsia="Calibri" w:cs="Calibri"/>
              </w:rPr>
              <w:t xml:space="preserve">Mgr. Bc. Davidem </w:t>
            </w:r>
            <w:proofErr w:type="spellStart"/>
            <w:r w:rsidRPr="00713C7D">
              <w:rPr>
                <w:rFonts w:eastAsia="Calibri" w:cs="Calibri"/>
              </w:rPr>
              <w:t>Póčem</w:t>
            </w:r>
            <w:proofErr w:type="spellEnd"/>
            <w:r w:rsidRPr="00713C7D">
              <w:rPr>
                <w:rFonts w:eastAsia="Calibri" w:cs="Calibri"/>
              </w:rPr>
              <w:t>, kvestorem</w:t>
            </w:r>
          </w:p>
        </w:tc>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E2760F" w:rsidRDefault="00E2760F" w:rsidP="00E2760F">
      <w:pPr>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5D81D9B1" w:rsidR="00E2760F" w:rsidRPr="00E2760F" w:rsidRDefault="00E2760F" w:rsidP="00E2760F">
      <w:pPr>
        <w:spacing w:after="120"/>
        <w:jc w:val="both"/>
        <w:rPr>
          <w:rFonts w:eastAsia="Calibri"/>
        </w:rPr>
      </w:pPr>
      <w:r w:rsidRPr="00E2760F">
        <w:rPr>
          <w:rFonts w:eastAsia="Calibri"/>
        </w:rPr>
        <w:t xml:space="preserve">Veškeré </w:t>
      </w:r>
      <w:r w:rsidRPr="00E2760F">
        <w:t>technické, obchodní a jiné smluvní podmínky</w:t>
      </w:r>
      <w:r w:rsidRPr="00E2760F">
        <w:rPr>
          <w:rFonts w:eastAsia="Calibri"/>
        </w:rPr>
        <w:t>,</w:t>
      </w:r>
      <w:r w:rsidRPr="00E2760F">
        <w:rPr>
          <w:rFonts w:eastAsia="Calibri"/>
          <w:b/>
        </w:rPr>
        <w:t xml:space="preserve"> </w:t>
      </w:r>
      <w:r w:rsidRPr="00E2760F">
        <w:rPr>
          <w:rFonts w:eastAsia="Calibri"/>
        </w:rPr>
        <w:t>které jsou zadavatelem zpracovány ve formě předlohy</w:t>
      </w:r>
      <w:r w:rsidR="00353E12">
        <w:rPr>
          <w:rFonts w:eastAsia="Calibri"/>
        </w:rPr>
        <w:t xml:space="preserve"> </w:t>
      </w:r>
      <w:r w:rsidRPr="00E2760F">
        <w:rPr>
          <w:rFonts w:eastAsia="Calibri"/>
        </w:rPr>
        <w:t xml:space="preserve">smlouvy, </w:t>
      </w:r>
      <w:r w:rsidRPr="00E2760F">
        <w:rPr>
          <w:rFonts w:eastAsia="Calibri"/>
          <w:b/>
        </w:rPr>
        <w:t>musí být vybraným dodavatelem plně respektovány</w:t>
      </w:r>
      <w:r w:rsidRPr="00E2760F">
        <w:rPr>
          <w:rFonts w:eastAsia="Calibri"/>
        </w:rPr>
        <w:t>.</w:t>
      </w:r>
    </w:p>
    <w:p w14:paraId="1D539A92" w14:textId="07A8F0D9" w:rsidR="00E2760F" w:rsidRPr="00E2760F" w:rsidRDefault="00E2760F" w:rsidP="081A4CD7">
      <w:pPr>
        <w:spacing w:after="120"/>
        <w:jc w:val="both"/>
        <w:rPr>
          <w:rFonts w:eastAsia="Calibri"/>
        </w:rPr>
      </w:pPr>
      <w:r w:rsidRPr="66A877B1">
        <w:rPr>
          <w:rFonts w:eastAsia="Calibri"/>
        </w:rPr>
        <w:t xml:space="preserve">Zadavatel </w:t>
      </w:r>
      <w:r w:rsidRPr="66A877B1">
        <w:rPr>
          <w:rFonts w:eastAsia="Calibri"/>
          <w:b/>
          <w:bCs/>
        </w:rPr>
        <w:t xml:space="preserve">nevyžaduje, aby byl </w:t>
      </w:r>
      <w:r w:rsidRPr="66A877B1">
        <w:rPr>
          <w:rFonts w:eastAsia="Calibri"/>
          <w:b/>
          <w:bCs/>
          <w:color w:val="000000" w:themeColor="text1"/>
          <w:lang w:eastAsia="en-US"/>
        </w:rPr>
        <w:t xml:space="preserve">návrh smlouvy předložen </w:t>
      </w:r>
      <w:r w:rsidRPr="66A877B1">
        <w:rPr>
          <w:rFonts w:eastAsia="Calibri"/>
          <w:color w:val="000000" w:themeColor="text1"/>
          <w:lang w:eastAsia="en-US"/>
        </w:rPr>
        <w:t>v</w:t>
      </w:r>
      <w:r w:rsidR="004A5A7D" w:rsidRPr="66A877B1">
        <w:rPr>
          <w:rFonts w:eastAsia="Calibri"/>
          <w:color w:val="000000" w:themeColor="text1"/>
          <w:lang w:eastAsia="en-US"/>
        </w:rPr>
        <w:t> </w:t>
      </w:r>
      <w:r w:rsidRPr="66A877B1">
        <w:rPr>
          <w:rFonts w:eastAsia="Calibri"/>
          <w:color w:val="000000" w:themeColor="text1"/>
          <w:lang w:eastAsia="en-US"/>
        </w:rPr>
        <w:t>nabídce</w:t>
      </w:r>
      <w:r w:rsidR="004A5A7D" w:rsidRPr="66A877B1">
        <w:rPr>
          <w:rFonts w:eastAsia="Calibri"/>
        </w:rPr>
        <w:t xml:space="preserve">; uvedené neplatí pro přílohu č. </w:t>
      </w:r>
      <w:r w:rsidR="003359A6" w:rsidRPr="66A877B1">
        <w:rPr>
          <w:rFonts w:eastAsia="Calibri"/>
        </w:rPr>
        <w:t>2</w:t>
      </w:r>
      <w:r w:rsidR="004A5A7D" w:rsidRPr="66A877B1">
        <w:rPr>
          <w:rFonts w:eastAsia="Calibri"/>
        </w:rPr>
        <w:t xml:space="preserve"> </w:t>
      </w:r>
      <w:r w:rsidR="00141688" w:rsidRPr="66A877B1">
        <w:rPr>
          <w:rFonts w:eastAsia="Calibri"/>
        </w:rPr>
        <w:t>-</w:t>
      </w:r>
      <w:r w:rsidR="004A5A7D" w:rsidRPr="66A877B1">
        <w:rPr>
          <w:rFonts w:eastAsia="Calibri"/>
        </w:rPr>
        <w:t xml:space="preserve"> Položkový rozpočet Díla (ve Smlouvě také jako „Rozpočet“), </w:t>
      </w:r>
      <w:r w:rsidR="00BB33BF" w:rsidRPr="66A877B1">
        <w:rPr>
          <w:rFonts w:eastAsia="Calibri"/>
        </w:rPr>
        <w:t>přičemž dodavatel předloží vyplněné a řádně oceněné všechny výkazy výměr, které budou přiloženy</w:t>
      </w:r>
      <w:r w:rsidR="004A5A7D" w:rsidRPr="66A877B1">
        <w:rPr>
          <w:rFonts w:eastAsia="Calibri"/>
        </w:rPr>
        <w:t xml:space="preserve"> k formuláři nabídky (viz </w:t>
      </w:r>
      <w:proofErr w:type="spellStart"/>
      <w:r w:rsidR="004A5A7D" w:rsidRPr="66A877B1">
        <w:rPr>
          <w:rFonts w:eastAsia="Calibri"/>
        </w:rPr>
        <w:t>ust</w:t>
      </w:r>
      <w:proofErr w:type="spellEnd"/>
      <w:r w:rsidR="004A5A7D" w:rsidRPr="66A877B1">
        <w:rPr>
          <w:rFonts w:eastAsia="Calibri"/>
        </w:rPr>
        <w:t xml:space="preserve">. 2. </w:t>
      </w:r>
      <w:r w:rsidR="00784AF0" w:rsidRPr="66A877B1">
        <w:rPr>
          <w:rFonts w:eastAsia="Calibri"/>
        </w:rPr>
        <w:t>f</w:t>
      </w:r>
      <w:r w:rsidR="004A5A7D" w:rsidRPr="66A877B1">
        <w:rPr>
          <w:rFonts w:eastAsia="Calibri"/>
        </w:rPr>
        <w:t>ormuláře nabídky).</w:t>
      </w:r>
    </w:p>
    <w:p w14:paraId="2B5D9A26" w14:textId="25F3596A" w:rsidR="00E2760F" w:rsidRPr="00E2760F" w:rsidRDefault="00E2760F" w:rsidP="00E2760F">
      <w:pPr>
        <w:spacing w:after="120"/>
        <w:jc w:val="both"/>
        <w:rPr>
          <w:rFonts w:eastAsia="Calibri"/>
          <w:b/>
          <w:sz w:val="24"/>
          <w:szCs w:val="22"/>
          <w:lang w:eastAsia="en-US"/>
        </w:rPr>
      </w:pP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E02C52A" w14:textId="77777777" w:rsidR="00717F5A" w:rsidRPr="00E2760F" w:rsidRDefault="005E5B0F" w:rsidP="00717F5A">
      <w:pPr>
        <w:tabs>
          <w:tab w:val="center" w:pos="4536"/>
          <w:tab w:val="right" w:pos="9072"/>
        </w:tabs>
        <w:jc w:val="center"/>
        <w:rPr>
          <w:rFonts w:ascii="Times New Roman" w:eastAsia="Calibri" w:hAnsi="Times New Roman"/>
          <w:sz w:val="20"/>
          <w:lang w:eastAsia="en-US"/>
        </w:rPr>
      </w:pPr>
      <w:r>
        <w:rPr>
          <w:rFonts w:eastAsia="Calibri"/>
          <w:szCs w:val="22"/>
          <w:highlight w:val="green"/>
        </w:rPr>
        <w:br w:type="page"/>
      </w:r>
      <w:r w:rsidR="00717F5A">
        <w:rPr>
          <w:noProof/>
        </w:rPr>
        <w:lastRenderedPageBreak/>
        <w:drawing>
          <wp:inline distT="0" distB="0" distL="0" distR="0" wp14:anchorId="41AD318C" wp14:editId="6FA72EC3">
            <wp:extent cx="2602871" cy="371475"/>
            <wp:effectExtent l="0" t="0" r="6985" b="0"/>
            <wp:docPr id="414500951" name="Obrázek 41450095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1228" cy="392648"/>
                    </a:xfrm>
                    <a:prstGeom prst="rect">
                      <a:avLst/>
                    </a:prstGeom>
                  </pic:spPr>
                </pic:pic>
              </a:graphicData>
            </a:graphic>
          </wp:inline>
        </w:drawing>
      </w:r>
    </w:p>
    <w:p w14:paraId="7B4D4040" w14:textId="4B52C71B" w:rsidR="005E5B0F" w:rsidRDefault="005E5B0F">
      <w:pPr>
        <w:rPr>
          <w:rFonts w:eastAsia="Calibri"/>
          <w:szCs w:val="22"/>
          <w:highlight w:val="green"/>
        </w:rPr>
      </w:pPr>
    </w:p>
    <w:p w14:paraId="504222E0" w14:textId="4050AADC" w:rsidR="008D76AE" w:rsidRPr="008D76AE" w:rsidRDefault="008D76AE" w:rsidP="0017199F">
      <w:pPr>
        <w:widowControl w:val="0"/>
        <w:spacing w:before="108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t>SMLOUVA O DÍLO</w:t>
      </w:r>
    </w:p>
    <w:p w14:paraId="2EDDABC4" w14:textId="59748C12" w:rsidR="00F006F5" w:rsidRPr="00F006F5" w:rsidRDefault="00F006F5" w:rsidP="005E5B0F">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353E12">
        <w:rPr>
          <w:rFonts w:eastAsia="Calibri"/>
          <w:color w:val="000000" w:themeColor="text1"/>
          <w:szCs w:val="22"/>
          <w:lang w:eastAsia="en-US"/>
        </w:rPr>
        <w:t xml:space="preserve"> ve znění pozdějších předpisů,</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09133A4D" w14:textId="7D95EC66" w:rsidR="00F006F5" w:rsidRPr="00F006F5" w:rsidRDefault="00353E12" w:rsidP="005E5B0F">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EF5F21" w:rsidRDefault="00F000B4" w:rsidP="005E5B0F">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Objednatel</w:t>
      </w:r>
    </w:p>
    <w:p w14:paraId="67118C4C" w14:textId="77777777" w:rsidR="00BA14EE" w:rsidRPr="006E4A98" w:rsidRDefault="00BA14EE" w:rsidP="005E5B0F">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6E4A98">
        <w:rPr>
          <w:rFonts w:eastAsia="Calibri"/>
          <w:b/>
          <w:color w:val="000000" w:themeColor="text1"/>
          <w:szCs w:val="22"/>
          <w:lang w:eastAsia="en-US"/>
        </w:rPr>
        <w:t>Masarykova univerzita</w:t>
      </w:r>
    </w:p>
    <w:p w14:paraId="27402238" w14:textId="77777777" w:rsidR="00BA14EE" w:rsidRPr="00EF5F21" w:rsidRDefault="00BA14EE" w:rsidP="005E5B0F">
      <w:pPr>
        <w:widowControl w:val="0"/>
        <w:tabs>
          <w:tab w:val="left" w:pos="2977"/>
        </w:tabs>
        <w:ind w:left="425"/>
        <w:jc w:val="both"/>
        <w:rPr>
          <w:rFonts w:eastAsia="Calibri"/>
          <w:color w:val="000000" w:themeColor="text1"/>
          <w:szCs w:val="22"/>
          <w:lang w:eastAsia="en-US"/>
        </w:rPr>
      </w:pPr>
      <w:r w:rsidRPr="006E4A98">
        <w:rPr>
          <w:rFonts w:eastAsia="Calibri"/>
          <w:color w:val="000000" w:themeColor="text1"/>
          <w:szCs w:val="22"/>
          <w:lang w:eastAsia="en-US"/>
        </w:rPr>
        <w:t>Sídlo:</w:t>
      </w:r>
      <w:r w:rsidRPr="006E4A98">
        <w:rPr>
          <w:rFonts w:eastAsia="Calibri"/>
          <w:color w:val="000000" w:themeColor="text1"/>
          <w:szCs w:val="22"/>
          <w:lang w:eastAsia="en-US"/>
        </w:rPr>
        <w:tab/>
      </w:r>
      <w:r w:rsidR="00D6476E" w:rsidRPr="006E4A98">
        <w:rPr>
          <w:rFonts w:eastAsia="Calibri"/>
          <w:color w:val="000000" w:themeColor="text1"/>
          <w:szCs w:val="22"/>
          <w:lang w:eastAsia="en-US"/>
        </w:rPr>
        <w:t xml:space="preserve">Žerotínovo náměstí 617/9, </w:t>
      </w:r>
      <w:r w:rsidR="00F07D65" w:rsidRPr="006E4A98">
        <w:rPr>
          <w:rFonts w:eastAsia="Calibri"/>
          <w:color w:val="000000" w:themeColor="text1"/>
          <w:szCs w:val="22"/>
          <w:lang w:eastAsia="en-US"/>
        </w:rPr>
        <w:t xml:space="preserve">601 77 </w:t>
      </w:r>
      <w:r w:rsidR="00D6476E" w:rsidRPr="006E4A98">
        <w:rPr>
          <w:rFonts w:eastAsia="Calibri"/>
          <w:color w:val="000000" w:themeColor="text1"/>
          <w:szCs w:val="22"/>
          <w:lang w:eastAsia="en-US"/>
        </w:rPr>
        <w:t>Brno</w:t>
      </w:r>
    </w:p>
    <w:p w14:paraId="626D7351" w14:textId="447BD801" w:rsidR="00BA14EE" w:rsidRPr="00EF5F21" w:rsidRDefault="00BA14EE" w:rsidP="005E5B0F">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IČ</w:t>
      </w:r>
      <w:r w:rsidR="002E16EC">
        <w:rPr>
          <w:rFonts w:eastAsia="Calibri"/>
          <w:color w:val="000000" w:themeColor="text1"/>
          <w:szCs w:val="22"/>
          <w:lang w:eastAsia="en-US"/>
        </w:rPr>
        <w:t>O</w:t>
      </w:r>
      <w:r w:rsidRPr="00EF5F21">
        <w:rPr>
          <w:rFonts w:eastAsia="Calibri"/>
          <w:color w:val="000000" w:themeColor="text1"/>
          <w:szCs w:val="22"/>
          <w:lang w:eastAsia="en-US"/>
        </w:rPr>
        <w:t>:</w:t>
      </w:r>
      <w:r w:rsidRPr="00EF5F21">
        <w:rPr>
          <w:rFonts w:eastAsia="Calibri"/>
          <w:color w:val="000000" w:themeColor="text1"/>
          <w:szCs w:val="22"/>
          <w:lang w:eastAsia="en-US"/>
        </w:rPr>
        <w:tab/>
        <w:t>00216224</w:t>
      </w:r>
      <w:r w:rsidRPr="00EF5F21">
        <w:rPr>
          <w:rFonts w:eastAsia="Calibri"/>
          <w:color w:val="000000" w:themeColor="text1"/>
          <w:szCs w:val="22"/>
          <w:lang w:eastAsia="en-US"/>
        </w:rPr>
        <w:tab/>
      </w:r>
    </w:p>
    <w:p w14:paraId="1BEDD460" w14:textId="77777777" w:rsidR="00BA14EE" w:rsidRPr="00EF5F21" w:rsidRDefault="00BA14EE" w:rsidP="005E5B0F">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DIČ:</w:t>
      </w:r>
      <w:r w:rsidRPr="00EF5F21">
        <w:rPr>
          <w:rFonts w:eastAsia="Calibri"/>
          <w:color w:val="000000" w:themeColor="text1"/>
          <w:szCs w:val="22"/>
          <w:lang w:eastAsia="en-US"/>
        </w:rPr>
        <w:tab/>
        <w:t>CZ00216224</w:t>
      </w:r>
      <w:r w:rsidRPr="00EF5F21">
        <w:rPr>
          <w:rFonts w:eastAsia="Calibri"/>
          <w:color w:val="000000" w:themeColor="text1"/>
          <w:szCs w:val="22"/>
          <w:lang w:eastAsia="en-US"/>
        </w:rPr>
        <w:tab/>
      </w:r>
    </w:p>
    <w:p w14:paraId="0DF93A93" w14:textId="060CD134" w:rsidR="000E3B5D" w:rsidRPr="00EF5F21" w:rsidRDefault="00E73C6F" w:rsidP="005E5B0F">
      <w:pPr>
        <w:widowControl w:val="0"/>
        <w:tabs>
          <w:tab w:val="left" w:pos="2977"/>
        </w:tabs>
        <w:spacing w:after="120"/>
        <w:ind w:left="425"/>
        <w:jc w:val="both"/>
        <w:rPr>
          <w:rFonts w:eastAsia="Calibri"/>
          <w:color w:val="000000" w:themeColor="text1"/>
        </w:rPr>
      </w:pPr>
      <w:r w:rsidRPr="00AB66DB">
        <w:rPr>
          <w:rFonts w:eastAsia="Calibri"/>
          <w:color w:val="000000" w:themeColor="text1"/>
          <w:szCs w:val="22"/>
          <w:lang w:eastAsia="en-US"/>
        </w:rPr>
        <w:t>Zastoupen</w:t>
      </w:r>
      <w:r w:rsidR="000E3B5D" w:rsidRPr="00AB66DB">
        <w:rPr>
          <w:rFonts w:eastAsia="Calibri"/>
          <w:color w:val="000000" w:themeColor="text1"/>
          <w:szCs w:val="22"/>
          <w:lang w:eastAsia="en-US"/>
        </w:rPr>
        <w:t>:</w:t>
      </w:r>
      <w:r w:rsidR="000E3B5D" w:rsidRPr="00AB66DB">
        <w:rPr>
          <w:rFonts w:eastAsia="Calibri"/>
          <w:color w:val="000000" w:themeColor="text1"/>
          <w:szCs w:val="22"/>
          <w:lang w:eastAsia="en-US"/>
        </w:rPr>
        <w:tab/>
      </w:r>
      <w:r w:rsidR="002D003C" w:rsidRPr="00713C7D">
        <w:rPr>
          <w:rFonts w:eastAsia="Calibri" w:cs="Calibri"/>
        </w:rPr>
        <w:t xml:space="preserve">Mgr. Bc. Davidem </w:t>
      </w:r>
      <w:proofErr w:type="spellStart"/>
      <w:r w:rsidR="002D003C" w:rsidRPr="00713C7D">
        <w:rPr>
          <w:rFonts w:eastAsia="Calibri" w:cs="Calibri"/>
        </w:rPr>
        <w:t>Póčem</w:t>
      </w:r>
      <w:proofErr w:type="spellEnd"/>
      <w:r w:rsidR="002D003C" w:rsidRPr="00713C7D">
        <w:rPr>
          <w:rFonts w:eastAsia="Calibri" w:cs="Calibri"/>
        </w:rPr>
        <w:t>, kvestorem</w:t>
      </w:r>
    </w:p>
    <w:p w14:paraId="0BF89A6C" w14:textId="77777777" w:rsidR="00491A0B" w:rsidRDefault="000E3B5D" w:rsidP="00491A0B">
      <w:pPr>
        <w:widowControl w:val="0"/>
        <w:tabs>
          <w:tab w:val="left" w:pos="2977"/>
        </w:tabs>
        <w:ind w:left="2977" w:hanging="2552"/>
        <w:jc w:val="both"/>
        <w:rPr>
          <w:rFonts w:eastAsia="Calibri"/>
        </w:rPr>
      </w:pPr>
      <w:r w:rsidRPr="00DB4577">
        <w:rPr>
          <w:rFonts w:eastAsia="Calibri"/>
          <w:color w:val="000000" w:themeColor="text1"/>
          <w:szCs w:val="22"/>
          <w:lang w:eastAsia="en-US"/>
        </w:rPr>
        <w:t xml:space="preserve">Kontaktní </w:t>
      </w:r>
      <w:r w:rsidR="00E73C6F" w:rsidRPr="00DB4577">
        <w:rPr>
          <w:rFonts w:eastAsia="Calibri"/>
          <w:color w:val="000000" w:themeColor="text1"/>
          <w:szCs w:val="22"/>
          <w:lang w:eastAsia="en-US"/>
        </w:rPr>
        <w:t>osob</w:t>
      </w:r>
      <w:r w:rsidR="00EF5F21" w:rsidRPr="00DB4577">
        <w:rPr>
          <w:rFonts w:eastAsia="Calibri"/>
          <w:color w:val="000000" w:themeColor="text1"/>
          <w:szCs w:val="22"/>
          <w:lang w:eastAsia="en-US"/>
        </w:rPr>
        <w:t>y</w:t>
      </w:r>
      <w:r w:rsidRPr="00DB4577">
        <w:rPr>
          <w:rFonts w:eastAsia="Calibri"/>
          <w:color w:val="000000" w:themeColor="text1"/>
          <w:szCs w:val="22"/>
          <w:lang w:eastAsia="en-US"/>
        </w:rPr>
        <w:t>:</w:t>
      </w:r>
      <w:r w:rsidRPr="00DB4577">
        <w:rPr>
          <w:rFonts w:eastAsia="Calibri"/>
          <w:color w:val="000000" w:themeColor="text1"/>
          <w:szCs w:val="22"/>
          <w:lang w:eastAsia="en-US"/>
        </w:rPr>
        <w:tab/>
      </w:r>
      <w:r w:rsidR="00491A0B">
        <w:rPr>
          <w:rFonts w:eastAsia="Calibri"/>
        </w:rPr>
        <w:t xml:space="preserve">Ing. Jan Brychta, ředitel </w:t>
      </w:r>
      <w:proofErr w:type="gramStart"/>
      <w:r w:rsidR="00491A0B">
        <w:rPr>
          <w:rFonts w:eastAsia="Calibri"/>
        </w:rPr>
        <w:t>odboru - Investiční</w:t>
      </w:r>
      <w:proofErr w:type="gramEnd"/>
      <w:r w:rsidR="00491A0B">
        <w:rPr>
          <w:rFonts w:eastAsia="Calibri"/>
        </w:rPr>
        <w:t xml:space="preserve"> odbor, tel. č.: +420 549 491 025,  </w:t>
      </w:r>
    </w:p>
    <w:p w14:paraId="5B48E053" w14:textId="77777777" w:rsidR="00491A0B" w:rsidRPr="008D76AE" w:rsidRDefault="00491A0B" w:rsidP="00491A0B">
      <w:pPr>
        <w:widowControl w:val="0"/>
        <w:tabs>
          <w:tab w:val="left" w:pos="2977"/>
        </w:tabs>
        <w:ind w:left="2977" w:hanging="2552"/>
        <w:jc w:val="both"/>
        <w:rPr>
          <w:rStyle w:val="Hypertextovodkaz"/>
          <w:rFonts w:eastAsia="Calibri"/>
          <w:color w:val="000000" w:themeColor="text1"/>
          <w:szCs w:val="22"/>
          <w:u w:val="none"/>
          <w:lang w:eastAsia="en-US"/>
        </w:rPr>
      </w:pPr>
      <w:r>
        <w:rPr>
          <w:rFonts w:eastAsia="Calibri"/>
        </w:rPr>
        <w:tab/>
        <w:t xml:space="preserve">e-mail: </w:t>
      </w:r>
      <w:hyperlink r:id="rId13" w:history="1">
        <w:r>
          <w:rPr>
            <w:rStyle w:val="Hypertextovodkaz"/>
            <w:rFonts w:eastAsia="Calibri"/>
            <w:lang w:eastAsia="en-US"/>
          </w:rPr>
          <w:t>brychta@rect.muni.cz</w:t>
        </w:r>
      </w:hyperlink>
    </w:p>
    <w:p w14:paraId="6F4CD3F8" w14:textId="782870F8" w:rsidR="00C258C5" w:rsidRPr="00DB4577" w:rsidRDefault="00C258C5" w:rsidP="00C258C5">
      <w:pPr>
        <w:widowControl w:val="0"/>
        <w:tabs>
          <w:tab w:val="left" w:pos="2977"/>
        </w:tabs>
        <w:ind w:left="2977"/>
        <w:jc w:val="both"/>
        <w:rPr>
          <w:rFonts w:eastAsia="Calibri"/>
          <w:color w:val="000000" w:themeColor="text1"/>
          <w:lang w:eastAsia="en-US"/>
        </w:rPr>
      </w:pPr>
      <w:r w:rsidRPr="005E7249">
        <w:rPr>
          <w:rFonts w:eastAsia="Calibri"/>
          <w:color w:val="000000" w:themeColor="text1"/>
        </w:rPr>
        <w:t xml:space="preserve">Ing. </w:t>
      </w:r>
      <w:r w:rsidRPr="004860C1">
        <w:rPr>
          <w:rFonts w:eastAsia="Calibri"/>
          <w:color w:val="000000" w:themeColor="text1"/>
        </w:rPr>
        <w:t>Jiří Králík</w:t>
      </w:r>
      <w:r w:rsidRPr="2CD9BBE7">
        <w:rPr>
          <w:rFonts w:eastAsia="Calibri"/>
          <w:color w:val="000000" w:themeColor="text1"/>
          <w:lang w:eastAsia="en-US"/>
        </w:rPr>
        <w:t xml:space="preserve">, </w:t>
      </w:r>
      <w:r w:rsidRPr="00050DA3">
        <w:rPr>
          <w:rFonts w:eastAsia="Calibri"/>
          <w:color w:val="000000" w:themeColor="text1"/>
        </w:rPr>
        <w:t>manažer investičních projektů</w:t>
      </w:r>
      <w:r w:rsidRPr="2CD9BBE7">
        <w:rPr>
          <w:rFonts w:eastAsia="Calibri"/>
          <w:color w:val="000000" w:themeColor="text1"/>
          <w:lang w:eastAsia="en-US"/>
        </w:rPr>
        <w:t xml:space="preserve">, tel. č.: </w:t>
      </w:r>
      <w:r w:rsidRPr="004860C1">
        <w:rPr>
          <w:rFonts w:eastAsia="Calibri"/>
          <w:color w:val="000000" w:themeColor="text1"/>
        </w:rPr>
        <w:t>770 114 277</w:t>
      </w:r>
      <w:r w:rsidRPr="2CD9BBE7">
        <w:rPr>
          <w:rFonts w:eastAsia="Calibri"/>
          <w:color w:val="000000" w:themeColor="text1"/>
          <w:lang w:eastAsia="en-US"/>
        </w:rPr>
        <w:t xml:space="preserve">, e-mail: </w:t>
      </w:r>
      <w:hyperlink r:id="rId14" w:history="1">
        <w:r w:rsidRPr="004860C1">
          <w:rPr>
            <w:rStyle w:val="Hypertextovodkaz"/>
            <w:color w:val="0000FF"/>
          </w:rPr>
          <w:t>kralik@rect.muni.cz</w:t>
        </w:r>
      </w:hyperlink>
    </w:p>
    <w:p w14:paraId="716CC83A" w14:textId="77777777" w:rsidR="00C258C5" w:rsidRDefault="00C258C5" w:rsidP="00C258C5">
      <w:pPr>
        <w:widowControl w:val="0"/>
        <w:tabs>
          <w:tab w:val="left" w:pos="2977"/>
        </w:tabs>
        <w:spacing w:after="120"/>
        <w:ind w:left="2977"/>
        <w:jc w:val="both"/>
        <w:rPr>
          <w:rFonts w:eastAsia="Calibri"/>
          <w:color w:val="000000" w:themeColor="text1"/>
          <w:lang w:eastAsia="en-US"/>
        </w:rPr>
      </w:pPr>
      <w:r w:rsidRPr="00234246">
        <w:rPr>
          <w:rFonts w:eastAsia="Calibri"/>
          <w:color w:val="000000" w:themeColor="text1"/>
        </w:rPr>
        <w:t xml:space="preserve">Ing. Lucie Flajšarová, </w:t>
      </w:r>
      <w:proofErr w:type="spellStart"/>
      <w:r w:rsidRPr="00234246">
        <w:rPr>
          <w:rFonts w:eastAsia="Calibri"/>
          <w:color w:val="000000" w:themeColor="text1"/>
        </w:rPr>
        <w:t>Head</w:t>
      </w:r>
      <w:proofErr w:type="spellEnd"/>
      <w:r w:rsidRPr="00234246">
        <w:rPr>
          <w:rFonts w:eastAsia="Calibri"/>
          <w:color w:val="000000" w:themeColor="text1"/>
        </w:rPr>
        <w:t xml:space="preserve"> </w:t>
      </w:r>
      <w:proofErr w:type="spellStart"/>
      <w:r w:rsidRPr="00234246">
        <w:rPr>
          <w:rFonts w:eastAsia="Calibri"/>
          <w:color w:val="000000" w:themeColor="text1"/>
        </w:rPr>
        <w:t>of</w:t>
      </w:r>
      <w:proofErr w:type="spellEnd"/>
      <w:r w:rsidRPr="00234246">
        <w:rPr>
          <w:rFonts w:eastAsia="Calibri"/>
          <w:color w:val="000000" w:themeColor="text1"/>
        </w:rPr>
        <w:t xml:space="preserve"> QA ACIU, tel. č.: 606 796 405, e-mail: </w:t>
      </w:r>
      <w:hyperlink r:id="rId15" w:history="1">
        <w:r w:rsidRPr="00234246">
          <w:rPr>
            <w:rStyle w:val="Hypertextovodkaz"/>
            <w:color w:val="0000FF"/>
          </w:rPr>
          <w:t>lucie.flajsarova@med.muni.cz</w:t>
        </w:r>
      </w:hyperlink>
    </w:p>
    <w:p w14:paraId="15D2A7BF" w14:textId="754A5214" w:rsidR="00491A0B" w:rsidRDefault="00491A0B" w:rsidP="00491A0B">
      <w:pPr>
        <w:widowControl w:val="0"/>
        <w:tabs>
          <w:tab w:val="left" w:pos="2977"/>
        </w:tabs>
        <w:spacing w:before="120"/>
        <w:ind w:left="2977" w:hanging="2552"/>
        <w:jc w:val="both"/>
        <w:rPr>
          <w:rStyle w:val="Hypertextovodkaz"/>
          <w:rFonts w:eastAsia="Calibri"/>
          <w:color w:val="0000FF"/>
        </w:rPr>
      </w:pPr>
    </w:p>
    <w:p w14:paraId="32FDC68C" w14:textId="4D7A0AD3" w:rsidR="00BA14EE" w:rsidRPr="00366D7A" w:rsidRDefault="00491A0B" w:rsidP="00491A0B">
      <w:pPr>
        <w:widowControl w:val="0"/>
        <w:tabs>
          <w:tab w:val="left" w:pos="2977"/>
        </w:tabs>
        <w:ind w:left="2977" w:hanging="2552"/>
        <w:jc w:val="both"/>
        <w:rPr>
          <w:rFonts w:eastAsia="Calibri"/>
          <w:i/>
          <w:color w:val="000000" w:themeColor="text1"/>
          <w:szCs w:val="22"/>
          <w:lang w:eastAsia="en-US"/>
        </w:rPr>
      </w:pPr>
      <w:r w:rsidRPr="00366D7A">
        <w:rPr>
          <w:rFonts w:eastAsia="Calibri"/>
          <w:i/>
          <w:color w:val="000000" w:themeColor="text1"/>
          <w:szCs w:val="22"/>
          <w:lang w:eastAsia="en-US"/>
        </w:rPr>
        <w:t xml:space="preserve"> </w:t>
      </w:r>
      <w:r w:rsidR="00BA14EE"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Objednatel</w:t>
      </w:r>
      <w:r w:rsidR="00BA14EE" w:rsidRPr="00366D7A">
        <w:rPr>
          <w:rFonts w:eastAsia="Calibri"/>
          <w:i/>
          <w:color w:val="000000" w:themeColor="text1"/>
          <w:szCs w:val="22"/>
          <w:lang w:eastAsia="en-US"/>
        </w:rPr>
        <w:t>“)</w:t>
      </w:r>
    </w:p>
    <w:p w14:paraId="37F2C053" w14:textId="77777777" w:rsidR="008D76AE" w:rsidRDefault="008D76AE" w:rsidP="005E5B0F">
      <w:pPr>
        <w:widowControl w:val="0"/>
        <w:spacing w:after="120" w:line="276" w:lineRule="auto"/>
        <w:ind w:left="426"/>
        <w:jc w:val="both"/>
        <w:rPr>
          <w:rFonts w:eastAsia="Calibri"/>
          <w:b/>
          <w:color w:val="000000" w:themeColor="text1"/>
          <w:szCs w:val="22"/>
          <w:lang w:eastAsia="en-US"/>
        </w:rPr>
      </w:pPr>
    </w:p>
    <w:p w14:paraId="1B43D419" w14:textId="169D9F3E" w:rsidR="00DB4D3C" w:rsidRPr="00DB4577" w:rsidRDefault="00F000B4" w:rsidP="005E5B0F">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Zhotovitel</w:t>
      </w:r>
    </w:p>
    <w:p w14:paraId="142C7D74" w14:textId="5196C556" w:rsidR="00DB4D3C" w:rsidRPr="00DB4577" w:rsidRDefault="00DB4D3C" w:rsidP="005E5B0F">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174EB9" w:rsidRPr="00410B8A">
        <w:rPr>
          <w:rFonts w:eastAsia="Calibri"/>
          <w:b/>
          <w:color w:val="000000" w:themeColor="text1"/>
          <w:szCs w:val="22"/>
          <w:highlight w:val="darkGray"/>
          <w:lang w:eastAsia="en-US"/>
        </w:rPr>
        <w:t>.................</w:t>
      </w:r>
    </w:p>
    <w:p w14:paraId="09D591BA" w14:textId="3DF01F76" w:rsidR="00DB4D3C" w:rsidRPr="00DB4577" w:rsidRDefault="00DB4D3C" w:rsidP="00770723">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61444417" w14:textId="5CD8EA85"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002E16EC">
        <w:rPr>
          <w:rFonts w:eastAsia="Calibri"/>
          <w:color w:val="000000" w:themeColor="text1"/>
          <w:szCs w:val="22"/>
          <w:lang w:eastAsia="en-US"/>
        </w:rPr>
        <w:t>O</w:t>
      </w:r>
      <w:r w:rsidRPr="00DB4577">
        <w:rPr>
          <w:rFonts w:eastAsia="Calibri"/>
          <w:color w:val="000000" w:themeColor="text1"/>
          <w:szCs w:val="22"/>
          <w:lang w:eastAsia="en-US"/>
        </w:rPr>
        <w:t>:</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12F5170D" w14:textId="6F7B1002"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DIČ:</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5F820864" w14:textId="7CA08405" w:rsidR="00E73C6F" w:rsidRPr="00DB4577" w:rsidRDefault="00E73C6F"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1A88C6C9" w14:textId="5B86C205" w:rsidR="00E73C6F" w:rsidRDefault="00E73C6F" w:rsidP="00444BDC">
      <w:pPr>
        <w:widowControl w:val="0"/>
        <w:tabs>
          <w:tab w:val="left" w:pos="2977"/>
        </w:tabs>
        <w:ind w:left="425"/>
        <w:jc w:val="both"/>
        <w:rPr>
          <w:rFonts w:eastAsia="Calibri"/>
          <w:color w:val="000000" w:themeColor="text1"/>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5CD10528" w14:textId="77777777" w:rsidR="00444BDC" w:rsidRDefault="00444BDC" w:rsidP="00444BDC">
      <w:pPr>
        <w:widowControl w:val="0"/>
        <w:tabs>
          <w:tab w:val="left" w:pos="2977"/>
        </w:tabs>
        <w:ind w:left="425"/>
        <w:jc w:val="both"/>
        <w:rPr>
          <w:color w:val="000000" w:themeColor="text1"/>
        </w:rPr>
      </w:pPr>
      <w:r w:rsidRPr="00A8341C">
        <w:rPr>
          <w:color w:val="000000" w:themeColor="text1"/>
        </w:rPr>
        <w:t>Bankovní spojení:</w:t>
      </w:r>
      <w:r>
        <w:rPr>
          <w:color w:val="000000" w:themeColor="text1"/>
        </w:rPr>
        <w:tab/>
      </w:r>
      <w:r w:rsidRPr="00ED0017">
        <w:rPr>
          <w:rFonts w:eastAsia="Calibri"/>
          <w:color w:val="000000" w:themeColor="text1"/>
          <w:highlight w:val="darkGray"/>
        </w:rPr>
        <w:t>.................</w:t>
      </w:r>
    </w:p>
    <w:p w14:paraId="59BFC624" w14:textId="77777777" w:rsidR="00444BDC" w:rsidRPr="00D2487B" w:rsidRDefault="00444BDC" w:rsidP="00444BDC">
      <w:pPr>
        <w:widowControl w:val="0"/>
        <w:tabs>
          <w:tab w:val="left" w:pos="2977"/>
        </w:tabs>
        <w:ind w:left="425"/>
        <w:jc w:val="both"/>
        <w:rPr>
          <w:color w:val="000000" w:themeColor="text1"/>
        </w:rPr>
      </w:pPr>
      <w:r w:rsidRPr="00A8341C">
        <w:rPr>
          <w:color w:val="000000" w:themeColor="text1"/>
        </w:rPr>
        <w:t>IBAN:</w:t>
      </w:r>
      <w:r>
        <w:rPr>
          <w:color w:val="000000" w:themeColor="text1"/>
        </w:rPr>
        <w:tab/>
      </w:r>
      <w:r w:rsidRPr="00ED0017">
        <w:rPr>
          <w:rFonts w:eastAsia="Calibri"/>
          <w:color w:val="000000" w:themeColor="text1"/>
          <w:highlight w:val="darkGray"/>
        </w:rPr>
        <w:t>.................</w:t>
      </w:r>
    </w:p>
    <w:p w14:paraId="6C2391C1" w14:textId="77907A33" w:rsidR="00DB4D3C" w:rsidRPr="00DB4577" w:rsidRDefault="00DB4D3C" w:rsidP="0077072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174EB9" w:rsidRPr="00ED0017">
        <w:rPr>
          <w:rFonts w:eastAsia="Calibri"/>
          <w:color w:val="000000" w:themeColor="text1"/>
          <w:highlight w:val="darkGray"/>
        </w:rPr>
        <w:t>.................</w:t>
      </w:r>
    </w:p>
    <w:p w14:paraId="2B9B9C3D" w14:textId="376CAE49" w:rsidR="00DB4D3C" w:rsidRPr="00DB4577" w:rsidRDefault="00DB4D3C" w:rsidP="0077072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Kontaktní </w:t>
      </w:r>
      <w:proofErr w:type="gramStart"/>
      <w:r w:rsidRPr="00DB4577">
        <w:rPr>
          <w:rFonts w:eastAsia="Calibri"/>
          <w:color w:val="000000" w:themeColor="text1"/>
          <w:szCs w:val="22"/>
          <w:lang w:eastAsia="en-US"/>
        </w:rPr>
        <w:t>osob</w:t>
      </w:r>
      <w:r w:rsidR="00F35CFD">
        <w:rPr>
          <w:rFonts w:eastAsia="Calibri"/>
          <w:color w:val="000000" w:themeColor="text1"/>
          <w:szCs w:val="22"/>
          <w:lang w:eastAsia="en-US"/>
        </w:rPr>
        <w:t>a</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proofErr w:type="gramEnd"/>
      <w:r w:rsidR="00174EB9" w:rsidRPr="00ED0017">
        <w:rPr>
          <w:rFonts w:eastAsia="Calibri"/>
          <w:color w:val="000000" w:themeColor="text1"/>
          <w:highlight w:val="darkGray"/>
        </w:rPr>
        <w:t>.................</w:t>
      </w:r>
      <w:r w:rsidRPr="00DB4577">
        <w:rPr>
          <w:rFonts w:eastAsia="Calibri"/>
          <w:color w:val="000000" w:themeColor="text1"/>
          <w:szCs w:val="22"/>
          <w:lang w:eastAsia="en-US"/>
        </w:rPr>
        <w:t xml:space="preserve">, tel. č.: </w:t>
      </w:r>
      <w:r w:rsidR="00174EB9" w:rsidRPr="00ED0017">
        <w:rPr>
          <w:rFonts w:eastAsia="Calibri"/>
          <w:color w:val="000000" w:themeColor="text1"/>
          <w:highlight w:val="darkGray"/>
        </w:rPr>
        <w:t>.................</w:t>
      </w:r>
      <w:r w:rsidRPr="00DB4577">
        <w:rPr>
          <w:rFonts w:eastAsia="Calibri"/>
          <w:color w:val="000000" w:themeColor="text1"/>
          <w:szCs w:val="22"/>
          <w:lang w:eastAsia="en-US"/>
        </w:rPr>
        <w:t>,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ED0017">
        <w:rPr>
          <w:rFonts w:eastAsia="Calibri"/>
          <w:color w:val="000000" w:themeColor="text1"/>
          <w:highlight w:val="darkGray"/>
        </w:rPr>
        <w:t>.................</w:t>
      </w:r>
      <w:r w:rsidRPr="00DB4577">
        <w:rPr>
          <w:rFonts w:eastAsia="Calibri"/>
          <w:color w:val="000000" w:themeColor="text1"/>
          <w:szCs w:val="22"/>
          <w:lang w:eastAsia="en-US"/>
        </w:rPr>
        <w:t xml:space="preserve"> </w:t>
      </w:r>
    </w:p>
    <w:p w14:paraId="385F9BF3" w14:textId="2D42C8DD" w:rsidR="000E3B5D" w:rsidRPr="00366D7A" w:rsidRDefault="000E3B5D" w:rsidP="00F35CFD">
      <w:pPr>
        <w:widowControl w:val="0"/>
        <w:tabs>
          <w:tab w:val="left" w:pos="2835"/>
        </w:tabs>
        <w:spacing w:before="120" w:after="120"/>
        <w:ind w:left="425"/>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7E88FF82" w:rsidR="00366D7A" w:rsidRDefault="0FEEF67D" w:rsidP="45C7D65C">
      <w:pPr>
        <w:widowControl w:val="0"/>
        <w:tabs>
          <w:tab w:val="left" w:pos="2835"/>
        </w:tabs>
        <w:spacing w:after="120"/>
        <w:ind w:left="426"/>
        <w:jc w:val="both"/>
        <w:rPr>
          <w:rFonts w:eastAsia="Calibri"/>
          <w:color w:val="000000" w:themeColor="text1"/>
          <w:lang w:eastAsia="en-US"/>
        </w:rPr>
      </w:pPr>
      <w:r>
        <w:t xml:space="preserve">Objednatel, jakožto zadavatel veřejné zakázky </w:t>
      </w:r>
      <w:sdt>
        <w:sdtPr>
          <w:id w:val="-726615443"/>
          <w:placeholder>
            <w:docPart w:val="6DD2FE7376C4409DADF558A963EF7D7D"/>
          </w:placeholder>
        </w:sdtPr>
        <w:sdtEndPr/>
        <w:sdtContent>
          <w:sdt>
            <w:sdtPr>
              <w:rPr>
                <w:b/>
                <w:bCs/>
              </w:rPr>
              <w:id w:val="1928766155"/>
              <w:placeholder>
                <w:docPart w:val="96BA1C2700AB4C84A675D3530008450F"/>
              </w:placeholder>
            </w:sdtPr>
            <w:sdtEndPr/>
            <w:sdtContent>
              <w:sdt>
                <w:sdtPr>
                  <w:rPr>
                    <w:b/>
                    <w:bCs/>
                  </w:rPr>
                  <w:id w:val="897556012"/>
                  <w:placeholder>
                    <w:docPart w:val="2F68A4A018DD4DD5BBC1C9B8A95124E9"/>
                  </w:placeholder>
                </w:sdtPr>
                <w:sdtEndPr/>
                <w:sdtContent>
                  <w:r w:rsidR="270AF3BE" w:rsidRPr="45C7D65C">
                    <w:rPr>
                      <w:b/>
                      <w:bCs/>
                    </w:rPr>
                    <w:t>Nábytek</w:t>
                  </w:r>
                  <w:r w:rsidR="16DFD8B5" w:rsidRPr="45C7D65C">
                    <w:rPr>
                      <w:b/>
                      <w:bCs/>
                    </w:rPr>
                    <w:t xml:space="preserve"> </w:t>
                  </w:r>
                  <w:r w:rsidR="00BC2451">
                    <w:rPr>
                      <w:b/>
                      <w:bCs/>
                    </w:rPr>
                    <w:t xml:space="preserve">a vybavení </w:t>
                  </w:r>
                  <w:r w:rsidR="4B2C0B65" w:rsidRPr="45C7D65C">
                    <w:rPr>
                      <w:b/>
                      <w:bCs/>
                    </w:rPr>
                    <w:t xml:space="preserve">čistých </w:t>
                  </w:r>
                  <w:proofErr w:type="gramStart"/>
                  <w:r w:rsidR="4B2C0B65" w:rsidRPr="45C7D65C">
                    <w:rPr>
                      <w:b/>
                      <w:bCs/>
                    </w:rPr>
                    <w:t>prostor</w:t>
                  </w:r>
                  <w:r w:rsidR="002D003C">
                    <w:rPr>
                      <w:b/>
                      <w:bCs/>
                    </w:rPr>
                    <w:t xml:space="preserve"> </w:t>
                  </w:r>
                  <w:r w:rsidR="006C3D89">
                    <w:rPr>
                      <w:b/>
                      <w:bCs/>
                    </w:rPr>
                    <w:t>-</w:t>
                  </w:r>
                  <w:r w:rsidR="002D003C">
                    <w:rPr>
                      <w:b/>
                      <w:bCs/>
                    </w:rPr>
                    <w:t xml:space="preserve"> opakované</w:t>
                  </w:r>
                  <w:proofErr w:type="gramEnd"/>
                  <w:r w:rsidR="002D003C">
                    <w:rPr>
                      <w:b/>
                      <w:bCs/>
                    </w:rPr>
                    <w:t xml:space="preserve"> řízení</w:t>
                  </w:r>
                </w:sdtContent>
              </w:sdt>
            </w:sdtContent>
          </w:sdt>
        </w:sdtContent>
      </w:sdt>
      <w:r>
        <w:t xml:space="preserve"> </w:t>
      </w:r>
      <w:r w:rsidRPr="45C7D65C">
        <w:rPr>
          <w:i/>
          <w:iCs/>
        </w:rPr>
        <w:t>(dále jen „</w:t>
      </w:r>
      <w:r w:rsidRPr="45C7D65C">
        <w:rPr>
          <w:b/>
          <w:bCs/>
          <w:i/>
          <w:iCs/>
        </w:rPr>
        <w:t>Veřejná zakázka</w:t>
      </w:r>
      <w:r w:rsidRPr="45C7D65C">
        <w:rPr>
          <w:i/>
          <w:iCs/>
        </w:rPr>
        <w:t>“)</w:t>
      </w:r>
      <w:r>
        <w:t xml:space="preserve"> zadávané </w:t>
      </w:r>
      <w:sdt>
        <w:sdtPr>
          <w:id w:val="-54016491"/>
          <w:placeholder>
            <w:docPart w:val="8E4E264949DD49CC9E91C4260BB3275C"/>
          </w:placeholder>
        </w:sdtPr>
        <w:sdtEndPr/>
        <w:sdtContent>
          <w:r w:rsidR="20B82F40">
            <w:t>v zadávacím řízení v souladu se zákonem</w:t>
          </w:r>
        </w:sdtContent>
      </w:sdt>
      <w:r w:rsidR="33B7E92D">
        <w:t xml:space="preserve"> </w:t>
      </w:r>
      <w:r>
        <w:t xml:space="preserve">č. 134/2016 Sb., o zadávání veřejných zakázek, ve znění pozdějších předpisů, </w:t>
      </w:r>
      <w:r w:rsidRPr="45C7D65C">
        <w:rPr>
          <w:i/>
          <w:iCs/>
        </w:rPr>
        <w:t>(dále jen „</w:t>
      </w:r>
      <w:r w:rsidRPr="45C7D65C">
        <w:rPr>
          <w:b/>
          <w:bCs/>
          <w:i/>
          <w:iCs/>
        </w:rPr>
        <w:t>ZZVZ</w:t>
      </w:r>
      <w:r w:rsidRPr="45C7D65C">
        <w:rPr>
          <w:i/>
          <w:iCs/>
        </w:rPr>
        <w:t>“)</w:t>
      </w:r>
      <w:r>
        <w:t xml:space="preserve"> rozhodl o výběru Zhotovitele ke splnění Veřejné zakázky. Zhotovitel a Objednatel tak uzavírají níže uvedeného dne, měsíce a roku tuto smlouvu o dílo </w:t>
      </w:r>
      <w:r w:rsidRPr="45C7D65C">
        <w:rPr>
          <w:i/>
          <w:iCs/>
        </w:rPr>
        <w:t>(dále jen „</w:t>
      </w:r>
      <w:r w:rsidRPr="45C7D65C">
        <w:rPr>
          <w:b/>
          <w:bCs/>
          <w:i/>
          <w:iCs/>
        </w:rPr>
        <w:t>Smlouva</w:t>
      </w:r>
      <w:r w:rsidRPr="45C7D65C">
        <w:rPr>
          <w:i/>
          <w:iCs/>
        </w:rPr>
        <w:t>“)</w:t>
      </w:r>
      <w:r>
        <w:t>.</w:t>
      </w:r>
      <w:r w:rsidR="00F60571" w:rsidRPr="45C7D65C">
        <w:rPr>
          <w:rFonts w:eastAsia="Calibri"/>
          <w:color w:val="000000" w:themeColor="text1"/>
          <w:lang w:eastAsia="en-US"/>
        </w:rPr>
        <w:br w:type="page"/>
      </w:r>
    </w:p>
    <w:p w14:paraId="5EA19CFE" w14:textId="0D8F9AD4"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3FDC4A1" w:rsidR="00BA22B4" w:rsidRPr="00BC2451" w:rsidRDefault="003C7468" w:rsidP="00904D4A">
      <w:pPr>
        <w:pStyle w:val="OdstavecII"/>
        <w:keepNext w:val="0"/>
        <w:widowControl w:val="0"/>
        <w:tabs>
          <w:tab w:val="clear" w:pos="6667"/>
          <w:tab w:val="num" w:pos="855"/>
        </w:tabs>
        <w:ind w:left="856"/>
      </w:pPr>
      <w:r w:rsidRPr="00BC2451">
        <w:t xml:space="preserve">Veřejná zakázka je souborem závazků Zhotovitele k provedení dodávek a služeb dle Smlouvy </w:t>
      </w:r>
      <w:r w:rsidRPr="00BC2451">
        <w:rPr>
          <w:i/>
        </w:rPr>
        <w:t>(dále také jen „</w:t>
      </w:r>
      <w:r w:rsidRPr="00BC2451">
        <w:rPr>
          <w:b/>
          <w:i/>
        </w:rPr>
        <w:t>Dílo</w:t>
      </w:r>
      <w:r w:rsidRPr="00BC2451">
        <w:rPr>
          <w:i/>
        </w:rPr>
        <w:t>“)</w:t>
      </w:r>
      <w:r w:rsidRPr="00BC2451">
        <w:t>.</w:t>
      </w:r>
    </w:p>
    <w:p w14:paraId="372848A1" w14:textId="25227999" w:rsidR="00795D47" w:rsidRPr="000E4534" w:rsidRDefault="00C853E7" w:rsidP="7446CD64">
      <w:pPr>
        <w:pStyle w:val="OdstavecII"/>
        <w:keepNext w:val="0"/>
        <w:widowControl w:val="0"/>
        <w:tabs>
          <w:tab w:val="clear" w:pos="6667"/>
          <w:tab w:val="num" w:pos="855"/>
        </w:tabs>
        <w:ind w:left="856"/>
        <w:rPr>
          <w:rFonts w:cs="Arial Narrow"/>
        </w:rPr>
      </w:pPr>
      <w:r>
        <w:t xml:space="preserve">Účelem Smlouvy je </w:t>
      </w:r>
      <w:r w:rsidR="00084485">
        <w:t xml:space="preserve">sjednat vzájemná práva a povinnosti Smluvních stran tak, aby </w:t>
      </w:r>
      <w:r w:rsidR="00EF4B36">
        <w:t>D</w:t>
      </w:r>
      <w:r w:rsidR="003C7468">
        <w:t xml:space="preserve">ílo </w:t>
      </w:r>
      <w:r w:rsidR="00084485">
        <w:t>mohl</w:t>
      </w:r>
      <w:r w:rsidR="003C7468">
        <w:t>o</w:t>
      </w:r>
      <w:r w:rsidR="00084485">
        <w:t xml:space="preserve"> být řádně a včas</w:t>
      </w:r>
      <w:r w:rsidR="00461903">
        <w:t xml:space="preserve"> provedeno</w:t>
      </w:r>
      <w:r w:rsidR="00084485">
        <w:t xml:space="preserve"> k</w:t>
      </w:r>
      <w:r w:rsidR="0008105B">
        <w:t>e</w:t>
      </w:r>
      <w:r w:rsidR="00084485">
        <w:t xml:space="preserve"> spokojenosti obou Smluvních stran</w:t>
      </w:r>
      <w:r w:rsidR="004875D9">
        <w:t>. V této souvislosti Objednatel dále uvádí, že Dílo provádí s cílem zajistit nábyt</w:t>
      </w:r>
      <w:r w:rsidR="00A27DF4">
        <w:t>ek</w:t>
      </w:r>
      <w:r w:rsidR="004875D9">
        <w:t xml:space="preserve"> </w:t>
      </w:r>
      <w:r w:rsidR="00BC2451">
        <w:t xml:space="preserve">a vybavení </w:t>
      </w:r>
      <w:r w:rsidR="004875D9">
        <w:t xml:space="preserve">do </w:t>
      </w:r>
      <w:r w:rsidR="00E149D7">
        <w:t>č</w:t>
      </w:r>
      <w:r w:rsidR="004875D9">
        <w:t xml:space="preserve">istých prostor </w:t>
      </w:r>
      <w:r w:rsidR="004875D9" w:rsidRPr="7446CD64">
        <w:rPr>
          <w:i/>
          <w:iCs/>
        </w:rPr>
        <w:t>(dále také jen „</w:t>
      </w:r>
      <w:r w:rsidR="00BC2451" w:rsidRPr="7446CD64">
        <w:rPr>
          <w:b/>
          <w:bCs/>
          <w:i/>
          <w:iCs/>
        </w:rPr>
        <w:t xml:space="preserve">Nábytek </w:t>
      </w:r>
      <w:r w:rsidR="004875D9" w:rsidRPr="7446CD64">
        <w:rPr>
          <w:b/>
          <w:bCs/>
          <w:i/>
          <w:iCs/>
        </w:rPr>
        <w:t>ČP</w:t>
      </w:r>
      <w:r w:rsidR="004875D9" w:rsidRPr="7446CD64">
        <w:rPr>
          <w:i/>
          <w:iCs/>
        </w:rPr>
        <w:t xml:space="preserve">“) </w:t>
      </w:r>
      <w:r w:rsidR="004875D9">
        <w:t xml:space="preserve">do nově zrekonstruovaných prostor </w:t>
      </w:r>
      <w:r w:rsidR="00A27DF4">
        <w:t>S</w:t>
      </w:r>
      <w:r w:rsidR="004875D9">
        <w:t>tavby s označením: Úpravy pavilonu C03 v Univerzitním kampusu Bohunice</w:t>
      </w:r>
      <w:r w:rsidR="00795D47">
        <w:t xml:space="preserve"> (</w:t>
      </w:r>
      <w:r w:rsidR="00795D47" w:rsidRPr="7446CD64">
        <w:rPr>
          <w:i/>
          <w:iCs/>
        </w:rPr>
        <w:t>dále jen „</w:t>
      </w:r>
      <w:r w:rsidR="00795D47" w:rsidRPr="7446CD64">
        <w:rPr>
          <w:b/>
          <w:bCs/>
          <w:i/>
          <w:iCs/>
        </w:rPr>
        <w:t>Stavba</w:t>
      </w:r>
      <w:r w:rsidR="00795D47" w:rsidRPr="7446CD64">
        <w:rPr>
          <w:i/>
          <w:iCs/>
        </w:rPr>
        <w:t>“</w:t>
      </w:r>
      <w:r w:rsidR="00795D47">
        <w:t>)</w:t>
      </w:r>
      <w:r w:rsidR="004875D9">
        <w:t xml:space="preserve">. </w:t>
      </w:r>
      <w:r w:rsidR="00D45CA3" w:rsidRPr="000E4534">
        <w:t xml:space="preserve">Požadavky na jednotlivé „třídy čistoty“ jsou dány v ČSN EN 14644-1 Čisté prostory a příslušné řízené prostředí a Pokyny GMP pro výrobce léčiv: </w:t>
      </w:r>
      <w:r w:rsidR="00D45CA3" w:rsidRPr="000E4534">
        <w:rPr>
          <w:rFonts w:cstheme="minorBidi"/>
          <w:lang w:val="en-US"/>
        </w:rPr>
        <w:t>The Rules Governing Medicinal Products in EU, Volume 4 The Rules Governing Medicinal Products in EU, Part I: Good Manufacturing Practice for medicinal products a Part IV: Guidelines on Good Manufacturing Practice specific to Advanced Therapy Medicinal Products</w:t>
      </w:r>
      <w:r w:rsidR="004875D9" w:rsidRPr="000E4534">
        <w:t>.</w:t>
      </w:r>
      <w:r w:rsidR="00795D47" w:rsidRPr="000E4534">
        <w:t xml:space="preserve"> </w:t>
      </w:r>
    </w:p>
    <w:p w14:paraId="1C75B7D5" w14:textId="77777777" w:rsidR="005A5240" w:rsidRPr="00BF2FD7" w:rsidRDefault="005A5240" w:rsidP="00904D4A">
      <w:pPr>
        <w:pStyle w:val="OdstavecII"/>
        <w:keepNext w:val="0"/>
        <w:widowControl w:val="0"/>
        <w:tabs>
          <w:tab w:val="clear" w:pos="6667"/>
          <w:tab w:val="num" w:pos="855"/>
        </w:tabs>
        <w:ind w:left="856"/>
      </w:pPr>
      <w:r w:rsidRPr="00BF2FD7">
        <w:t>Zhotovitel si je vědom všech svých práv a povinností vyplývajících ze Smlouvy a v této souvislosti výslovně utvrzuje, že</w:t>
      </w:r>
    </w:p>
    <w:p w14:paraId="6B1A34E7" w14:textId="77777777" w:rsidR="005A5240" w:rsidRPr="00BF2FD7" w:rsidRDefault="005A5240" w:rsidP="005A5240">
      <w:pPr>
        <w:pStyle w:val="Bod"/>
      </w:pPr>
      <w:r w:rsidRPr="00BF2FD7">
        <w:t xml:space="preserve">disponuje příslušnými znalostmi a odborností, </w:t>
      </w:r>
    </w:p>
    <w:p w14:paraId="676C698B" w14:textId="77777777" w:rsidR="005A5240" w:rsidRPr="00BF2FD7" w:rsidRDefault="005A5240" w:rsidP="005A5240">
      <w:pPr>
        <w:pStyle w:val="Bod"/>
      </w:pPr>
      <w:r w:rsidRPr="00BF2FD7">
        <w:t>bude jednat s potřebnou pečlivostí,</w:t>
      </w:r>
    </w:p>
    <w:p w14:paraId="4519DB6D" w14:textId="77777777" w:rsidR="005A5240" w:rsidRPr="00BF2FD7" w:rsidRDefault="005A5240" w:rsidP="005A5240">
      <w:pPr>
        <w:pStyle w:val="Bod"/>
        <w:rPr>
          <w:lang w:eastAsia="en-US"/>
        </w:rPr>
      </w:pPr>
      <w:r w:rsidRPr="00BF2FD7">
        <w:t>má s plněním závazků co do obsahu i rozsahu obdobných těm, které jsou Smlouvou sjednány, dostatečné předchozí zkušenosti,</w:t>
      </w:r>
    </w:p>
    <w:p w14:paraId="0C03CDF3" w14:textId="77777777" w:rsidR="005A5240" w:rsidRPr="00BF2FD7" w:rsidRDefault="005A5240" w:rsidP="005A5240">
      <w:pPr>
        <w:pStyle w:val="Bod"/>
        <w:rPr>
          <w:lang w:eastAsia="en-US"/>
        </w:rPr>
      </w:pPr>
      <w:r w:rsidRPr="00BF2FD7">
        <w:t xml:space="preserve">přijímá Objednatele jako slabší Smluvní stranu, jelikož tento znalostmi, odborností, schopnostmi ani zkušenostmi nezbytnými pro provedení Díla nedisponuje.  </w:t>
      </w:r>
    </w:p>
    <w:p w14:paraId="32750121" w14:textId="27375FA6" w:rsidR="004B3AB2" w:rsidRPr="004875D9" w:rsidRDefault="004B3AB2" w:rsidP="00904D4A">
      <w:pPr>
        <w:pStyle w:val="OdstavecII"/>
        <w:keepNext w:val="0"/>
        <w:widowControl w:val="0"/>
        <w:tabs>
          <w:tab w:val="clear" w:pos="6667"/>
          <w:tab w:val="num" w:pos="855"/>
        </w:tabs>
        <w:ind w:left="856"/>
        <w:rPr>
          <w:b/>
        </w:rPr>
      </w:pPr>
      <w:r w:rsidRPr="004875D9">
        <w:rPr>
          <w:b/>
        </w:rPr>
        <w:t>Dotace</w:t>
      </w:r>
    </w:p>
    <w:p w14:paraId="06185984" w14:textId="17D6C3A1" w:rsidR="004348F2" w:rsidRPr="005005B7" w:rsidRDefault="001F378F" w:rsidP="00F94219">
      <w:pPr>
        <w:pStyle w:val="OdstavecII"/>
        <w:keepNext w:val="0"/>
        <w:widowControl w:val="0"/>
        <w:tabs>
          <w:tab w:val="clear" w:pos="6667"/>
          <w:tab w:val="left" w:pos="851"/>
        </w:tabs>
        <w:ind w:left="1134" w:hanging="1134"/>
      </w:pPr>
      <w:r>
        <w:t xml:space="preserve">     </w:t>
      </w:r>
      <w:r w:rsidR="004348F2" w:rsidRPr="004348F2">
        <w:t>Objednavatel je příjemcem dotací</w:t>
      </w:r>
      <w:r w:rsidR="004348F2" w:rsidRPr="00254895">
        <w:t xml:space="preserve"> na realizaci veřejné zakázky; náz</w:t>
      </w:r>
      <w:r w:rsidR="004348F2">
        <w:t>vy dotačních</w:t>
      </w:r>
      <w:r w:rsidR="004348F2" w:rsidRPr="00254895">
        <w:t xml:space="preserve"> program</w:t>
      </w:r>
      <w:r w:rsidR="004348F2">
        <w:t>ů</w:t>
      </w:r>
      <w:r w:rsidR="004348F2" w:rsidRPr="00254895">
        <w:t xml:space="preserve">: </w:t>
      </w:r>
      <w:r w:rsidR="004348F2" w:rsidRPr="0069575F">
        <w:rPr>
          <w:b/>
        </w:rPr>
        <w:t>Národní plán obnovy</w:t>
      </w:r>
      <w:r w:rsidR="00E33F59">
        <w:rPr>
          <w:b/>
        </w:rPr>
        <w:t xml:space="preserve"> </w:t>
      </w:r>
      <w:r w:rsidR="00E33F59" w:rsidRPr="00E33F59">
        <w:rPr>
          <w:bCs/>
        </w:rPr>
        <w:t>(dále jen „</w:t>
      </w:r>
      <w:r w:rsidR="00E33F59" w:rsidRPr="00E33F59">
        <w:rPr>
          <w:b/>
          <w:i/>
          <w:iCs/>
        </w:rPr>
        <w:t>NPO</w:t>
      </w:r>
      <w:r w:rsidR="00E33F59" w:rsidRPr="00E33F59">
        <w:rPr>
          <w:bCs/>
        </w:rPr>
        <w:t>“)</w:t>
      </w:r>
      <w:r w:rsidR="004348F2">
        <w:t>, p</w:t>
      </w:r>
      <w:r w:rsidR="004348F2" w:rsidRPr="00254895">
        <w:t xml:space="preserve">rogram </w:t>
      </w:r>
      <w:proofErr w:type="spellStart"/>
      <w:r w:rsidR="004348F2" w:rsidRPr="00254895">
        <w:t>Exceles</w:t>
      </w:r>
      <w:proofErr w:type="spellEnd"/>
      <w:r w:rsidR="004348F2" w:rsidRPr="00254895">
        <w:t>: LX22NPO5102 Národní ústav pro výzkum rakoviny (NÚVR)</w:t>
      </w:r>
      <w:r w:rsidR="004348F2">
        <w:t xml:space="preserve"> a </w:t>
      </w:r>
      <w:r w:rsidR="004348F2" w:rsidRPr="0069575F">
        <w:rPr>
          <w:b/>
        </w:rPr>
        <w:t>Operační program Jan Amos Komenský</w:t>
      </w:r>
      <w:r w:rsidR="00E33F59">
        <w:rPr>
          <w:b/>
        </w:rPr>
        <w:t xml:space="preserve"> </w:t>
      </w:r>
      <w:r w:rsidR="00E33F59" w:rsidRPr="00E33F59">
        <w:rPr>
          <w:bCs/>
        </w:rPr>
        <w:t>(dále jen „</w:t>
      </w:r>
      <w:r w:rsidR="00E33F59" w:rsidRPr="00840525">
        <w:rPr>
          <w:b/>
          <w:i/>
          <w:iCs/>
        </w:rPr>
        <w:t>OP JAK</w:t>
      </w:r>
      <w:r w:rsidR="00E33F59" w:rsidRPr="00E33F59">
        <w:rPr>
          <w:bCs/>
        </w:rPr>
        <w:t>“</w:t>
      </w:r>
      <w:r w:rsidR="00840525">
        <w:rPr>
          <w:bCs/>
        </w:rPr>
        <w:t>)</w:t>
      </w:r>
      <w:r w:rsidR="004348F2" w:rsidRPr="00E33F59">
        <w:rPr>
          <w:bCs/>
        </w:rPr>
        <w:t>,</w:t>
      </w:r>
      <w:r w:rsidR="004348F2" w:rsidRPr="00254895">
        <w:t xml:space="preserve"> CZ.02.01.01/00/22_001/0000254 CREATIC </w:t>
      </w:r>
      <w:proofErr w:type="spellStart"/>
      <w:r w:rsidR="004348F2" w:rsidRPr="00254895">
        <w:t>Investment</w:t>
      </w:r>
      <w:proofErr w:type="spellEnd"/>
      <w:r w:rsidR="004348F2" w:rsidRPr="00254895">
        <w:t>;</w:t>
      </w:r>
      <w:r w:rsidR="004348F2" w:rsidRPr="005005B7">
        <w:rPr>
          <w:i/>
        </w:rPr>
        <w:t xml:space="preserve"> (dále jen „</w:t>
      </w:r>
      <w:r w:rsidR="004348F2" w:rsidRPr="005005B7">
        <w:rPr>
          <w:b/>
          <w:i/>
        </w:rPr>
        <w:t>Projekt</w:t>
      </w:r>
      <w:r w:rsidR="004348F2" w:rsidRPr="005005B7">
        <w:rPr>
          <w:i/>
        </w:rPr>
        <w:t>“)</w:t>
      </w:r>
      <w:r w:rsidR="004348F2" w:rsidRPr="005005B7">
        <w:t>.</w:t>
      </w:r>
    </w:p>
    <w:p w14:paraId="5230B4BD" w14:textId="0938EBE3" w:rsidR="00083E5A" w:rsidRDefault="004B3AB2" w:rsidP="005A5240">
      <w:pPr>
        <w:pStyle w:val="Psmeno"/>
        <w:tabs>
          <w:tab w:val="clear" w:pos="855"/>
        </w:tabs>
      </w:pPr>
      <w:r w:rsidRPr="00770BDB">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r w:rsidR="00083E5A" w:rsidRPr="00BF2FD7">
        <w:t xml:space="preserve">  </w:t>
      </w:r>
    </w:p>
    <w:p w14:paraId="57D47B2E" w14:textId="72A42D69" w:rsidR="0019207B" w:rsidRPr="00974905" w:rsidRDefault="0019207B" w:rsidP="000B32CF">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193131B6" w:rsidR="00FA2C2A" w:rsidRPr="00E33F59" w:rsidRDefault="00FA2C2A" w:rsidP="00904D4A">
      <w:pPr>
        <w:pStyle w:val="OdstavecII"/>
        <w:keepNext w:val="0"/>
        <w:widowControl w:val="0"/>
        <w:tabs>
          <w:tab w:val="clear" w:pos="6667"/>
          <w:tab w:val="num" w:pos="855"/>
        </w:tabs>
        <w:ind w:left="856"/>
      </w:pPr>
      <w:r w:rsidRPr="000B32CF">
        <w:t>Zhotovitel se zavazuje ve shodě se Smlouvou, řádně a včas, na svůj náklad a nebezpečí, provést Dílo a</w:t>
      </w:r>
      <w:r w:rsidR="00BB103A">
        <w:t> </w:t>
      </w:r>
      <w:r w:rsidRPr="00222697">
        <w:t>splnit s </w:t>
      </w:r>
      <w:r w:rsidRPr="00E33F59">
        <w:t>Dílem související závazky. Objednatel se zavazuje Dílo provedené řádně a včas převzít a zaplatit sjednanou cenu Díla.</w:t>
      </w:r>
    </w:p>
    <w:p w14:paraId="2FA9F2D2" w14:textId="37E8E697" w:rsidR="0054613D" w:rsidRPr="00E33F59" w:rsidRDefault="00D45CA3" w:rsidP="00904D4A">
      <w:pPr>
        <w:pStyle w:val="OdstavecII"/>
        <w:keepNext w:val="0"/>
        <w:widowControl w:val="0"/>
        <w:tabs>
          <w:tab w:val="clear" w:pos="6667"/>
          <w:tab w:val="num" w:pos="855"/>
        </w:tabs>
        <w:ind w:left="856"/>
      </w:pPr>
      <w:r>
        <w:t xml:space="preserve">Předmětem Díla je </w:t>
      </w:r>
      <w:sdt>
        <w:sdtPr>
          <w:id w:val="1595826799"/>
          <w:placeholder>
            <w:docPart w:val="491A54466A8145768B1A3509DA9ED962"/>
          </w:placeholder>
        </w:sdtPr>
        <w:sdtEndPr/>
        <w:sdtContent>
          <w:r>
            <w:t>dodávka a montáž</w:t>
          </w:r>
          <w:r w:rsidR="00E33F59">
            <w:t xml:space="preserve"> Nábytku ČP</w:t>
          </w:r>
          <w:r>
            <w:t xml:space="preserve"> do nově rekonstruovaných prostor Stavby, </w:t>
          </w:r>
          <w:r w:rsidRPr="00C04DCE">
            <w:t xml:space="preserve">která zahrnuje </w:t>
          </w:r>
          <w:r w:rsidRPr="00C04DCE">
            <w:rPr>
              <w:color w:val="000000" w:themeColor="text1"/>
            </w:rPr>
            <w:t>výrobní prostory v režimu GMP (</w:t>
          </w:r>
          <w:proofErr w:type="spellStart"/>
          <w:r w:rsidRPr="00C04DCE">
            <w:rPr>
              <w:color w:val="000000" w:themeColor="text1"/>
            </w:rPr>
            <w:t>Good</w:t>
          </w:r>
          <w:proofErr w:type="spellEnd"/>
          <w:r w:rsidRPr="00C04DCE">
            <w:rPr>
              <w:color w:val="000000" w:themeColor="text1"/>
            </w:rPr>
            <w:t xml:space="preserve"> </w:t>
          </w:r>
          <w:proofErr w:type="spellStart"/>
          <w:r w:rsidRPr="00C04DCE">
            <w:rPr>
              <w:color w:val="000000" w:themeColor="text1"/>
            </w:rPr>
            <w:t>Manufacturing</w:t>
          </w:r>
          <w:proofErr w:type="spellEnd"/>
          <w:r w:rsidRPr="00C04DCE">
            <w:rPr>
              <w:color w:val="000000" w:themeColor="text1"/>
            </w:rPr>
            <w:t xml:space="preserve"> </w:t>
          </w:r>
          <w:proofErr w:type="spellStart"/>
          <w:r w:rsidRPr="00C04DCE">
            <w:rPr>
              <w:color w:val="000000" w:themeColor="text1"/>
            </w:rPr>
            <w:t>Practice</w:t>
          </w:r>
          <w:proofErr w:type="spellEnd"/>
          <w:r w:rsidRPr="00C04DCE">
            <w:rPr>
              <w:color w:val="000000" w:themeColor="text1"/>
            </w:rPr>
            <w:t>, správná výrobní praxe pro sterilní výrobu; také viz URS) a podléh</w:t>
          </w:r>
          <w:r w:rsidR="00FE202C" w:rsidRPr="00C04DCE">
            <w:rPr>
              <w:color w:val="000000" w:themeColor="text1"/>
            </w:rPr>
            <w:t>á</w:t>
          </w:r>
          <w:r w:rsidRPr="00C04DCE">
            <w:rPr>
              <w:color w:val="000000" w:themeColor="text1"/>
            </w:rPr>
            <w:t xml:space="preserve"> </w:t>
          </w:r>
          <w:r w:rsidR="74B70DFC" w:rsidRPr="00C04DCE">
            <w:rPr>
              <w:color w:val="000000" w:themeColor="text1"/>
            </w:rPr>
            <w:t xml:space="preserve">schválení a pravidelným </w:t>
          </w:r>
          <w:r w:rsidRPr="00C04DCE">
            <w:rPr>
              <w:color w:val="000000" w:themeColor="text1"/>
            </w:rPr>
            <w:t>kontrolám Státního ústavu pro kontrolu léčiv (</w:t>
          </w:r>
          <w:r w:rsidRPr="00C04DCE">
            <w:rPr>
              <w:i/>
              <w:iCs/>
              <w:color w:val="000000" w:themeColor="text1"/>
            </w:rPr>
            <w:t>dále také jen</w:t>
          </w:r>
          <w:r w:rsidRPr="00C04DCE">
            <w:rPr>
              <w:color w:val="000000" w:themeColor="text1"/>
            </w:rPr>
            <w:t xml:space="preserve"> „SUKL“). </w:t>
          </w:r>
          <w:r w:rsidRPr="00C04DCE">
            <w:t xml:space="preserve">Záměrem Objednatele je vybavit prostory </w:t>
          </w:r>
          <w:r w:rsidR="00E33F59" w:rsidRPr="00C04DCE">
            <w:t xml:space="preserve">nábytkem </w:t>
          </w:r>
          <w:r w:rsidRPr="00C04DCE">
            <w:t xml:space="preserve">a vybavením do čistých prostor, které budou v souladu s účelem Stavby. </w:t>
          </w:r>
          <w:r w:rsidRPr="00C04DCE">
            <w:rPr>
              <w:b/>
              <w:bCs/>
            </w:rPr>
            <w:t xml:space="preserve">Zhotovitel je povinen koordinovat montáž </w:t>
          </w:r>
          <w:r w:rsidR="00E33F59" w:rsidRPr="00C04DCE">
            <w:rPr>
              <w:b/>
              <w:bCs/>
            </w:rPr>
            <w:t>Nábytku ČP</w:t>
          </w:r>
          <w:r w:rsidRPr="00C04DCE">
            <w:rPr>
              <w:b/>
              <w:bCs/>
            </w:rPr>
            <w:t xml:space="preserve"> se Zhotovitelem Stavby a ostatními Zhotoviteli dalších dodávek a současně se účastnit vybraných kontrolních dnů, kde budou závazně stanoveny termíny dílčí montáže a koordinace </w:t>
          </w:r>
          <w:r w:rsidRPr="00C04DCE">
            <w:rPr>
              <w:b/>
              <w:bCs/>
            </w:rPr>
            <w:lastRenderedPageBreak/>
            <w:t>prací</w:t>
          </w:r>
          <w:r w:rsidRPr="00C04DCE">
            <w:t>, které souvisejí se stavebními pracemi</w:t>
          </w:r>
          <w:r>
            <w:t xml:space="preserve"> </w:t>
          </w:r>
        </w:sdtContent>
      </w:sdt>
      <w:r w:rsidR="00B95739" w:rsidRPr="5613D795">
        <w:rPr>
          <w:i/>
          <w:iCs/>
        </w:rPr>
        <w:t>(dále také jen „</w:t>
      </w:r>
      <w:r w:rsidR="00B95739" w:rsidRPr="5613D795">
        <w:rPr>
          <w:b/>
          <w:bCs/>
          <w:i/>
          <w:iCs/>
        </w:rPr>
        <w:t>Předmět díla</w:t>
      </w:r>
      <w:r w:rsidR="00B95739" w:rsidRPr="5613D795">
        <w:rPr>
          <w:i/>
          <w:iCs/>
        </w:rPr>
        <w:t>“)</w:t>
      </w:r>
      <w:r w:rsidR="0054613D">
        <w:t xml:space="preserve">. </w:t>
      </w:r>
    </w:p>
    <w:p w14:paraId="72D28B3F" w14:textId="39DE7161" w:rsidR="00B81D9D" w:rsidRPr="00840525" w:rsidRDefault="0080046D" w:rsidP="00904D4A">
      <w:pPr>
        <w:pStyle w:val="OdstavecII"/>
        <w:keepNext w:val="0"/>
        <w:widowControl w:val="0"/>
        <w:tabs>
          <w:tab w:val="clear" w:pos="6667"/>
          <w:tab w:val="num" w:pos="855"/>
        </w:tabs>
        <w:ind w:left="856"/>
        <w:rPr>
          <w:bCs/>
          <w:color w:val="auto"/>
        </w:rPr>
      </w:pPr>
      <w:r w:rsidRPr="0036491F">
        <w:t xml:space="preserve">Podrobná technická specifikace </w:t>
      </w:r>
      <w:r w:rsidR="00FB124B">
        <w:t>D</w:t>
      </w:r>
      <w:r w:rsidR="00FB124B" w:rsidRPr="0036491F">
        <w:t>íla</w:t>
      </w:r>
      <w:r w:rsidR="00FB124B">
        <w:t xml:space="preserve"> </w:t>
      </w:r>
      <w:r w:rsidR="005658A3" w:rsidRPr="00164DA3">
        <w:rPr>
          <w:i/>
        </w:rPr>
        <w:t>(dále také jen „</w:t>
      </w:r>
      <w:r w:rsidR="005658A3" w:rsidRPr="00164DA3">
        <w:rPr>
          <w:b/>
          <w:i/>
        </w:rPr>
        <w:t>T</w:t>
      </w:r>
      <w:r w:rsidRPr="00164DA3">
        <w:rPr>
          <w:b/>
          <w:i/>
        </w:rPr>
        <w:t>echnické podmínky</w:t>
      </w:r>
      <w:r w:rsidRPr="00164DA3">
        <w:rPr>
          <w:i/>
        </w:rPr>
        <w:t>“)</w:t>
      </w:r>
      <w:r w:rsidRPr="0036491F">
        <w:t xml:space="preserve"> </w:t>
      </w:r>
      <w:r w:rsidR="00A77977">
        <w:t>je</w:t>
      </w:r>
      <w:r w:rsidR="00A77977" w:rsidRPr="0036491F">
        <w:t xml:space="preserve"> </w:t>
      </w:r>
      <w:r w:rsidRPr="0036491F">
        <w:t>vymezen</w:t>
      </w:r>
      <w:r w:rsidR="00A77977">
        <w:t xml:space="preserve">a </w:t>
      </w:r>
      <w:r w:rsidR="00C26E81">
        <w:t xml:space="preserve">zejména v projektové dokumentaci a </w:t>
      </w:r>
      <w:r w:rsidR="00540267">
        <w:t>v</w:t>
      </w:r>
      <w:r w:rsidR="000D3404">
        <w:t xml:space="preserve"> </w:t>
      </w:r>
      <w:r w:rsidR="00540267">
        <w:t xml:space="preserve">dokumentech, které jsou k dispozici jako součást zadávacích podmínek k Veřejné zakázce na adrese: </w:t>
      </w:r>
      <w:sdt>
        <w:sdtPr>
          <w:id w:val="1790542765"/>
          <w:placeholder>
            <w:docPart w:val="4EDA4D0CD62849148C0F3B96A73D36FC"/>
          </w:placeholder>
        </w:sdtPr>
        <w:sdtEndPr/>
        <w:sdtContent>
          <w:hyperlink r:id="rId16" w:history="1">
            <w:r w:rsidR="00C04DCE" w:rsidRPr="00C04DCE">
              <w:rPr>
                <w:rStyle w:val="Hypertextovodkaz"/>
              </w:rPr>
              <w:t>https://zakazky.muni.cz/vz00007602</w:t>
            </w:r>
          </w:hyperlink>
        </w:sdtContent>
      </w:sdt>
      <w:r w:rsidR="00540267">
        <w:t xml:space="preserve"> </w:t>
      </w:r>
      <w:r w:rsidR="00540267">
        <w:rPr>
          <w:i/>
        </w:rPr>
        <w:t xml:space="preserve">(dále jen </w:t>
      </w:r>
      <w:r w:rsidR="00540267" w:rsidRPr="007D5DDE">
        <w:rPr>
          <w:b/>
          <w:i/>
        </w:rPr>
        <w:t>„Adresa VZ“</w:t>
      </w:r>
      <w:r w:rsidR="00540267">
        <w:rPr>
          <w:i/>
        </w:rPr>
        <w:t>)</w:t>
      </w:r>
      <w:r w:rsidR="00540267">
        <w:t xml:space="preserve">, jakož i v </w:t>
      </w:r>
      <w:r w:rsidR="00540267" w:rsidRPr="00840525">
        <w:t>položkov</w:t>
      </w:r>
      <w:r w:rsidR="003056B9" w:rsidRPr="00840525">
        <w:t>ých</w:t>
      </w:r>
      <w:r w:rsidR="00540267" w:rsidRPr="00840525">
        <w:t xml:space="preserve"> rozpočt</w:t>
      </w:r>
      <w:r w:rsidR="003056B9" w:rsidRPr="00840525">
        <w:t>ech</w:t>
      </w:r>
      <w:r w:rsidR="00540267" w:rsidRPr="00840525">
        <w:t xml:space="preserve"> Díla, kter</w:t>
      </w:r>
      <w:r w:rsidR="003056B9" w:rsidRPr="00840525">
        <w:t>é</w:t>
      </w:r>
      <w:r w:rsidR="00540267" w:rsidRPr="00840525">
        <w:t xml:space="preserve"> j</w:t>
      </w:r>
      <w:r w:rsidR="003056B9" w:rsidRPr="00840525">
        <w:t>sou</w:t>
      </w:r>
      <w:r w:rsidR="00540267" w:rsidRPr="00840525">
        <w:t xml:space="preserve"> přílohou č. </w:t>
      </w:r>
      <w:r w:rsidR="00795D47" w:rsidRPr="00840525">
        <w:t>2</w:t>
      </w:r>
      <w:r w:rsidR="00540267" w:rsidRPr="00840525">
        <w:t xml:space="preserve"> Smlouvy</w:t>
      </w:r>
      <w:r w:rsidR="004F561C" w:rsidRPr="00840525">
        <w:t>,</w:t>
      </w:r>
      <w:r w:rsidR="00540267" w:rsidRPr="00840525">
        <w:t xml:space="preserve"> </w:t>
      </w:r>
      <w:r w:rsidR="00540267" w:rsidRPr="00840525">
        <w:rPr>
          <w:i/>
        </w:rPr>
        <w:t>(dále také jen „</w:t>
      </w:r>
      <w:r w:rsidR="00540267" w:rsidRPr="00840525">
        <w:rPr>
          <w:b/>
          <w:i/>
        </w:rPr>
        <w:t>Rozpoč</w:t>
      </w:r>
      <w:r w:rsidR="003056B9" w:rsidRPr="00840525">
        <w:rPr>
          <w:b/>
          <w:i/>
        </w:rPr>
        <w:t>ty</w:t>
      </w:r>
      <w:r w:rsidR="00540267" w:rsidRPr="00840525">
        <w:rPr>
          <w:i/>
        </w:rPr>
        <w:t>“)</w:t>
      </w:r>
      <w:r w:rsidR="00540267" w:rsidRPr="00840525">
        <w:t>.</w:t>
      </w:r>
      <w:r w:rsidR="00C26E81" w:rsidRPr="00840525">
        <w:t xml:space="preserve"> </w:t>
      </w:r>
      <w:r w:rsidR="00C52445" w:rsidRPr="00840525">
        <w:t>Rozpočet</w:t>
      </w:r>
      <w:r w:rsidR="00C26E81" w:rsidRPr="00840525">
        <w:t xml:space="preserve"> je </w:t>
      </w:r>
      <w:r w:rsidR="00C26E81" w:rsidRPr="00840525">
        <w:rPr>
          <w:color w:val="auto"/>
        </w:rPr>
        <w:t>zpracov</w:t>
      </w:r>
      <w:r w:rsidR="00C52445" w:rsidRPr="00840525">
        <w:rPr>
          <w:color w:val="auto"/>
        </w:rPr>
        <w:t>án</w:t>
      </w:r>
      <w:r w:rsidR="00C26E81" w:rsidRPr="00840525">
        <w:rPr>
          <w:color w:val="auto"/>
        </w:rPr>
        <w:t xml:space="preserve"> </w:t>
      </w:r>
      <w:r w:rsidR="009F38AF" w:rsidRPr="00840525">
        <w:rPr>
          <w:color w:val="auto"/>
        </w:rPr>
        <w:t xml:space="preserve">samostatně pro Nábytek ČP (NPO) a </w:t>
      </w:r>
      <w:r w:rsidR="00FD4F50" w:rsidRPr="00840525">
        <w:rPr>
          <w:color w:val="auto"/>
        </w:rPr>
        <w:t>sam</w:t>
      </w:r>
      <w:r w:rsidR="00C52445" w:rsidRPr="00840525">
        <w:rPr>
          <w:color w:val="auto"/>
        </w:rPr>
        <w:t xml:space="preserve">ostatně pro </w:t>
      </w:r>
      <w:r w:rsidR="009F38AF" w:rsidRPr="00840525">
        <w:rPr>
          <w:color w:val="auto"/>
        </w:rPr>
        <w:t>Nábytek ČP (OP JAK)</w:t>
      </w:r>
      <w:r w:rsidR="00C26E81" w:rsidRPr="00840525">
        <w:rPr>
          <w:color w:val="auto"/>
        </w:rPr>
        <w:t>.</w:t>
      </w:r>
    </w:p>
    <w:p w14:paraId="1E7A2AED" w14:textId="2515873E" w:rsidR="00533F4C" w:rsidRPr="00C04DCE" w:rsidRDefault="00533F4C" w:rsidP="7446CD64">
      <w:pPr>
        <w:pStyle w:val="OdstavecII"/>
        <w:keepNext w:val="0"/>
        <w:widowControl w:val="0"/>
        <w:tabs>
          <w:tab w:val="clear" w:pos="6667"/>
          <w:tab w:val="num" w:pos="855"/>
        </w:tabs>
        <w:ind w:left="856"/>
        <w:rPr>
          <w:color w:val="auto"/>
        </w:rPr>
      </w:pPr>
      <w:r w:rsidRPr="00C04DCE">
        <w:rPr>
          <w:color w:val="auto"/>
        </w:rPr>
        <w:t xml:space="preserve">Zhotovitel si je vědom vysoce specializovaného způsobu výroby léčiv v místě </w:t>
      </w:r>
      <w:r w:rsidR="009A4ED6" w:rsidRPr="00C04DCE">
        <w:rPr>
          <w:color w:val="auto"/>
        </w:rPr>
        <w:t>prov</w:t>
      </w:r>
      <w:r w:rsidR="000A65D2" w:rsidRPr="00C04DCE">
        <w:rPr>
          <w:color w:val="auto"/>
        </w:rPr>
        <w:t>ede</w:t>
      </w:r>
      <w:r w:rsidR="009A4ED6" w:rsidRPr="00C04DCE">
        <w:rPr>
          <w:color w:val="auto"/>
        </w:rPr>
        <w:t xml:space="preserve">ní </w:t>
      </w:r>
      <w:r w:rsidR="003D116F" w:rsidRPr="00C04DCE">
        <w:rPr>
          <w:color w:val="auto"/>
        </w:rPr>
        <w:t>D</w:t>
      </w:r>
      <w:r w:rsidR="009A4ED6" w:rsidRPr="00C04DCE">
        <w:rPr>
          <w:color w:val="auto"/>
        </w:rPr>
        <w:t>íla</w:t>
      </w:r>
      <w:r w:rsidRPr="00C04DCE">
        <w:rPr>
          <w:color w:val="auto"/>
        </w:rPr>
        <w:t>, kter</w:t>
      </w:r>
      <w:r w:rsidR="003D116F" w:rsidRPr="00C04DCE">
        <w:rPr>
          <w:color w:val="auto"/>
        </w:rPr>
        <w:t>é</w:t>
      </w:r>
      <w:r w:rsidRPr="00C04DCE">
        <w:rPr>
          <w:color w:val="auto"/>
        </w:rPr>
        <w:t xml:space="preserve"> musí splňovat všechny požadavky na výrobu léčiv dle legislativy EU, zejména Pokyny GMP</w:t>
      </w:r>
      <w:r w:rsidR="600D737B" w:rsidRPr="00C04DCE">
        <w:rPr>
          <w:color w:val="auto"/>
        </w:rPr>
        <w:t>, které nerozlišuje výrobu malých šarží (na univerzitě) a velkokapacitní výrobu ve farmaceutických společnostech</w:t>
      </w:r>
      <w:r w:rsidRPr="00C04DCE">
        <w:rPr>
          <w:color w:val="auto"/>
        </w:rPr>
        <w:t>.</w:t>
      </w:r>
    </w:p>
    <w:p w14:paraId="4D80C238" w14:textId="182A0122" w:rsidR="00C73F17" w:rsidRPr="000B32CF" w:rsidRDefault="00F000B4" w:rsidP="00904D4A">
      <w:pPr>
        <w:pStyle w:val="OdstavecII"/>
        <w:keepNext w:val="0"/>
        <w:widowControl w:val="0"/>
        <w:tabs>
          <w:tab w:val="clear" w:pos="6667"/>
          <w:tab w:val="num" w:pos="855"/>
        </w:tabs>
        <w:ind w:left="856"/>
      </w:pPr>
      <w:r w:rsidRPr="000B32CF">
        <w:t>Zhotovitel</w:t>
      </w:r>
      <w:r w:rsidR="00C73F17" w:rsidRPr="000B32CF">
        <w:t xml:space="preserve"> prohlašuje, že:</w:t>
      </w:r>
    </w:p>
    <w:p w14:paraId="243F7B38" w14:textId="77777777" w:rsidR="00790927" w:rsidRPr="000B32CF" w:rsidRDefault="00790927" w:rsidP="00790927">
      <w:pPr>
        <w:pStyle w:val="Bod"/>
      </w:pPr>
      <w:bookmarkStart w:id="1" w:name="_Hlk63176705"/>
      <w:r w:rsidRPr="000B32CF">
        <w:t xml:space="preserve">je či bude výlučným vlastníkem všech materiálů, výrobků či </w:t>
      </w:r>
      <w:r>
        <w:t>zařízení</w:t>
      </w:r>
      <w:r w:rsidRPr="000B32CF">
        <w:t xml:space="preserve">, které do </w:t>
      </w:r>
      <w:r>
        <w:t>P</w:t>
      </w:r>
      <w:r w:rsidRPr="000B32CF">
        <w:t xml:space="preserve">ředmětu </w:t>
      </w:r>
      <w:r>
        <w:t>d</w:t>
      </w:r>
      <w:r w:rsidRPr="000B32CF">
        <w:t xml:space="preserve">íla zapracuje, </w:t>
      </w:r>
      <w:r w:rsidRPr="000B32CF">
        <w:rPr>
          <w:i/>
        </w:rPr>
        <w:t>(dále také jako „</w:t>
      </w:r>
      <w:r w:rsidRPr="000B32CF">
        <w:rPr>
          <w:b/>
          <w:i/>
        </w:rPr>
        <w:t>Věci k provedení díla</w:t>
      </w:r>
      <w:r w:rsidRPr="000B32CF">
        <w:rPr>
          <w:i/>
        </w:rPr>
        <w:t>“)</w:t>
      </w:r>
      <w:r w:rsidRPr="000B32CF">
        <w:t>, a to nejpozději před jejich prvním použitím</w:t>
      </w:r>
      <w:r>
        <w:t>;</w:t>
      </w:r>
    </w:p>
    <w:p w14:paraId="3266D4FB" w14:textId="77777777" w:rsidR="00790927" w:rsidRPr="000B32CF" w:rsidRDefault="00790927" w:rsidP="00790927">
      <w:pPr>
        <w:pStyle w:val="Bod"/>
      </w:pPr>
      <w:r w:rsidRPr="000B32CF">
        <w:t>Věci k provedení díla jsou nové, tzn. nikoli dříve použité; vhodné použití recyklovaných materiálů pro provedení Díla tím není dotčeno</w:t>
      </w:r>
      <w:r>
        <w:t>;</w:t>
      </w:r>
      <w:r w:rsidRPr="000B32CF">
        <w:t xml:space="preserve">   </w:t>
      </w:r>
    </w:p>
    <w:p w14:paraId="2E057F85" w14:textId="77777777" w:rsidR="00790927" w:rsidRDefault="00790927" w:rsidP="00790927">
      <w:pPr>
        <w:pStyle w:val="Bod"/>
      </w:pPr>
      <w:r w:rsidRPr="000B32CF">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t>;</w:t>
      </w:r>
    </w:p>
    <w:p w14:paraId="23F9DF18" w14:textId="77777777" w:rsidR="00790927" w:rsidRPr="00C57240" w:rsidRDefault="00790927" w:rsidP="00790927">
      <w:pPr>
        <w:pStyle w:val="Bod"/>
        <w:rPr>
          <w:color w:val="auto"/>
        </w:rPr>
      </w:pPr>
      <w:r w:rsidRPr="00C57240">
        <w:rPr>
          <w:color w:val="auto"/>
        </w:rPr>
        <w:t>zajistí v rámci plnění Smlouvy legální zaměstnávání osob a zajistí pracovníkům provádějícím práce na Díle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r>
        <w:rPr>
          <w:color w:val="auto"/>
        </w:rPr>
        <w:t>;</w:t>
      </w:r>
    </w:p>
    <w:p w14:paraId="43F06406" w14:textId="77777777" w:rsidR="00790927" w:rsidRPr="00C57240" w:rsidRDefault="00790927" w:rsidP="00790927">
      <w:pPr>
        <w:pStyle w:val="Bod"/>
        <w:rPr>
          <w:color w:val="auto"/>
        </w:rPr>
      </w:pPr>
      <w:r w:rsidRPr="00C57240">
        <w:rPr>
          <w:color w:val="auto"/>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r>
        <w:rPr>
          <w:color w:val="auto"/>
        </w:rPr>
        <w:t>;</w:t>
      </w:r>
    </w:p>
    <w:p w14:paraId="783A1EE1" w14:textId="77777777" w:rsidR="00790927" w:rsidRPr="00093443" w:rsidRDefault="00790927" w:rsidP="00790927">
      <w:pPr>
        <w:pStyle w:val="Bod"/>
        <w:rPr>
          <w:color w:val="auto"/>
        </w:rPr>
      </w:pPr>
      <w:r w:rsidRPr="00093443">
        <w:rPr>
          <w:rFonts w:eastAsia="Calibri"/>
          <w:snapToGrid/>
          <w:color w:val="auto"/>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Pr="00093443">
        <w:rPr>
          <w:color w:val="auto"/>
        </w:rPr>
        <w:t>.</w:t>
      </w:r>
    </w:p>
    <w:bookmarkEnd w:id="1"/>
    <w:p w14:paraId="27675158" w14:textId="10DF9361" w:rsidR="00155F88" w:rsidRDefault="00155F88" w:rsidP="00904D4A">
      <w:pPr>
        <w:pStyle w:val="OdstavecII"/>
        <w:keepNext w:val="0"/>
        <w:widowControl w:val="0"/>
        <w:tabs>
          <w:tab w:val="clear" w:pos="6667"/>
          <w:tab w:val="num" w:pos="855"/>
        </w:tabs>
        <w:ind w:left="856"/>
      </w:pPr>
      <w:r w:rsidRPr="000B32CF">
        <w:t xml:space="preserve">Pokud jsou k řádnému a včasnému splnění výslovných ujednání Smlouvy, zejména Technických podmínek, </w:t>
      </w:r>
      <w:r w:rsidRPr="000B32CF">
        <w:rPr>
          <w:color w:val="000000" w:themeColor="text1"/>
        </w:rPr>
        <w:t>jako</w:t>
      </w:r>
      <w:r w:rsidRPr="000B32CF">
        <w:t xml:space="preserve"> nezbytný a samozřejmý předpoklad potřebné dodávky či služby ve Smlouvě výslovně </w:t>
      </w:r>
      <w:r w:rsidRPr="000B32CF">
        <w:lastRenderedPageBreak/>
        <w:t>neuvedené, přistupují k nim Smluvní strany tak, jako by ve Smlouvě výslovně uvedeny byly. Zhotovitel je tak povinen tyto dodávky či služby na své náklady obstarat či provést s tím, že jejich cena je v ceně Díla zahrnuta.</w:t>
      </w:r>
    </w:p>
    <w:p w14:paraId="0CC309AF" w14:textId="77777777" w:rsidR="00790927" w:rsidRPr="0000263C" w:rsidRDefault="00790927" w:rsidP="007C6682">
      <w:pPr>
        <w:pStyle w:val="OdstavecII"/>
        <w:keepNext w:val="0"/>
        <w:widowControl w:val="0"/>
        <w:tabs>
          <w:tab w:val="clear" w:pos="6667"/>
          <w:tab w:val="num" w:pos="855"/>
        </w:tabs>
        <w:ind w:left="856"/>
        <w:rPr>
          <w:color w:val="auto"/>
        </w:rPr>
      </w:pPr>
      <w:r w:rsidRPr="0000263C">
        <w:rPr>
          <w:color w:val="auto"/>
        </w:rPr>
        <w:t>Součástí závazku zhotovitele provést Dílo jsou zejména následující závazky:</w:t>
      </w:r>
    </w:p>
    <w:p w14:paraId="315747DB" w14:textId="77777777" w:rsidR="00790927" w:rsidRPr="0000263C" w:rsidRDefault="00790927" w:rsidP="00790927">
      <w:pPr>
        <w:pStyle w:val="Bod"/>
        <w:widowControl w:val="0"/>
        <w:tabs>
          <w:tab w:val="clear" w:pos="1814"/>
        </w:tabs>
        <w:outlineLvl w:val="0"/>
      </w:pPr>
      <w:r w:rsidRPr="0000263C">
        <w:t>pořízení, výroba či jiné opatření veškerých Věcí k provedení díla,</w:t>
      </w:r>
    </w:p>
    <w:p w14:paraId="7C6C68C2" w14:textId="77777777" w:rsidR="00790927" w:rsidRPr="0000263C" w:rsidRDefault="00790927" w:rsidP="00790927">
      <w:pPr>
        <w:pStyle w:val="Bod"/>
        <w:widowControl w:val="0"/>
        <w:tabs>
          <w:tab w:val="clear" w:pos="1814"/>
        </w:tabs>
        <w:outlineLvl w:val="0"/>
      </w:pPr>
      <w:r w:rsidRPr="0000263C">
        <w:t>zhotovení Předmětu díla,</w:t>
      </w:r>
    </w:p>
    <w:p w14:paraId="65FBD043" w14:textId="77777777" w:rsidR="00790927" w:rsidRPr="0000263C" w:rsidRDefault="00790927" w:rsidP="00790927">
      <w:pPr>
        <w:pStyle w:val="Bod"/>
        <w:widowControl w:val="0"/>
        <w:tabs>
          <w:tab w:val="clear" w:pos="1814"/>
        </w:tabs>
        <w:outlineLvl w:val="0"/>
      </w:pPr>
      <w:r w:rsidRPr="0000263C">
        <w:t>doprava Předmětu díla do místa provedení Díla,</w:t>
      </w:r>
    </w:p>
    <w:p w14:paraId="6C25A450" w14:textId="087188DD" w:rsidR="00790927" w:rsidRPr="00790927" w:rsidRDefault="00790927" w:rsidP="00790927">
      <w:pPr>
        <w:pStyle w:val="Bod"/>
        <w:widowControl w:val="0"/>
        <w:tabs>
          <w:tab w:val="clear" w:pos="1814"/>
        </w:tabs>
        <w:outlineLvl w:val="0"/>
        <w:rPr>
          <w:lang w:eastAsia="en-US"/>
        </w:rPr>
      </w:pPr>
      <w:r w:rsidRPr="0000263C">
        <w:rPr>
          <w:lang w:eastAsia="en-US"/>
        </w:rPr>
        <w:t>ověření a zaměření skutečného stavu místa provedení Díla před provedením Díla, ověření možnosti pro realizaci Předmětu díla, a po dohodě s Objednatelem provedení případných drobných úprav dle skutečného umístění tak, aby byly zohledněny odchylky mezi Smlouvou a skutečným stavem místa provedení Díla</w:t>
      </w:r>
    </w:p>
    <w:p w14:paraId="4CB398E0" w14:textId="0995A997" w:rsidR="00A579ED" w:rsidRPr="00EB2602" w:rsidRDefault="00A579ED" w:rsidP="005E5B0F">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0A105387" w:rsidR="00BA67A3" w:rsidRPr="000B32CF" w:rsidRDefault="00890C5E" w:rsidP="00AA42B0">
      <w:pPr>
        <w:pStyle w:val="OdstavecII"/>
        <w:keepNext w:val="0"/>
        <w:widowControl w:val="0"/>
        <w:tabs>
          <w:tab w:val="clear" w:pos="6667"/>
          <w:tab w:val="num" w:pos="855"/>
        </w:tabs>
        <w:ind w:left="856"/>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AB3229">
      <w:pPr>
        <w:pStyle w:val="OdstavecII"/>
        <w:keepNext w:val="0"/>
        <w:widowControl w:val="0"/>
        <w:tabs>
          <w:tab w:val="clear" w:pos="6667"/>
          <w:tab w:val="num" w:pos="855"/>
        </w:tabs>
        <w:ind w:left="856"/>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0F3D1171" w:rsidR="003305A0" w:rsidRPr="00795D47" w:rsidRDefault="0054613D" w:rsidP="00AB3229">
      <w:pPr>
        <w:pStyle w:val="OdstavecII"/>
        <w:keepNext w:val="0"/>
        <w:widowControl w:val="0"/>
        <w:tabs>
          <w:tab w:val="clear" w:pos="6667"/>
          <w:tab w:val="num" w:pos="855"/>
        </w:tabs>
        <w:ind w:left="856"/>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w:t>
      </w:r>
      <w:r w:rsidRPr="00795D47">
        <w:rPr>
          <w:snapToGrid w:val="0"/>
        </w:rPr>
        <w:t xml:space="preserve">okolí. </w:t>
      </w:r>
      <w:r w:rsidR="00823354" w:rsidRPr="00795D47">
        <w:rPr>
          <w:snapToGrid w:val="0"/>
        </w:rPr>
        <w:t>V</w:t>
      </w:r>
      <w:r w:rsidRPr="00795D47">
        <w:rPr>
          <w:snapToGrid w:val="0"/>
        </w:rPr>
        <w:t> této souvislosti</w:t>
      </w:r>
      <w:r w:rsidR="00823354" w:rsidRPr="00795D47">
        <w:rPr>
          <w:snapToGrid w:val="0"/>
        </w:rPr>
        <w:t xml:space="preserve"> Zhotovitel</w:t>
      </w:r>
      <w:r w:rsidRPr="00795D47">
        <w:rPr>
          <w:snapToGrid w:val="0"/>
        </w:rPr>
        <w:t xml:space="preserve"> prohlašuje, že získal veškeré informace </w:t>
      </w:r>
      <w:r w:rsidR="00823354" w:rsidRPr="00795D47">
        <w:rPr>
          <w:snapToGrid w:val="0"/>
        </w:rPr>
        <w:t>potřebné</w:t>
      </w:r>
      <w:r w:rsidRPr="00795D47">
        <w:rPr>
          <w:snapToGrid w:val="0"/>
        </w:rPr>
        <w:t xml:space="preserve"> pro to, aby kvalifikovaně a přesně prověřil, že je </w:t>
      </w:r>
      <w:r w:rsidR="00BF3A9E" w:rsidRPr="00795D47">
        <w:rPr>
          <w:snapToGrid w:val="0"/>
        </w:rPr>
        <w:t xml:space="preserve">Dílo </w:t>
      </w:r>
      <w:r w:rsidRPr="00795D47">
        <w:rPr>
          <w:snapToGrid w:val="0"/>
        </w:rPr>
        <w:t xml:space="preserve">schopen řádně a včas provést, a stanovil cenu </w:t>
      </w:r>
      <w:r w:rsidR="00BF3A9E" w:rsidRPr="00795D47">
        <w:rPr>
          <w:snapToGrid w:val="0"/>
        </w:rPr>
        <w:t>Díla</w:t>
      </w:r>
      <w:r w:rsidRPr="00795D47">
        <w:rPr>
          <w:snapToGrid w:val="0"/>
        </w:rPr>
        <w:t>.</w:t>
      </w:r>
    </w:p>
    <w:p w14:paraId="3D119746" w14:textId="77777777" w:rsidR="00692E38" w:rsidRPr="00840525" w:rsidRDefault="00692E38" w:rsidP="00AB3229">
      <w:pPr>
        <w:pStyle w:val="OdstavecII"/>
        <w:keepNext w:val="0"/>
        <w:widowControl w:val="0"/>
        <w:tabs>
          <w:tab w:val="clear" w:pos="6667"/>
          <w:tab w:val="num" w:pos="855"/>
        </w:tabs>
        <w:ind w:left="856"/>
        <w:rPr>
          <w:snapToGrid w:val="0"/>
        </w:rPr>
      </w:pPr>
      <w:r w:rsidRPr="00840525">
        <w:rPr>
          <w:snapToGrid w:val="0"/>
        </w:rPr>
        <w:t>Harmonogram provedení Díla</w:t>
      </w:r>
    </w:p>
    <w:p w14:paraId="0B87B22F" w14:textId="3A25561D" w:rsidR="007E7D5F" w:rsidRPr="00C04DCE" w:rsidRDefault="00D45CA3" w:rsidP="5613D795">
      <w:pPr>
        <w:pStyle w:val="Psmeno"/>
      </w:pPr>
      <w:r w:rsidRPr="00C04DCE">
        <w:t xml:space="preserve">Objednatel předloží Zhotoviteli nejpozději do 30 dní ode dne účinnosti Smlouvy požadované termíny dodávek a montáží Předmětu díla, rozdělené na podlaží, </w:t>
      </w:r>
      <w:r w:rsidR="0048319F" w:rsidRPr="00C04DCE">
        <w:t xml:space="preserve">jednotlivé </w:t>
      </w:r>
      <w:r w:rsidRPr="00C04DCE">
        <w:t>čisté prostory</w:t>
      </w:r>
      <w:r w:rsidR="00831AD5" w:rsidRPr="00C04DCE">
        <w:t xml:space="preserve">. </w:t>
      </w:r>
      <w:r w:rsidRPr="00C04DCE">
        <w:t>Tyto termíny budou stanoveny na základě Harmonogramu Stavby vypracovaným Zhotovitelem Stavby</w:t>
      </w:r>
      <w:r w:rsidR="00783CE4" w:rsidRPr="00C04DCE">
        <w:t>.</w:t>
      </w:r>
      <w:r w:rsidR="00CB4692" w:rsidRPr="00C04DCE">
        <w:t xml:space="preserve"> </w:t>
      </w:r>
    </w:p>
    <w:p w14:paraId="24BB1AFA" w14:textId="02D54109" w:rsidR="00783CE4" w:rsidRPr="00840525" w:rsidRDefault="00CB4692" w:rsidP="00692E38">
      <w:pPr>
        <w:pStyle w:val="Psmeno"/>
      </w:pPr>
      <w:r w:rsidRPr="00840525">
        <w:t xml:space="preserve">Na základě těchto termínů zpracuje Zhotovitel do 5 pracovních dnů ode dne předložení termínů dodávek a montáží </w:t>
      </w:r>
      <w:r w:rsidR="007E7D5F" w:rsidRPr="00840525">
        <w:t>P</w:t>
      </w:r>
      <w:r w:rsidRPr="00840525">
        <w:t>ředmětu díla</w:t>
      </w:r>
      <w:r w:rsidR="007E7D5F" w:rsidRPr="00840525">
        <w:t>, předložených</w:t>
      </w:r>
      <w:r w:rsidRPr="00840525">
        <w:t xml:space="preserve"> Objednatelem</w:t>
      </w:r>
      <w:r w:rsidR="007E7D5F" w:rsidRPr="00840525">
        <w:t>,</w:t>
      </w:r>
      <w:r w:rsidRPr="00840525">
        <w:t xml:space="preserve"> časový plán provádění Díla </w:t>
      </w:r>
      <w:r w:rsidRPr="00840525">
        <w:rPr>
          <w:i/>
          <w:iCs/>
        </w:rPr>
        <w:t xml:space="preserve">(dále </w:t>
      </w:r>
      <w:r w:rsidR="009E2AD4" w:rsidRPr="00840525">
        <w:rPr>
          <w:i/>
          <w:iCs/>
        </w:rPr>
        <w:t>také</w:t>
      </w:r>
      <w:r w:rsidRPr="00840525">
        <w:rPr>
          <w:i/>
          <w:iCs/>
        </w:rPr>
        <w:t xml:space="preserve"> „</w:t>
      </w:r>
      <w:r w:rsidRPr="00840525">
        <w:rPr>
          <w:b/>
          <w:bCs w:val="0"/>
          <w:i/>
          <w:iCs/>
        </w:rPr>
        <w:t>Harmonogram</w:t>
      </w:r>
      <w:r w:rsidRPr="00840525">
        <w:rPr>
          <w:i/>
          <w:iCs/>
        </w:rPr>
        <w:t>“</w:t>
      </w:r>
      <w:r w:rsidRPr="00840525">
        <w:t>) a předloží ho k vyjádření Objednateli.</w:t>
      </w:r>
    </w:p>
    <w:p w14:paraId="24E6E9CD" w14:textId="77777777" w:rsidR="007E7D5F" w:rsidRDefault="007E7D5F" w:rsidP="00692E38">
      <w:pPr>
        <w:pStyle w:val="Psmeno"/>
      </w:pPr>
      <w:r w:rsidRPr="007E7D5F">
        <w:t>Z Harmonogramu bude vyplývat rozvržení provádění Díla do jednotlivých dílčích lhůt a termínů vyplývajících ze Smlouvy s vyznačením vazeb mezi klíčovými dodávkami či službami, a to ode dne účinnosti Smlouvy až do předání a převzetí Díla.</w:t>
      </w:r>
    </w:p>
    <w:p w14:paraId="44E9339F" w14:textId="3082D739" w:rsidR="00795D47" w:rsidRDefault="007E7D5F" w:rsidP="00692E38">
      <w:pPr>
        <w:pStyle w:val="Psmeno"/>
      </w:pPr>
      <w:r w:rsidRPr="007E7D5F">
        <w:t>Objednatel se do 5 pracovních dnů ode dne převzetí Harmonogramu vyjádří k jeho obsahu. Případné připomínky Objednatele budou Zhotovitelem vypořádány do 5 pracovních dnů ode dne vyjádření Objednatele</w:t>
      </w:r>
      <w:r w:rsidR="00795D47" w:rsidRPr="00795D47">
        <w:t>.</w:t>
      </w:r>
    </w:p>
    <w:p w14:paraId="11B18AC0" w14:textId="43F2440E" w:rsidR="007E7D5F" w:rsidRDefault="007E7D5F" w:rsidP="00692E38">
      <w:pPr>
        <w:pStyle w:val="Psmeno"/>
      </w:pPr>
      <w:r w:rsidRPr="007E7D5F">
        <w:t>Harmonogram bude dokončen tak, aby nebylo nijak ovlivněno včasné zahájení provádění ostatních závazků. Zhotovitel nesmí před dokončením Harmonogramu plnit navazující závazky, pokud by tím vznikl nebo mohl vzniknout rozpor s Harmonogramem. Pro případy aktualizace či doplnění Harmonogramu se ustanovení tohoto písmene použijí obdobně</w:t>
      </w:r>
      <w:r>
        <w:t>.</w:t>
      </w:r>
    </w:p>
    <w:p w14:paraId="19B35B3D" w14:textId="5E803B3F" w:rsidR="007E7D5F" w:rsidRDefault="007E7D5F" w:rsidP="00692E38">
      <w:pPr>
        <w:pStyle w:val="Psmeno"/>
      </w:pPr>
      <w:r w:rsidRPr="007E7D5F">
        <w:t>Zhotovitel se zavazuje postupovat při provádění Díla v souladu s</w:t>
      </w:r>
      <w:r>
        <w:t> </w:t>
      </w:r>
      <w:r w:rsidRPr="007E7D5F">
        <w:t>Harmonogramem</w:t>
      </w:r>
      <w:r>
        <w:t>.</w:t>
      </w:r>
    </w:p>
    <w:p w14:paraId="290CD19C" w14:textId="5572EB0C" w:rsidR="007E7D5F" w:rsidRDefault="007E7D5F" w:rsidP="00692E38">
      <w:pPr>
        <w:pStyle w:val="Psmeno"/>
      </w:pPr>
      <w:r w:rsidRPr="007E7D5F">
        <w:lastRenderedPageBreak/>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r>
        <w:t>.</w:t>
      </w:r>
    </w:p>
    <w:p w14:paraId="5F348DAA" w14:textId="2FD7B923" w:rsidR="007E7D5F" w:rsidRDefault="007E7D5F" w:rsidP="00692E38">
      <w:pPr>
        <w:pStyle w:val="Psmeno"/>
      </w:pPr>
      <w:r w:rsidRPr="007E7D5F">
        <w:t>Zhotovitel je povinen Harmonogram průběžně aktualizovat zejména v návaznosti na průběh provádění Díla či pokyny Objednatele</w:t>
      </w:r>
      <w:r>
        <w:t>.</w:t>
      </w:r>
    </w:p>
    <w:p w14:paraId="1841EB49" w14:textId="2559FFF0" w:rsidR="007E7D5F" w:rsidRDefault="007E7D5F" w:rsidP="007E7D5F">
      <w:pPr>
        <w:pStyle w:val="Psmeno"/>
        <w:tabs>
          <w:tab w:val="clear" w:pos="855"/>
          <w:tab w:val="num" w:pos="1418"/>
        </w:tabs>
      </w:pPr>
      <w:r w:rsidRPr="007E7D5F">
        <w:t>Porušení kterékoli povinnosti Zhotovitele nebo prodlení s plněním kterékoliv povinnosti vztahující se k Harmonogramu, či porušení Harmonogramu delší jak 7 dní se považuje za podstatné porušení smlouvy</w:t>
      </w:r>
      <w:r>
        <w:t>.</w:t>
      </w:r>
    </w:p>
    <w:p w14:paraId="3D18AC1E" w14:textId="638B7F39" w:rsidR="007E7D5F" w:rsidRPr="00305277" w:rsidRDefault="007E7D5F" w:rsidP="007E7D5F">
      <w:pPr>
        <w:pStyle w:val="Psmeno"/>
        <w:tabs>
          <w:tab w:val="clear" w:pos="855"/>
          <w:tab w:val="num" w:pos="1418"/>
        </w:tabs>
      </w:pPr>
      <w:r w:rsidRPr="00305277">
        <w:t>Zejména v případě složitých dílčích dodávek nebo služeb se Zhotovitel zavazuje připravit na žádost Objednatele detailní krátkodobý harmonogram, a to tak, aby mohlo být provedení příslušných dodávek nebo služeb co možná nejlépe zkoordinováno</w:t>
      </w:r>
      <w:r w:rsidR="00735205" w:rsidRPr="00305277">
        <w:t>.</w:t>
      </w:r>
    </w:p>
    <w:p w14:paraId="4F5BF5EA" w14:textId="3F991219" w:rsidR="007E7D5F" w:rsidRPr="00305277" w:rsidRDefault="403AA6F4" w:rsidP="007E7D5F">
      <w:pPr>
        <w:pStyle w:val="OdstavecII"/>
        <w:keepNext w:val="0"/>
        <w:widowControl w:val="0"/>
        <w:tabs>
          <w:tab w:val="clear" w:pos="6667"/>
          <w:tab w:val="num" w:pos="855"/>
        </w:tabs>
        <w:ind w:left="856"/>
      </w:pPr>
      <w:r w:rsidRPr="00305277">
        <w:t>V budově je k dispozici</w:t>
      </w:r>
      <w:r w:rsidR="007E7D5F" w:rsidRPr="00305277">
        <w:t xml:space="preserve"> stávající výtah pro transport materiálu či pro přepravu zaměstnanců</w:t>
      </w:r>
      <w:r w:rsidR="27C90FAC" w:rsidRPr="00305277">
        <w:t xml:space="preserve"> o nosnosti 800 kg</w:t>
      </w:r>
      <w:r w:rsidR="007E7D5F" w:rsidRPr="00305277">
        <w:t xml:space="preserve">, </w:t>
      </w:r>
      <w:r w:rsidR="546D6B8E" w:rsidRPr="00305277">
        <w:t xml:space="preserve">jeho používání je možné, </w:t>
      </w:r>
      <w:r w:rsidR="005F151F" w:rsidRPr="00305277">
        <w:t>nebude-li mezi Objednatelem</w:t>
      </w:r>
      <w:r w:rsidR="0012742C" w:rsidRPr="00305277">
        <w:t xml:space="preserve">, </w:t>
      </w:r>
      <w:r w:rsidR="005F151F" w:rsidRPr="00305277">
        <w:t>Zhotovitelem</w:t>
      </w:r>
      <w:r w:rsidR="004E1561" w:rsidRPr="00305277">
        <w:t xml:space="preserve"> a Zhotovitelem </w:t>
      </w:r>
      <w:r w:rsidR="00C82BF6" w:rsidRPr="00305277">
        <w:t>S</w:t>
      </w:r>
      <w:r w:rsidR="004E1561" w:rsidRPr="00305277">
        <w:t>tavby</w:t>
      </w:r>
      <w:r w:rsidR="005F151F" w:rsidRPr="00305277">
        <w:t xml:space="preserve"> dohodnuto jinak</w:t>
      </w:r>
      <w:r w:rsidR="007E7D5F" w:rsidRPr="00305277">
        <w:t>. Zhotovitel bere na vědomí, že v budovách Univerzitního kampusu Bohunice (dále také „</w:t>
      </w:r>
      <w:r w:rsidR="007E7D5F" w:rsidRPr="00305277">
        <w:rPr>
          <w:b/>
          <w:bCs/>
          <w:i/>
          <w:iCs/>
        </w:rPr>
        <w:t>UKB</w:t>
      </w:r>
      <w:r w:rsidR="007E7D5F" w:rsidRPr="00305277">
        <w:t>“) platí zákaz kouření.</w:t>
      </w:r>
    </w:p>
    <w:p w14:paraId="21537082" w14:textId="3904D74A" w:rsidR="00163F7A" w:rsidRPr="008D4CC0" w:rsidRDefault="00290466" w:rsidP="00481E89">
      <w:pPr>
        <w:pStyle w:val="OdstavecII"/>
        <w:keepNext w:val="0"/>
        <w:widowControl w:val="0"/>
        <w:tabs>
          <w:tab w:val="clear" w:pos="6667"/>
          <w:tab w:val="num" w:pos="855"/>
        </w:tabs>
        <w:ind w:left="856"/>
        <w:rPr>
          <w:b/>
          <w:bCs/>
        </w:rPr>
      </w:pPr>
      <w:r w:rsidRPr="008D4CC0">
        <w:rPr>
          <w:b/>
          <w:bCs/>
        </w:rPr>
        <w:t>Místo provedení Díla</w:t>
      </w:r>
    </w:p>
    <w:p w14:paraId="089DAA0A" w14:textId="0A1365D4" w:rsidR="00F61CE0" w:rsidRPr="00C82BF6" w:rsidRDefault="009900C2">
      <w:pPr>
        <w:pStyle w:val="Psmeno"/>
      </w:pPr>
      <w:r w:rsidRPr="00C82BF6">
        <w:t xml:space="preserve">Místem provedení Díla </w:t>
      </w:r>
      <w:sdt>
        <w:sdtPr>
          <w:id w:val="1193350450"/>
          <w:placeholder>
            <w:docPart w:val="C435FE4EB216439A9575288751684DF2"/>
          </w:placeholder>
        </w:sdtPr>
        <w:sdtEndPr/>
        <w:sdtContent>
          <w:r w:rsidR="00F61CE0" w:rsidRPr="00C82BF6">
            <w:t xml:space="preserve">je </w:t>
          </w:r>
          <w:r w:rsidR="00D97FB2" w:rsidRPr="00C82BF6">
            <w:t>pracoviště na s</w:t>
          </w:r>
          <w:r w:rsidR="00F61CE0" w:rsidRPr="00C82BF6">
            <w:t>tav</w:t>
          </w:r>
          <w:r w:rsidR="00D97FB2" w:rsidRPr="00C82BF6">
            <w:t>eništi Stav</w:t>
          </w:r>
          <w:r w:rsidR="00F61CE0" w:rsidRPr="00C82BF6">
            <w:t>b</w:t>
          </w:r>
          <w:r w:rsidR="00D97FB2" w:rsidRPr="00C82BF6">
            <w:t>y</w:t>
          </w:r>
          <w:r w:rsidR="00692E38" w:rsidRPr="00C82BF6">
            <w:t xml:space="preserve"> s označením</w:t>
          </w:r>
          <w:r w:rsidR="00F61CE0" w:rsidRPr="00C82BF6">
            <w:t xml:space="preserve">: </w:t>
          </w:r>
          <w:r w:rsidR="00F61CE0" w:rsidRPr="00C82BF6">
            <w:rPr>
              <w:b/>
            </w:rPr>
            <w:t>Úprava pavilonu C03 v Univerzitním kampusu Bohunice</w:t>
          </w:r>
        </w:sdtContent>
      </w:sdt>
      <w:r w:rsidR="00F61CE0" w:rsidRPr="00C82BF6">
        <w:t xml:space="preserve"> na adrese </w:t>
      </w:r>
      <w:sdt>
        <w:sdtPr>
          <w:id w:val="-1295366855"/>
          <w:placeholder>
            <w:docPart w:val="13A36BD5567F4299BB1E53D9AEE638FD"/>
          </w:placeholder>
        </w:sdtPr>
        <w:sdtEndPr/>
        <w:sdtContent>
          <w:r w:rsidR="00F61CE0" w:rsidRPr="00C82BF6">
            <w:t xml:space="preserve">Kamenice 753/5, Brno – Bohunice, pavilon C03 </w:t>
          </w:r>
          <w:r w:rsidR="00191C0F" w:rsidRPr="00C82BF6">
            <w:t>UKB</w:t>
          </w:r>
          <w:r w:rsidR="00F61CE0" w:rsidRPr="00C82BF6">
            <w:t xml:space="preserve"> MU.</w:t>
          </w:r>
        </w:sdtContent>
      </w:sdt>
    </w:p>
    <w:p w14:paraId="16478F66" w14:textId="48A2DA7E" w:rsidR="008C50ED" w:rsidRDefault="00AE59E6" w:rsidP="008C50ED">
      <w:pPr>
        <w:pStyle w:val="Psmeno"/>
      </w:pPr>
      <w:r w:rsidRPr="00305277">
        <w:rPr>
          <w:rFonts w:eastAsia="Arial Narrow" w:cs="Arial Narrow"/>
          <w:bCs w:val="0"/>
        </w:rPr>
        <w:t>Místo provedení Díla Objednatel předá Zhotoviteli na základě výz</w:t>
      </w:r>
      <w:r w:rsidR="007165B0" w:rsidRPr="00305277">
        <w:rPr>
          <w:rFonts w:eastAsia="Arial Narrow" w:cs="Arial Narrow"/>
          <w:bCs w:val="0"/>
        </w:rPr>
        <w:t>v</w:t>
      </w:r>
      <w:r w:rsidR="770B3561" w:rsidRPr="00305277">
        <w:rPr>
          <w:rFonts w:eastAsia="Arial Narrow" w:cs="Arial Narrow"/>
          <w:bCs w:val="0"/>
        </w:rPr>
        <w:t>y</w:t>
      </w:r>
      <w:r w:rsidRPr="00305277">
        <w:rPr>
          <w:rFonts w:eastAsia="Arial Narrow" w:cs="Arial Narrow"/>
          <w:bCs w:val="0"/>
        </w:rPr>
        <w:t xml:space="preserve"> Objednatele o zahájení </w:t>
      </w:r>
      <w:r w:rsidR="00821F79" w:rsidRPr="00305277">
        <w:rPr>
          <w:rFonts w:eastAsia="Arial Narrow" w:cs="Arial Narrow"/>
          <w:bCs w:val="0"/>
        </w:rPr>
        <w:t xml:space="preserve">dodávky a </w:t>
      </w:r>
      <w:r w:rsidRPr="00305277">
        <w:rPr>
          <w:rFonts w:eastAsia="Arial Narrow" w:cs="Arial Narrow"/>
          <w:bCs w:val="0"/>
        </w:rPr>
        <w:t xml:space="preserve">montáže dle </w:t>
      </w:r>
      <w:proofErr w:type="spellStart"/>
      <w:r w:rsidRPr="00305277">
        <w:rPr>
          <w:rFonts w:eastAsia="Arial Narrow" w:cs="Arial Narrow"/>
          <w:bCs w:val="0"/>
        </w:rPr>
        <w:t>ust</w:t>
      </w:r>
      <w:proofErr w:type="spellEnd"/>
      <w:r w:rsidRPr="00305277">
        <w:rPr>
          <w:rFonts w:eastAsia="Arial Narrow" w:cs="Arial Narrow"/>
          <w:bCs w:val="0"/>
        </w:rPr>
        <w:t>. IV. 2) b). Smlouvy</w:t>
      </w:r>
      <w:r w:rsidR="008C50ED" w:rsidRPr="00305277">
        <w:rPr>
          <w:rFonts w:eastAsia="Arial Narrow" w:cs="Arial Narrow"/>
          <w:bCs w:val="0"/>
        </w:rPr>
        <w:t xml:space="preserve"> </w:t>
      </w:r>
      <w:r w:rsidR="008C50ED" w:rsidRPr="00305277">
        <w:rPr>
          <w:bCs w:val="0"/>
        </w:rPr>
        <w:t>v souladu se schváleným Harmonogramem</w:t>
      </w:r>
      <w:r w:rsidRPr="00305277">
        <w:rPr>
          <w:rFonts w:eastAsia="Arial Narrow" w:cs="Arial Narrow"/>
          <w:bCs w:val="0"/>
        </w:rPr>
        <w:t>.</w:t>
      </w:r>
      <w:r w:rsidR="008C50ED" w:rsidRPr="00305277">
        <w:rPr>
          <w:rFonts w:eastAsia="Arial Narrow" w:cs="Arial Narrow"/>
          <w:bCs w:val="0"/>
        </w:rPr>
        <w:t xml:space="preserve"> </w:t>
      </w:r>
      <w:r w:rsidRPr="008C50ED">
        <w:rPr>
          <w:rFonts w:eastAsia="Arial Narrow" w:cs="Arial Narrow"/>
        </w:rPr>
        <w:t xml:space="preserve">O předání a převzetí místa provedení Díla vyhotoví Zhotovitel písemný protokol, který obě Smluvní strany </w:t>
      </w:r>
      <w:proofErr w:type="gramStart"/>
      <w:r w:rsidRPr="008C50ED">
        <w:rPr>
          <w:rFonts w:eastAsia="Arial Narrow" w:cs="Arial Narrow"/>
        </w:rPr>
        <w:t>podepíší</w:t>
      </w:r>
      <w:proofErr w:type="gramEnd"/>
      <w:r w:rsidRPr="008C50ED">
        <w:rPr>
          <w:rFonts w:eastAsia="Arial Narrow" w:cs="Arial Narrow"/>
        </w:rPr>
        <w:t>.</w:t>
      </w:r>
      <w:r w:rsidR="008C50ED" w:rsidRPr="008C50ED">
        <w:rPr>
          <w:rFonts w:eastAsia="Arial Narrow" w:cs="Arial Narrow"/>
        </w:rPr>
        <w:t xml:space="preserve"> </w:t>
      </w:r>
      <w:r w:rsidR="008C50ED" w:rsidRPr="008C50ED">
        <w:t>V protokolu budou rovněž uvedeny všechny dokumenty, které Objednatel Zhotoviteli při předání místa provedení Díla předal; jde</w:t>
      </w:r>
      <w:r w:rsidR="008C50ED">
        <w:t xml:space="preserve"> zejména o:</w:t>
      </w:r>
    </w:p>
    <w:p w14:paraId="5254FCA4" w14:textId="77777777" w:rsidR="008C50ED" w:rsidRDefault="008C50ED" w:rsidP="008C50ED">
      <w:pPr>
        <w:pStyle w:val="Bod"/>
      </w:pPr>
      <w:r>
        <w:t>vyznačení přístupových cest včetně výtahů, které může Zhotovitel používat;</w:t>
      </w:r>
    </w:p>
    <w:p w14:paraId="216D0F73" w14:textId="77777777" w:rsidR="008C50ED" w:rsidRDefault="008C50ED" w:rsidP="008C50ED">
      <w:pPr>
        <w:pStyle w:val="Bod"/>
      </w:pPr>
      <w:r>
        <w:t>vyznačení bodů pro napojení odběrného místa elektřiny či jiných médií</w:t>
      </w:r>
    </w:p>
    <w:p w14:paraId="5BE0FDDE" w14:textId="73126DD0" w:rsidR="003C7187" w:rsidRDefault="001D3A38" w:rsidP="001D3A38">
      <w:pPr>
        <w:pStyle w:val="Psmeno"/>
      </w:pPr>
      <w:r w:rsidRPr="000B32CF">
        <w:t xml:space="preserve">Zhotovitel se zavazuje </w:t>
      </w:r>
      <w:r w:rsidRPr="003C7187">
        <w:t>provést</w:t>
      </w:r>
      <w:r>
        <w:t xml:space="preserve"> </w:t>
      </w:r>
      <w:r w:rsidRPr="00CF4764">
        <w:t>zaměření</w:t>
      </w:r>
      <w:r w:rsidRPr="00823964">
        <w:t xml:space="preserve"> </w:t>
      </w:r>
      <w:r>
        <w:t>místa provedení Díla</w:t>
      </w:r>
      <w:r w:rsidRPr="00746003">
        <w:t>,</w:t>
      </w:r>
      <w:r>
        <w:t xml:space="preserve"> tak, byly zachyceny případné odchylky mezi S</w:t>
      </w:r>
      <w:r w:rsidRPr="0036491F">
        <w:t>mlouvou a</w:t>
      </w:r>
      <w:r>
        <w:t xml:space="preserve"> jeho</w:t>
      </w:r>
      <w:r w:rsidRPr="0036491F">
        <w:t xml:space="preserve"> skutečným stavem</w:t>
      </w:r>
      <w:r>
        <w:t>.</w:t>
      </w:r>
    </w:p>
    <w:p w14:paraId="24C26384" w14:textId="20E99628" w:rsidR="00784B7C" w:rsidRPr="00651265" w:rsidRDefault="00784B7C" w:rsidP="0021042D">
      <w:pPr>
        <w:pStyle w:val="OdstavecII"/>
        <w:keepNext w:val="0"/>
        <w:widowControl w:val="0"/>
        <w:tabs>
          <w:tab w:val="clear" w:pos="6667"/>
          <w:tab w:val="num" w:pos="855"/>
        </w:tabs>
        <w:ind w:left="856"/>
        <w:rPr>
          <w:b/>
        </w:rPr>
      </w:pPr>
      <w:bookmarkStart w:id="2" w:name="_Hlk172006134"/>
      <w:r w:rsidRPr="00651265">
        <w:rPr>
          <w:b/>
        </w:rPr>
        <w:t>Požadavky na umístění či montáž Předmětu díla</w:t>
      </w:r>
    </w:p>
    <w:bookmarkEnd w:id="2"/>
    <w:p w14:paraId="02C15E24" w14:textId="77777777" w:rsidR="00025804" w:rsidRPr="00651265" w:rsidRDefault="00025804" w:rsidP="00025804">
      <w:pPr>
        <w:pStyle w:val="Psmeno"/>
      </w:pPr>
      <w:r w:rsidRPr="00651265">
        <w:t>Zhotovitel se zavazuje provést zejména</w:t>
      </w:r>
      <w:r>
        <w:t>:</w:t>
      </w:r>
    </w:p>
    <w:p w14:paraId="4F454226" w14:textId="77777777" w:rsidR="00025804" w:rsidRPr="00651265" w:rsidRDefault="00025804" w:rsidP="00025804">
      <w:pPr>
        <w:pStyle w:val="Bod"/>
      </w:pPr>
      <w:r w:rsidRPr="00651265">
        <w:t>umístění jednotlivých částí Předmětu díla, tj. jejich usazení v místě provedení Díla a</w:t>
      </w:r>
      <w:r>
        <w:t xml:space="preserve"> zapojení ke zdrojům</w:t>
      </w:r>
      <w:r w:rsidRPr="00651265">
        <w:t xml:space="preserve">, zejména k elektrickým </w:t>
      </w:r>
      <w:r>
        <w:rPr>
          <w:rFonts w:eastAsia="Calibri"/>
          <w:lang w:eastAsia="en-US"/>
        </w:rPr>
        <w:t xml:space="preserve">silnoproudým a slaboproudým </w:t>
      </w:r>
      <w:r w:rsidRPr="001C32CA">
        <w:t>rozvodům,</w:t>
      </w:r>
      <w:r>
        <w:t xml:space="preserve"> rozvodům vody, zemního plynu, stlačeného vzduchu, odpadů či odtahu vzduchu, </w:t>
      </w:r>
      <w:r w:rsidRPr="00651265">
        <w:t>a dále vzájemné funkční propojení s</w:t>
      </w:r>
      <w:r>
        <w:t> </w:t>
      </w:r>
      <w:r w:rsidRPr="00651265">
        <w:t xml:space="preserve">dalším vybavením Objednatele, je-li plný provoz Předmětu díla podmíněn takovým </w:t>
      </w:r>
      <w:r>
        <w:t>z</w:t>
      </w:r>
      <w:r w:rsidRPr="00651265">
        <w:t>apojením nebo propojením, nebo</w:t>
      </w:r>
    </w:p>
    <w:p w14:paraId="2F07990E" w14:textId="77777777" w:rsidR="00025804" w:rsidRPr="00651265" w:rsidRDefault="00025804" w:rsidP="00025804">
      <w:pPr>
        <w:widowControl w:val="0"/>
        <w:spacing w:after="120"/>
        <w:ind w:left="1418"/>
        <w:jc w:val="both"/>
        <w:rPr>
          <w:rFonts w:eastAsia="Calibri"/>
          <w:szCs w:val="22"/>
          <w:lang w:eastAsia="en-US"/>
        </w:rPr>
      </w:pPr>
      <w:r w:rsidRPr="00651265">
        <w:rPr>
          <w:rFonts w:eastAsia="Calibri"/>
          <w:szCs w:val="22"/>
          <w:lang w:eastAsia="en-US"/>
        </w:rPr>
        <w:t xml:space="preserve">montáž </w:t>
      </w:r>
      <w:r w:rsidRPr="00651265">
        <w:t>jednotlivých částí Předmětu díla</w:t>
      </w:r>
      <w:r w:rsidRPr="00651265">
        <w:rPr>
          <w:rFonts w:eastAsia="Calibri"/>
          <w:szCs w:val="22"/>
          <w:lang w:eastAsia="en-US"/>
        </w:rPr>
        <w:t xml:space="preserve">, tj. zejména jejich sestavení z Věcí k provedení díla, dále usazení, příp. uchycení na svislé či vodorovné konstrukce, </w:t>
      </w:r>
      <w:r>
        <w:rPr>
          <w:rFonts w:eastAsia="Calibri"/>
          <w:szCs w:val="22"/>
          <w:lang w:eastAsia="en-US"/>
        </w:rPr>
        <w:t>z</w:t>
      </w:r>
      <w:r w:rsidRPr="00651265">
        <w:rPr>
          <w:rFonts w:eastAsia="Calibri"/>
          <w:szCs w:val="22"/>
          <w:lang w:eastAsia="en-US"/>
        </w:rPr>
        <w:t>apojení</w:t>
      </w:r>
      <w:r>
        <w:rPr>
          <w:rFonts w:eastAsia="Calibri"/>
          <w:szCs w:val="22"/>
          <w:lang w:eastAsia="en-US"/>
        </w:rPr>
        <w:t xml:space="preserve"> ke</w:t>
      </w:r>
      <w:r w:rsidRPr="00651265">
        <w:rPr>
          <w:rFonts w:eastAsia="Calibri"/>
          <w:szCs w:val="22"/>
          <w:lang w:eastAsia="en-US"/>
        </w:rPr>
        <w:t xml:space="preserve"> zdroj</w:t>
      </w:r>
      <w:r>
        <w:rPr>
          <w:rFonts w:eastAsia="Calibri"/>
          <w:szCs w:val="22"/>
          <w:lang w:eastAsia="en-US"/>
        </w:rPr>
        <w:t>ům</w:t>
      </w:r>
      <w:r w:rsidRPr="00651265">
        <w:rPr>
          <w:rFonts w:eastAsia="Calibri"/>
          <w:szCs w:val="22"/>
          <w:lang w:eastAsia="en-US"/>
        </w:rPr>
        <w:t>, zejména k </w:t>
      </w:r>
      <w:r w:rsidRPr="00651265">
        <w:t xml:space="preserve">elektrickým </w:t>
      </w:r>
      <w:r>
        <w:rPr>
          <w:rFonts w:eastAsia="Calibri"/>
          <w:lang w:eastAsia="en-US"/>
        </w:rPr>
        <w:t xml:space="preserve">silnoproudým a slaboproudým </w:t>
      </w:r>
      <w:r w:rsidRPr="001C32CA">
        <w:t>rozvodům,</w:t>
      </w:r>
      <w:r>
        <w:t xml:space="preserve"> rozvodům vody, zemního plynu, stlačeného vzduchu, odpadů či odtahu vzduchu, </w:t>
      </w:r>
      <w:r w:rsidRPr="00651265">
        <w:rPr>
          <w:rFonts w:eastAsia="Calibri"/>
          <w:szCs w:val="22"/>
          <w:lang w:eastAsia="en-US"/>
        </w:rPr>
        <w:t xml:space="preserve">a dále vzájemné funkční propojení s dalším vybavením Objednatele, je-li plný provoz Předmětu díla podmíněn takovým </w:t>
      </w:r>
      <w:r>
        <w:rPr>
          <w:rFonts w:eastAsia="Calibri"/>
          <w:szCs w:val="22"/>
          <w:lang w:eastAsia="en-US"/>
        </w:rPr>
        <w:t>z</w:t>
      </w:r>
      <w:r w:rsidRPr="00651265">
        <w:rPr>
          <w:rFonts w:eastAsia="Calibri"/>
          <w:szCs w:val="22"/>
          <w:lang w:eastAsia="en-US"/>
        </w:rPr>
        <w:t>apojením nebo propojením,</w:t>
      </w:r>
    </w:p>
    <w:p w14:paraId="5187721F" w14:textId="77777777" w:rsidR="00025804" w:rsidRPr="00660813" w:rsidRDefault="00025804" w:rsidP="00025804">
      <w:pPr>
        <w:pStyle w:val="Bod"/>
      </w:pPr>
      <w:r w:rsidRPr="00651265">
        <w:t>instalaci a programování programového vybavení jednotlivých částí Předmětu díla, je-li plný provoz Předmětu díla podmíněn takovou instalací nebo programováním,</w:t>
      </w:r>
    </w:p>
    <w:p w14:paraId="5431E667" w14:textId="77777777" w:rsidR="00025804" w:rsidRPr="00651265" w:rsidRDefault="00025804" w:rsidP="00025804">
      <w:pPr>
        <w:widowControl w:val="0"/>
        <w:tabs>
          <w:tab w:val="left" w:pos="1134"/>
        </w:tabs>
        <w:spacing w:after="120" w:line="276" w:lineRule="auto"/>
        <w:ind w:left="1134"/>
        <w:jc w:val="both"/>
        <w:outlineLvl w:val="0"/>
        <w:rPr>
          <w:rFonts w:eastAsia="Calibri" w:cs="Arial"/>
          <w:bCs/>
          <w:kern w:val="32"/>
          <w:szCs w:val="22"/>
        </w:rPr>
      </w:pPr>
      <w:r w:rsidRPr="00651265">
        <w:rPr>
          <w:rFonts w:eastAsia="Calibri" w:cs="Arial"/>
          <w:bCs/>
          <w:kern w:val="32"/>
          <w:szCs w:val="22"/>
        </w:rPr>
        <w:lastRenderedPageBreak/>
        <w:t>tak, aby Předmět díla mohl spolehlivě plnit svůj účel.</w:t>
      </w:r>
    </w:p>
    <w:p w14:paraId="1960E0C7" w14:textId="77777777" w:rsidR="00025804" w:rsidRPr="00651265" w:rsidRDefault="00025804" w:rsidP="00025804">
      <w:pPr>
        <w:pStyle w:val="Psmeno"/>
      </w:pPr>
      <w:r>
        <w:t xml:space="preserve">Je-li součástí Díla i zapojení jednotlivých </w:t>
      </w:r>
      <w:r w:rsidRPr="00651265">
        <w:t xml:space="preserve">částí Předmětu díla </w:t>
      </w:r>
      <w:r>
        <w:t>ke</w:t>
      </w:r>
      <w:r w:rsidRPr="00651265">
        <w:t xml:space="preserve"> zdroj</w:t>
      </w:r>
      <w:r>
        <w:t>ům nebo</w:t>
      </w:r>
      <w:r w:rsidRPr="00651265">
        <w:t xml:space="preserve"> jejich vzájemné funkční propojení s dalším vybavením Objednatele ve smyslu předchozího ustanovení</w:t>
      </w:r>
      <w:r>
        <w:t xml:space="preserve">, je Zhotovitel povinen </w:t>
      </w:r>
      <w:r w:rsidRPr="00651265">
        <w:t>s Objednatelem konzultovat návrh</w:t>
      </w:r>
      <w:r>
        <w:t xml:space="preserve"> takového</w:t>
      </w:r>
      <w:r w:rsidRPr="00651265">
        <w:t xml:space="preserve"> </w:t>
      </w:r>
      <w:r>
        <w:t>z</w:t>
      </w:r>
      <w:r w:rsidRPr="00651265">
        <w:t>apojení</w:t>
      </w:r>
      <w:r>
        <w:t xml:space="preserve"> či propojení </w:t>
      </w:r>
      <w:r w:rsidRPr="006B6921">
        <w:rPr>
          <w:i/>
          <w:iCs/>
        </w:rPr>
        <w:t>(dále také jen „</w:t>
      </w:r>
      <w:r w:rsidRPr="006B6921">
        <w:rPr>
          <w:b/>
          <w:i/>
          <w:iCs/>
        </w:rPr>
        <w:t>Návrh zapojení</w:t>
      </w:r>
      <w:r w:rsidRPr="006B6921">
        <w:rPr>
          <w:i/>
          <w:iCs/>
        </w:rPr>
        <w:t>“)</w:t>
      </w:r>
      <w:r w:rsidRPr="00651265">
        <w:t xml:space="preserve">. Návrh </w:t>
      </w:r>
      <w:r>
        <w:t>z</w:t>
      </w:r>
      <w:r w:rsidRPr="00651265">
        <w:t xml:space="preserve">apojení předloží Zhotovitel Objednateli v souladu s Harmonogramem. Zhotovitel nesmí před schválením Návrhu </w:t>
      </w:r>
      <w:r>
        <w:t>z</w:t>
      </w:r>
      <w:r w:rsidRPr="00651265">
        <w:t xml:space="preserve">apojení Objednatelem plnit ty závazky vyplývající ze Smlouvy, </w:t>
      </w:r>
      <w:r w:rsidRPr="00651265">
        <w:rPr>
          <w:color w:val="000000" w:themeColor="text1"/>
        </w:rPr>
        <w:t xml:space="preserve">pokud by tím vznikl nebo mohl vzniknout rozpor se schváleným Návrhem </w:t>
      </w:r>
      <w:r>
        <w:rPr>
          <w:color w:val="000000" w:themeColor="text1"/>
        </w:rPr>
        <w:t>z</w:t>
      </w:r>
      <w:r w:rsidRPr="00651265">
        <w:rPr>
          <w:color w:val="000000" w:themeColor="text1"/>
        </w:rPr>
        <w:t>apojení.</w:t>
      </w:r>
      <w:r w:rsidRPr="00651265">
        <w:t xml:space="preserve">  </w:t>
      </w:r>
    </w:p>
    <w:p w14:paraId="48E9107F" w14:textId="77777777" w:rsidR="00743055" w:rsidRPr="0088482A" w:rsidRDefault="00743055" w:rsidP="007C75B7">
      <w:pPr>
        <w:pStyle w:val="Psmeno"/>
      </w:pPr>
      <w:r w:rsidRPr="0088482A">
        <w:t>Zhotovitel se rovněž zavazuje, že jako Věci k provedení díla nebudou použity žádné</w:t>
      </w:r>
    </w:p>
    <w:p w14:paraId="302AC4B6" w14:textId="77777777" w:rsidR="00743055" w:rsidRPr="0088482A" w:rsidRDefault="00743055" w:rsidP="00743055">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73C93528" w14:textId="77777777" w:rsidR="00743055" w:rsidRPr="0088482A" w:rsidRDefault="00743055" w:rsidP="00743055">
      <w:pPr>
        <w:pStyle w:val="Bod"/>
        <w:widowControl w:val="0"/>
      </w:pPr>
      <w:r w:rsidRPr="0088482A">
        <w:t>materiály, výrobky či prvky technického vybavení, jejichž užití nebo důsledek jejich užití by mohly být pro člověka či životní prostředí škodlivé, nebo</w:t>
      </w:r>
    </w:p>
    <w:p w14:paraId="090944D5" w14:textId="77777777" w:rsidR="00743055" w:rsidRPr="0088482A" w:rsidRDefault="00743055" w:rsidP="00743055">
      <w:pPr>
        <w:pStyle w:val="Bod"/>
        <w:widowControl w:val="0"/>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3D4AEBF3" w14:textId="77777777" w:rsidR="00025804" w:rsidRPr="00651265" w:rsidRDefault="00025804" w:rsidP="00081F63">
      <w:pPr>
        <w:pStyle w:val="OdstavecII"/>
        <w:keepNext w:val="0"/>
        <w:widowControl w:val="0"/>
        <w:tabs>
          <w:tab w:val="clear" w:pos="6667"/>
          <w:tab w:val="num" w:pos="855"/>
        </w:tabs>
        <w:ind w:left="856"/>
        <w:rPr>
          <w:b/>
        </w:rPr>
      </w:pPr>
      <w:r w:rsidRPr="00651265">
        <w:rPr>
          <w:b/>
        </w:rPr>
        <w:t xml:space="preserve">Odzkoušení a ověření správné funkčnosti </w:t>
      </w:r>
      <w:r>
        <w:rPr>
          <w:b/>
        </w:rPr>
        <w:t>Předmětu díla</w:t>
      </w:r>
    </w:p>
    <w:p w14:paraId="7E4A98FF" w14:textId="77777777" w:rsidR="00025804" w:rsidRDefault="00025804" w:rsidP="00025804">
      <w:pPr>
        <w:pStyle w:val="OdstavecII"/>
        <w:numPr>
          <w:ilvl w:val="0"/>
          <w:numId w:val="0"/>
        </w:numPr>
        <w:ind w:left="856"/>
      </w:pPr>
      <w:r>
        <w:t>Zhotovitel</w:t>
      </w:r>
      <w:r w:rsidRPr="00651265">
        <w:t xml:space="preserve"> se zavazuje provést odzkoušení a ověření správné funkčnosti </w:t>
      </w:r>
      <w:r>
        <w:t>Předmětu díla</w:t>
      </w:r>
      <w:r w:rsidRPr="00651265">
        <w:t>, případně je</w:t>
      </w:r>
      <w:r>
        <w:t>ho</w:t>
      </w:r>
      <w:r w:rsidRPr="00651265">
        <w:t xml:space="preserve"> seřízení</w:t>
      </w:r>
      <w:r>
        <w:t>, a vyžaduje-li to povaha Díla, pak i</w:t>
      </w:r>
      <w:r w:rsidRPr="00651265">
        <w:t xml:space="preserve"> </w:t>
      </w:r>
      <w:r w:rsidRPr="00651265">
        <w:rPr>
          <w:bCs/>
        </w:rPr>
        <w:t>revizi včetně předložení dokladů o odborné způsobilosti osoby, která seřízení či revizi prováděla,</w:t>
      </w:r>
      <w:r w:rsidRPr="00651265">
        <w:t xml:space="preserve"> jakož i jiné úkony a činnosti nutné pro to, aby </w:t>
      </w:r>
      <w:r>
        <w:t>Předmět díla</w:t>
      </w:r>
      <w:r w:rsidRPr="00651265">
        <w:t xml:space="preserve"> mohl spolehlivě plnit svůj účel.</w:t>
      </w:r>
    </w:p>
    <w:p w14:paraId="0EDC7908" w14:textId="77777777" w:rsidR="00025804" w:rsidRPr="00651265" w:rsidRDefault="00025804" w:rsidP="00081F63">
      <w:pPr>
        <w:pStyle w:val="OdstavecII"/>
        <w:keepNext w:val="0"/>
        <w:widowControl w:val="0"/>
        <w:tabs>
          <w:tab w:val="clear" w:pos="6667"/>
          <w:tab w:val="num" w:pos="855"/>
        </w:tabs>
        <w:ind w:left="856"/>
        <w:rPr>
          <w:b/>
        </w:rPr>
      </w:pPr>
      <w:r w:rsidRPr="00651265">
        <w:rPr>
          <w:b/>
        </w:rPr>
        <w:t>Zaškolení obsluhy Předmětu díla</w:t>
      </w:r>
    </w:p>
    <w:p w14:paraId="3B1BEE44" w14:textId="77777777" w:rsidR="00025804" w:rsidRDefault="00025804" w:rsidP="00025804">
      <w:pPr>
        <w:pStyle w:val="Psmeno"/>
        <w:tabs>
          <w:tab w:val="left" w:pos="1134"/>
        </w:tabs>
      </w:pPr>
      <w:r w:rsidRPr="00651265">
        <w:t xml:space="preserve">Zhotovitel se zavazuje provést zaškolení obsluhy Předmětu díla. </w:t>
      </w:r>
    </w:p>
    <w:p w14:paraId="39906FAF" w14:textId="77777777" w:rsidR="00025804" w:rsidRDefault="00025804" w:rsidP="00025804">
      <w:pPr>
        <w:pStyle w:val="Psmeno"/>
        <w:tabs>
          <w:tab w:val="left" w:pos="1134"/>
        </w:tabs>
      </w:pPr>
      <w:r w:rsidRPr="00D1179E">
        <w:t>Zaškolením obsluhy Předmětu díla se pro účely Smlouvy rozumí seznámení pracovníků Objednatele s obsluhou Předmětu díla, zejména s technickými a provozními podmínkami, všeobecnými pokyny pro bezpečnost a ochranu zdraví při práci a požární ochranu a veškerými dalšími náležitostmi vyplývajícími z příslušných právních předpisů.</w:t>
      </w:r>
    </w:p>
    <w:p w14:paraId="5DA05065" w14:textId="119155E4" w:rsidR="00D93207" w:rsidRPr="00ED3B36" w:rsidRDefault="00D93207" w:rsidP="00025804">
      <w:pPr>
        <w:pStyle w:val="Psmeno"/>
        <w:tabs>
          <w:tab w:val="left" w:pos="1134"/>
        </w:tabs>
      </w:pPr>
      <w:r w:rsidRPr="6A3B07C6">
        <w:rPr>
          <w:rFonts w:eastAsia="Arial Narrow" w:cs="Arial Narrow"/>
        </w:rPr>
        <w:t>O provedení zaškolení obsluhy Předmětu díla vypracuje Zhotovitel protokol, nebude-li mezi Objednatelem a Zhotovitelem dohodnuto jinak</w:t>
      </w:r>
      <w:r>
        <w:rPr>
          <w:rFonts w:eastAsia="Arial Narrow" w:cs="Arial Narrow"/>
        </w:rPr>
        <w:t>.</w:t>
      </w:r>
    </w:p>
    <w:p w14:paraId="75196343" w14:textId="77777777" w:rsidR="00025804" w:rsidRPr="00AA0C65" w:rsidRDefault="00025804" w:rsidP="00F94219">
      <w:pPr>
        <w:pStyle w:val="OdstavecII"/>
        <w:keepNext w:val="0"/>
        <w:widowControl w:val="0"/>
        <w:tabs>
          <w:tab w:val="clear" w:pos="6667"/>
          <w:tab w:val="num" w:pos="855"/>
        </w:tabs>
        <w:ind w:left="856"/>
        <w:rPr>
          <w:b/>
        </w:rPr>
      </w:pPr>
      <w:r w:rsidRPr="004B1170">
        <w:rPr>
          <w:b/>
        </w:rPr>
        <w:t xml:space="preserve">Splnění závazků </w:t>
      </w:r>
      <w:r>
        <w:rPr>
          <w:b/>
        </w:rPr>
        <w:t>Zhotovitele jinými</w:t>
      </w:r>
      <w:r w:rsidRPr="004B1170">
        <w:rPr>
          <w:b/>
        </w:rPr>
        <w:t xml:space="preserve"> </w:t>
      </w:r>
      <w:r w:rsidRPr="00AA0C65">
        <w:rPr>
          <w:b/>
        </w:rPr>
        <w:t>materiály, výrobky či zařízení</w:t>
      </w:r>
      <w:r>
        <w:rPr>
          <w:b/>
        </w:rPr>
        <w:t>mi</w:t>
      </w:r>
    </w:p>
    <w:p w14:paraId="6A02079C" w14:textId="77777777" w:rsidR="00025804" w:rsidRDefault="00025804" w:rsidP="00025804">
      <w:pPr>
        <w:pStyle w:val="Psmeno"/>
        <w:tabs>
          <w:tab w:val="left" w:pos="1134"/>
        </w:tabs>
      </w:pPr>
      <w:r>
        <w:t xml:space="preserve">Zhotovitel i Objednatel </w:t>
      </w:r>
      <w:r w:rsidRPr="004B1170">
        <w:t xml:space="preserve">jsou oprávněni zejména v případech, kdy se </w:t>
      </w:r>
      <w:r>
        <w:t xml:space="preserve">některé Věci k provedení díla </w:t>
      </w:r>
      <w:r w:rsidRPr="004B1170">
        <w:t>přestal</w:t>
      </w:r>
      <w:r>
        <w:t>y</w:t>
      </w:r>
      <w:r w:rsidRPr="004B1170">
        <w:t xml:space="preserve"> vyrábět, prodávat či j</w:t>
      </w:r>
      <w:r>
        <w:t>sou</w:t>
      </w:r>
      <w:r w:rsidRPr="004B1170">
        <w:t xml:space="preserve"> z jiného důvodu nedostupn</w:t>
      </w:r>
      <w:r>
        <w:t>é</w:t>
      </w:r>
      <w:r w:rsidRPr="004B1170">
        <w:t>,</w:t>
      </w:r>
      <w:r w:rsidRPr="00AA0C65">
        <w:t xml:space="preserve"> </w:t>
      </w:r>
      <w:r>
        <w:t>příp. byly nahrazeny novějším modelem,</w:t>
      </w:r>
      <w:r w:rsidRPr="008E10FA">
        <w:t xml:space="preserve"> </w:t>
      </w:r>
      <w:r w:rsidRPr="004B1170">
        <w:t xml:space="preserve">navrhnout, aby </w:t>
      </w:r>
      <w:r>
        <w:t>Zhotovitel</w:t>
      </w:r>
      <w:r w:rsidRPr="004B1170">
        <w:t xml:space="preserve"> </w:t>
      </w:r>
      <w:r>
        <w:t>do Předmětu díla zapracoval jiné.</w:t>
      </w:r>
    </w:p>
    <w:p w14:paraId="6AEAD8B1" w14:textId="77777777" w:rsidR="00025804" w:rsidRPr="004B1170" w:rsidRDefault="00025804" w:rsidP="00025804">
      <w:pPr>
        <w:pStyle w:val="Psmeno"/>
        <w:tabs>
          <w:tab w:val="left" w:pos="1134"/>
        </w:tabs>
      </w:pPr>
      <w:r>
        <w:t xml:space="preserve">Jiné </w:t>
      </w:r>
      <w:r w:rsidRPr="000B32CF">
        <w:t>materiál</w:t>
      </w:r>
      <w:r>
        <w:t>y</w:t>
      </w:r>
      <w:r w:rsidRPr="000B32CF">
        <w:t>, výrobk</w:t>
      </w:r>
      <w:r>
        <w:t>y</w:t>
      </w:r>
      <w:r w:rsidRPr="000B32CF">
        <w:t xml:space="preserve"> či </w:t>
      </w:r>
      <w:r>
        <w:t xml:space="preserve">zařízení mohou být do Předmětu díla zapracovány </w:t>
      </w:r>
      <w:r w:rsidRPr="004B1170">
        <w:t>za současného splnění následujících podmínek:</w:t>
      </w:r>
    </w:p>
    <w:p w14:paraId="4E87E327" w14:textId="77777777" w:rsidR="00025804" w:rsidRPr="004B1170" w:rsidRDefault="00025804" w:rsidP="00025804">
      <w:pPr>
        <w:pStyle w:val="Bod"/>
      </w:pPr>
      <w:r w:rsidRPr="004B1170">
        <w:t>i jin</w:t>
      </w:r>
      <w:r>
        <w:t>é</w:t>
      </w:r>
      <w:r w:rsidRPr="004B1170">
        <w:t xml:space="preserve"> </w:t>
      </w:r>
      <w:r w:rsidRPr="009C5AD6">
        <w:t>materiály, výrobky či zařízení</w:t>
      </w:r>
      <w:r w:rsidRPr="004B1170">
        <w:t xml:space="preserve"> bud</w:t>
      </w:r>
      <w:r>
        <w:t>ou</w:t>
      </w:r>
      <w:r w:rsidRPr="004B1170">
        <w:t xml:space="preserve"> splňovat </w:t>
      </w:r>
      <w:r>
        <w:t>příslušné</w:t>
      </w:r>
      <w:r w:rsidRPr="004B1170">
        <w:t xml:space="preserve"> </w:t>
      </w:r>
      <w:r>
        <w:t>Technické podmínky</w:t>
      </w:r>
      <w:r w:rsidRPr="004B1170">
        <w:t>,</w:t>
      </w:r>
    </w:p>
    <w:p w14:paraId="4E223BE3" w14:textId="77777777" w:rsidR="00025804" w:rsidRPr="004B1170" w:rsidRDefault="00025804" w:rsidP="00025804">
      <w:pPr>
        <w:pStyle w:val="Bod"/>
        <w:widowControl w:val="0"/>
      </w:pPr>
      <w:r w:rsidRPr="004B1170">
        <w:t xml:space="preserve">nedojde k navýšení </w:t>
      </w:r>
      <w:r>
        <w:t>ceny Díla</w:t>
      </w:r>
      <w:r w:rsidRPr="004B1170">
        <w:t xml:space="preserve"> a</w:t>
      </w:r>
    </w:p>
    <w:p w14:paraId="126062D0" w14:textId="77777777" w:rsidR="00025804" w:rsidRPr="004B1170" w:rsidRDefault="00025804" w:rsidP="00025804">
      <w:pPr>
        <w:pStyle w:val="Bod"/>
        <w:widowControl w:val="0"/>
      </w:pPr>
      <w:r w:rsidRPr="004B1170">
        <w:t xml:space="preserve">druhá Smluvní strana bude s nahrazením </w:t>
      </w:r>
      <w:r>
        <w:t xml:space="preserve">Věcí k provedení díla </w:t>
      </w:r>
      <w:r w:rsidRPr="004B1170">
        <w:t>souhlasit.</w:t>
      </w:r>
    </w:p>
    <w:p w14:paraId="16BB75E5" w14:textId="077E5B36" w:rsidR="00025804" w:rsidRPr="00055EDC" w:rsidRDefault="00025804" w:rsidP="00025804">
      <w:pPr>
        <w:pStyle w:val="Psmeno"/>
      </w:pPr>
      <w:r>
        <w:t xml:space="preserve">Nahrazení Věcí k provedení díla </w:t>
      </w:r>
      <w:r w:rsidRPr="004B1170">
        <w:t xml:space="preserve">ve smyslu tohoto </w:t>
      </w:r>
      <w:r>
        <w:t>ustanovení</w:t>
      </w:r>
      <w:r w:rsidRPr="004B1170">
        <w:t xml:space="preserve"> </w:t>
      </w:r>
      <w:r>
        <w:t xml:space="preserve">bude zaznamenáno do </w:t>
      </w:r>
      <w:r w:rsidRPr="00761759">
        <w:t>DSP</w:t>
      </w:r>
      <w:r>
        <w:t xml:space="preserve">D (jeli vyhotovena </w:t>
      </w:r>
      <w:r w:rsidRPr="00055EDC">
        <w:t xml:space="preserve">(viz </w:t>
      </w:r>
      <w:proofErr w:type="spellStart"/>
      <w:r w:rsidRPr="00055EDC">
        <w:t>ust</w:t>
      </w:r>
      <w:proofErr w:type="spellEnd"/>
      <w:r w:rsidRPr="00055EDC">
        <w:t>. III.1</w:t>
      </w:r>
      <w:r w:rsidR="00735205">
        <w:t>5</w:t>
      </w:r>
      <w:r w:rsidRPr="00055EDC">
        <w:t>) této Smlouvy)</w:t>
      </w:r>
      <w:r>
        <w:t>.</w:t>
      </w:r>
      <w:r w:rsidRPr="00055EDC">
        <w:t xml:space="preserve"> </w:t>
      </w:r>
    </w:p>
    <w:p w14:paraId="4633F447" w14:textId="5B4D8137" w:rsidR="00462677" w:rsidRPr="00C82BF6" w:rsidRDefault="00462677" w:rsidP="00081F63">
      <w:pPr>
        <w:pStyle w:val="OdstavecII"/>
        <w:keepNext w:val="0"/>
        <w:widowControl w:val="0"/>
        <w:tabs>
          <w:tab w:val="clear" w:pos="6667"/>
          <w:tab w:val="num" w:pos="855"/>
        </w:tabs>
        <w:ind w:left="856"/>
        <w:rPr>
          <w:b/>
        </w:rPr>
      </w:pPr>
      <w:r w:rsidRPr="00C82BF6">
        <w:rPr>
          <w:b/>
        </w:rPr>
        <w:t xml:space="preserve">Koordinace provádění </w:t>
      </w:r>
      <w:r w:rsidR="00BF3A9E" w:rsidRPr="00C82BF6">
        <w:rPr>
          <w:b/>
        </w:rPr>
        <w:t xml:space="preserve">Díla </w:t>
      </w:r>
      <w:r w:rsidRPr="00C82BF6">
        <w:rPr>
          <w:b/>
        </w:rPr>
        <w:t xml:space="preserve">s provozem </w:t>
      </w:r>
      <w:r w:rsidR="00F000B4" w:rsidRPr="00C82BF6">
        <w:rPr>
          <w:b/>
        </w:rPr>
        <w:t>Objednatel</w:t>
      </w:r>
      <w:r w:rsidRPr="00C82BF6">
        <w:rPr>
          <w:b/>
        </w:rPr>
        <w:t xml:space="preserve">e a s dalšími dodavateli </w:t>
      </w:r>
      <w:r w:rsidR="00F000B4" w:rsidRPr="00C82BF6">
        <w:rPr>
          <w:b/>
        </w:rPr>
        <w:t>Objednatel</w:t>
      </w:r>
      <w:r w:rsidRPr="00C82BF6">
        <w:rPr>
          <w:b/>
        </w:rPr>
        <w:t xml:space="preserve">e </w:t>
      </w:r>
    </w:p>
    <w:p w14:paraId="0BE601FF" w14:textId="0D07670F" w:rsidR="00A620D9" w:rsidRPr="00C82BF6" w:rsidRDefault="00630D82" w:rsidP="00A620D9">
      <w:pPr>
        <w:pStyle w:val="Psmeno"/>
      </w:pPr>
      <w:r w:rsidRPr="00C82BF6">
        <w:t xml:space="preserve">Zhotovitel bere dále na vědomí, že provádění Díla bude v místě provedení Díla probíhat za </w:t>
      </w:r>
      <w:r w:rsidRPr="00C82BF6">
        <w:lastRenderedPageBreak/>
        <w:t>souběžného provádění stavebních prací</w:t>
      </w:r>
      <w:r w:rsidR="003320C0" w:rsidRPr="00C82BF6">
        <w:t xml:space="preserve"> Zhotovitelem Stavby</w:t>
      </w:r>
      <w:r w:rsidRPr="00C82BF6">
        <w:t xml:space="preserve"> a </w:t>
      </w:r>
      <w:r w:rsidR="003320C0" w:rsidRPr="00C82BF6">
        <w:t xml:space="preserve">za souběžného </w:t>
      </w:r>
      <w:r w:rsidRPr="00C82BF6">
        <w:t>poskytování dodávek či služeb dalšími dodavateli Objednatele.</w:t>
      </w:r>
      <w:r w:rsidRPr="00C82BF6">
        <w:rPr>
          <w:shd w:val="clear" w:color="auto" w:fill="FFFFFF"/>
        </w:rPr>
        <w:t xml:space="preserve"> </w:t>
      </w:r>
      <w:r w:rsidR="00A02397" w:rsidRPr="00C82BF6">
        <w:t xml:space="preserve"> Zho</w:t>
      </w:r>
      <w:r w:rsidR="00A620D9" w:rsidRPr="00C82BF6">
        <w:rPr>
          <w:color w:val="000000" w:themeColor="text1"/>
        </w:rPr>
        <w:t>tovitel je povinen poskytnout součinnost a zkoordinovat své práce s</w:t>
      </w:r>
      <w:r w:rsidR="003320C0" w:rsidRPr="00C82BF6">
        <w:rPr>
          <w:color w:val="000000" w:themeColor="text1"/>
        </w:rPr>
        <w:t>e Stavbou a s</w:t>
      </w:r>
      <w:r w:rsidR="00A620D9" w:rsidRPr="00C82BF6">
        <w:rPr>
          <w:color w:val="000000" w:themeColor="text1"/>
        </w:rPr>
        <w:t> dodávkou vybavení dodávaného dalšími dodavateli Objednatele.</w:t>
      </w:r>
    </w:p>
    <w:p w14:paraId="72274645" w14:textId="4EC714B4" w:rsidR="00A620D9" w:rsidRPr="003320C0" w:rsidRDefault="00A620D9" w:rsidP="00A620D9">
      <w:pPr>
        <w:pStyle w:val="Psmeno"/>
        <w:numPr>
          <w:ilvl w:val="0"/>
          <w:numId w:val="0"/>
        </w:numPr>
        <w:tabs>
          <w:tab w:val="num" w:pos="1134"/>
        </w:tabs>
        <w:ind w:left="1134"/>
        <w:rPr>
          <w:rFonts w:eastAsia="Arial Narrow" w:cs="Arial Narrow"/>
          <w:color w:val="000000" w:themeColor="text1"/>
        </w:rPr>
      </w:pPr>
      <w:r w:rsidRPr="00C82BF6">
        <w:rPr>
          <w:rFonts w:eastAsia="Arial Narrow" w:cs="Arial Narrow"/>
          <w:color w:val="000000" w:themeColor="text1"/>
        </w:rPr>
        <w:t xml:space="preserve">Zhotovitel bere na vědomí, že v průběhu provádění </w:t>
      </w:r>
      <w:r w:rsidR="00C82BF6" w:rsidRPr="00C82BF6">
        <w:rPr>
          <w:rFonts w:eastAsia="Arial Narrow" w:cs="Arial Narrow"/>
          <w:color w:val="000000" w:themeColor="text1"/>
        </w:rPr>
        <w:t>D</w:t>
      </w:r>
      <w:r w:rsidRPr="00C82BF6">
        <w:rPr>
          <w:rFonts w:eastAsia="Arial Narrow" w:cs="Arial Narrow"/>
          <w:color w:val="000000" w:themeColor="text1"/>
        </w:rPr>
        <w:t xml:space="preserve">íla bude na </w:t>
      </w:r>
      <w:r w:rsidR="00900E0C">
        <w:rPr>
          <w:rFonts w:eastAsia="Arial Narrow" w:cs="Arial Narrow"/>
          <w:color w:val="000000" w:themeColor="text1"/>
        </w:rPr>
        <w:t>místo prov</w:t>
      </w:r>
      <w:r w:rsidR="007079BE">
        <w:rPr>
          <w:rFonts w:eastAsia="Arial Narrow" w:cs="Arial Narrow"/>
          <w:color w:val="000000" w:themeColor="text1"/>
        </w:rPr>
        <w:t>ede</w:t>
      </w:r>
      <w:r w:rsidR="00900E0C">
        <w:rPr>
          <w:rFonts w:eastAsia="Arial Narrow" w:cs="Arial Narrow"/>
          <w:color w:val="000000" w:themeColor="text1"/>
        </w:rPr>
        <w:t>ní Díla</w:t>
      </w:r>
      <w:r w:rsidRPr="00C82BF6">
        <w:rPr>
          <w:rFonts w:eastAsia="Arial Narrow" w:cs="Arial Narrow"/>
          <w:color w:val="000000" w:themeColor="text1"/>
        </w:rPr>
        <w:t xml:space="preserve"> dodávána a montována laboratorní a výrobní technologie dalšími dodavateli Objednatele. Tato technologie bude dalšími dodavateli Objednatele montována do čistých prostor a Zhotovitel tyto práce strpí, poskytne k nim součinnost.</w:t>
      </w:r>
      <w:r w:rsidRPr="003320C0">
        <w:rPr>
          <w:rFonts w:eastAsia="Arial Narrow" w:cs="Arial Narrow"/>
          <w:color w:val="000000" w:themeColor="text1"/>
        </w:rPr>
        <w:t xml:space="preserve"> </w:t>
      </w:r>
    </w:p>
    <w:p w14:paraId="78F894ED" w14:textId="17FCBFFD" w:rsidR="00630D82" w:rsidRPr="008576A9" w:rsidRDefault="00630D82" w:rsidP="00630D82">
      <w:pPr>
        <w:pStyle w:val="Psmeno"/>
        <w:numPr>
          <w:ilvl w:val="0"/>
          <w:numId w:val="0"/>
        </w:numPr>
        <w:ind w:left="1134"/>
      </w:pPr>
      <w:r w:rsidRPr="008576A9">
        <w:t>Objednatel se zavazuje na žádost Zhotovitele bezodkladně opatřit a předat kontaktní údaje na další dodavatele Objednatele ve smyslu tohoto ustanovení a poskytnout případnou další nezbytnou součinnost.</w:t>
      </w:r>
    </w:p>
    <w:p w14:paraId="73764620" w14:textId="61829681" w:rsidR="00630D82" w:rsidRPr="004A74A4" w:rsidRDefault="00630D82" w:rsidP="00630D82">
      <w:pPr>
        <w:pStyle w:val="Psmeno"/>
        <w:numPr>
          <w:ilvl w:val="0"/>
          <w:numId w:val="0"/>
        </w:numPr>
        <w:ind w:left="1134"/>
      </w:pPr>
      <w:r w:rsidRPr="008576A9">
        <w:t xml:space="preserve">Zhotovitel se zavazuje provádět Dílo v koordinaci a ve spolupráci s výše uvedenými dodavateli. Zhotovitel je povinen seznámit se s podmínkami plnění především u dodavatele </w:t>
      </w:r>
      <w:r w:rsidR="003320C0">
        <w:t>S</w:t>
      </w:r>
      <w:r w:rsidRPr="008576A9">
        <w:t>tavby, na jehož práci a dodávky bude na řadě míst Dílo navazovat.</w:t>
      </w:r>
    </w:p>
    <w:p w14:paraId="1F4E7AC7" w14:textId="7EE0B3BC" w:rsidR="00CE5C40" w:rsidRPr="00592B5C" w:rsidRDefault="002D6BBB">
      <w:pPr>
        <w:pStyle w:val="Psmeno"/>
      </w:pPr>
      <w:r>
        <w:t xml:space="preserve">Zhotovitel se zavazuje </w:t>
      </w:r>
      <w:r w:rsidRPr="0036491F">
        <w:t>zaji</w:t>
      </w:r>
      <w:r>
        <w:t>stit nezbytnou</w:t>
      </w:r>
      <w:r w:rsidRPr="0036491F">
        <w:t xml:space="preserve"> činnost včetně koordinace provádění </w:t>
      </w:r>
      <w:r w:rsidR="00BF3A9E">
        <w:t>D</w:t>
      </w:r>
      <w:r w:rsidR="00BF3A9E" w:rsidRPr="0036491F">
        <w:t xml:space="preserve">íla </w:t>
      </w:r>
      <w:r w:rsidRPr="0036491F">
        <w:t>s</w:t>
      </w:r>
      <w:r w:rsidR="00CB6FA1">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w:t>
      </w:r>
      <w:r w:rsidR="00CE5C40" w:rsidRPr="00592B5C">
        <w:t>plnění jeho závazků dle Smlouvy ani plnění závazků dalších dodavatelů vůči Objednateli.</w:t>
      </w:r>
    </w:p>
    <w:p w14:paraId="21E4C406" w14:textId="23CB7E31" w:rsidR="00D26569" w:rsidRPr="00592B5C" w:rsidRDefault="005B2952">
      <w:pPr>
        <w:pStyle w:val="Psmeno"/>
      </w:pPr>
      <w:r w:rsidRPr="00592B5C">
        <w:t xml:space="preserve">Pokud by </w:t>
      </w:r>
      <w:r w:rsidR="001D5396" w:rsidRPr="00592B5C">
        <w:t xml:space="preserve">mělo dojít </w:t>
      </w:r>
      <w:r w:rsidRPr="00592B5C">
        <w:t xml:space="preserve">činností Zhotovitele </w:t>
      </w:r>
      <w:r w:rsidR="001D5396" w:rsidRPr="00592B5C">
        <w:t>k </w:t>
      </w:r>
      <w:r w:rsidR="00D26569" w:rsidRPr="00592B5C">
        <w:t>přeruš</w:t>
      </w:r>
      <w:r w:rsidR="001D5396" w:rsidRPr="00592B5C">
        <w:t>ení nebo</w:t>
      </w:r>
      <w:r w:rsidR="00D26569" w:rsidRPr="00592B5C">
        <w:t xml:space="preserve"> omez</w:t>
      </w:r>
      <w:r w:rsidR="001D5396" w:rsidRPr="00592B5C">
        <w:t>ení</w:t>
      </w:r>
      <w:r w:rsidR="00D26569" w:rsidRPr="00592B5C">
        <w:t xml:space="preserve"> provoz</w:t>
      </w:r>
      <w:r w:rsidR="001D5396" w:rsidRPr="00592B5C">
        <w:t>u</w:t>
      </w:r>
      <w:r w:rsidR="00D26569" w:rsidRPr="00592B5C">
        <w:t xml:space="preserve"> médií Objednatele, je povinností Zhotovitele toto oznámit Objednateli a jím pověřeným osobám (uživatel, správa budov UKB) s dostatečným předstihem a zkoordinovat plnění díla s režimem provozu Objednatele, tak aby nebyl provoz Objednatele omezen.</w:t>
      </w:r>
    </w:p>
    <w:p w14:paraId="2EDC4684" w14:textId="77777777" w:rsidR="00462677" w:rsidRPr="00083202" w:rsidRDefault="00462677" w:rsidP="7446CD64">
      <w:pPr>
        <w:pStyle w:val="OdstavecII"/>
        <w:keepNext w:val="0"/>
        <w:widowControl w:val="0"/>
        <w:tabs>
          <w:tab w:val="clear" w:pos="6667"/>
          <w:tab w:val="num" w:pos="855"/>
        </w:tabs>
        <w:ind w:left="856"/>
        <w:rPr>
          <w:b/>
          <w:bCs/>
        </w:rPr>
      </w:pPr>
      <w:r w:rsidRPr="00083202">
        <w:rPr>
          <w:b/>
          <w:bCs/>
        </w:rPr>
        <w:t>Vzorkování</w:t>
      </w:r>
    </w:p>
    <w:p w14:paraId="059BE2CD" w14:textId="447E3196" w:rsidR="00E942FB" w:rsidRPr="00083202" w:rsidRDefault="00025CE4" w:rsidP="7446CD64">
      <w:pPr>
        <w:pStyle w:val="Psmeno"/>
        <w:numPr>
          <w:ilvl w:val="0"/>
          <w:numId w:val="0"/>
        </w:numPr>
        <w:ind w:left="851"/>
      </w:pPr>
      <w:r w:rsidRPr="00083202">
        <w:rPr>
          <w:snapToGrid w:val="0"/>
        </w:rPr>
        <w:t>Zhotovitel se zavazuje provést vzorkování prvků Předmětu díla</w:t>
      </w:r>
      <w:r w:rsidR="005C437A" w:rsidRPr="00083202">
        <w:rPr>
          <w:snapToGrid w:val="0"/>
        </w:rPr>
        <w:t xml:space="preserve"> </w:t>
      </w:r>
      <w:r w:rsidR="004B2A73" w:rsidRPr="00083202">
        <w:rPr>
          <w:i/>
          <w:iCs/>
          <w:snapToGrid w:val="0"/>
        </w:rPr>
        <w:t>(dále také jen „</w:t>
      </w:r>
      <w:r w:rsidR="004B2A73" w:rsidRPr="00083202">
        <w:rPr>
          <w:b/>
          <w:i/>
          <w:iCs/>
          <w:snapToGrid w:val="0"/>
        </w:rPr>
        <w:t>Vzorky</w:t>
      </w:r>
      <w:r w:rsidR="004B2A73" w:rsidRPr="00083202">
        <w:rPr>
          <w:i/>
          <w:iCs/>
          <w:snapToGrid w:val="0"/>
        </w:rPr>
        <w:t xml:space="preserve">“) </w:t>
      </w:r>
      <w:r w:rsidR="005C437A" w:rsidRPr="00083202">
        <w:rPr>
          <w:snapToGrid w:val="0"/>
        </w:rPr>
        <w:t>níže</w:t>
      </w:r>
      <w:r w:rsidRPr="00083202">
        <w:t xml:space="preserve"> uvedeným způsobem, nebude-li mezi Objednatelem a Zhotovitelem dohodnuto jinak</w:t>
      </w:r>
      <w:r w:rsidR="005C437A" w:rsidRPr="00083202">
        <w:t>.</w:t>
      </w:r>
    </w:p>
    <w:p w14:paraId="55E228CA" w14:textId="1228EB85" w:rsidR="00E942FB" w:rsidRPr="00C00C84" w:rsidRDefault="00E942FB" w:rsidP="7446CD64">
      <w:pPr>
        <w:pStyle w:val="Psmeno"/>
        <w:tabs>
          <w:tab w:val="num" w:pos="1134"/>
        </w:tabs>
      </w:pPr>
      <w:r w:rsidRPr="00083202">
        <w:rPr>
          <w:snapToGrid w:val="0"/>
        </w:rPr>
        <w:t xml:space="preserve">Objednatel požaduje provést vzorkování </w:t>
      </w:r>
      <w:r w:rsidRPr="00083202">
        <w:t xml:space="preserve">dílčích komponentů a materiálů pro výrobu jednotlivých </w:t>
      </w:r>
      <w:r w:rsidR="004B2A73" w:rsidRPr="00083202">
        <w:t>prvků Předmětu díla (</w:t>
      </w:r>
      <w:r w:rsidR="004B2A73" w:rsidRPr="00083202">
        <w:rPr>
          <w:i/>
          <w:iCs/>
        </w:rPr>
        <w:t>dále také „</w:t>
      </w:r>
      <w:r w:rsidR="004B2A73" w:rsidRPr="00083202">
        <w:rPr>
          <w:b/>
          <w:i/>
          <w:iCs/>
        </w:rPr>
        <w:t>Komponenty a materiály</w:t>
      </w:r>
      <w:r w:rsidR="004B2A73" w:rsidRPr="00083202">
        <w:rPr>
          <w:i/>
          <w:iCs/>
        </w:rPr>
        <w:t>“</w:t>
      </w:r>
      <w:r w:rsidR="004B2A73" w:rsidRPr="00083202">
        <w:t>)</w:t>
      </w:r>
      <w:r w:rsidR="005C437A" w:rsidRPr="00083202">
        <w:t xml:space="preserve">, </w:t>
      </w:r>
      <w:r w:rsidR="004B2A73" w:rsidRPr="00083202">
        <w:t>pouze t</w:t>
      </w:r>
      <w:r w:rsidR="00CF5061" w:rsidRPr="00083202">
        <w:t>ěch</w:t>
      </w:r>
      <w:r w:rsidR="004B2A73" w:rsidRPr="00083202">
        <w:t>, které</w:t>
      </w:r>
      <w:r w:rsidRPr="00083202">
        <w:t xml:space="preserve"> Zhotovitel vyrábí</w:t>
      </w:r>
      <w:r w:rsidR="004B2A73" w:rsidRPr="00083202">
        <w:t xml:space="preserve"> (</w:t>
      </w:r>
      <w:r w:rsidR="004B2A73" w:rsidRPr="00083202">
        <w:rPr>
          <w:i/>
          <w:iCs/>
        </w:rPr>
        <w:t>dále také „</w:t>
      </w:r>
      <w:r w:rsidR="004B2A73" w:rsidRPr="00083202">
        <w:rPr>
          <w:b/>
          <w:i/>
          <w:iCs/>
        </w:rPr>
        <w:t>Výrobky Zhotovitele</w:t>
      </w:r>
      <w:r w:rsidR="004B2A73" w:rsidRPr="00083202">
        <w:rPr>
          <w:i/>
          <w:iCs/>
        </w:rPr>
        <w:t>“</w:t>
      </w:r>
      <w:r w:rsidR="004B2A73" w:rsidRPr="00083202">
        <w:t xml:space="preserve">), </w:t>
      </w:r>
      <w:r w:rsidRPr="00083202">
        <w:t xml:space="preserve">a to nejpozději do </w:t>
      </w:r>
      <w:r w:rsidR="3B56EFB1" w:rsidRPr="7446CD64">
        <w:t>30</w:t>
      </w:r>
      <w:r w:rsidRPr="00C00C84">
        <w:rPr>
          <w:snapToGrid w:val="0"/>
        </w:rPr>
        <w:t xml:space="preserve"> dní ode dne účinnosti Smlouvy</w:t>
      </w:r>
      <w:r w:rsidR="005C437A" w:rsidRPr="00C00C84">
        <w:rPr>
          <w:snapToGrid w:val="0"/>
        </w:rPr>
        <w:t>.</w:t>
      </w:r>
    </w:p>
    <w:p w14:paraId="2E0FBDBC" w14:textId="58D65705" w:rsidR="005C437A" w:rsidRPr="00C00C84" w:rsidRDefault="0AD453D2" w:rsidP="7446CD64">
      <w:pPr>
        <w:pStyle w:val="Psmeno"/>
        <w:tabs>
          <w:tab w:val="num" w:pos="1134"/>
        </w:tabs>
      </w:pPr>
      <w:r w:rsidRPr="00C00C84">
        <w:rPr>
          <w:snapToGrid w:val="0"/>
        </w:rPr>
        <w:t xml:space="preserve">Objednatel požaduje provést vzorkování </w:t>
      </w:r>
      <w:r w:rsidRPr="00C00C84">
        <w:t>prvků Předmětu díla, tj. kompletní</w:t>
      </w:r>
      <w:r w:rsidR="1E420F02" w:rsidRPr="00C00C84">
        <w:t>ch</w:t>
      </w:r>
      <w:r w:rsidRPr="00C00C84">
        <w:t xml:space="preserve"> prvk</w:t>
      </w:r>
      <w:r w:rsidR="1E420F02" w:rsidRPr="00C00C84">
        <w:t>ů</w:t>
      </w:r>
      <w:r w:rsidRPr="00C00C84">
        <w:t>, které zhotovitel nakupuje již vyrobené a nepoužívá je k následné výrobě prvků Předmětů díla</w:t>
      </w:r>
      <w:r w:rsidR="7DADAF2A" w:rsidRPr="00C00C84">
        <w:t xml:space="preserve"> (</w:t>
      </w:r>
      <w:r w:rsidR="7DADAF2A" w:rsidRPr="00C00C84">
        <w:rPr>
          <w:i/>
          <w:iCs/>
        </w:rPr>
        <w:t>dále také „</w:t>
      </w:r>
      <w:r w:rsidR="7DADAF2A" w:rsidRPr="00C00C84">
        <w:rPr>
          <w:b/>
          <w:i/>
          <w:iCs/>
        </w:rPr>
        <w:t>Zakoupené výrobky</w:t>
      </w:r>
      <w:r w:rsidR="7DADAF2A" w:rsidRPr="00C00C84">
        <w:t>“)</w:t>
      </w:r>
      <w:r w:rsidRPr="00C00C84">
        <w:t xml:space="preserve">, a to nejpozději do </w:t>
      </w:r>
      <w:r w:rsidR="110D7037" w:rsidRPr="7446CD64">
        <w:t>30</w:t>
      </w:r>
      <w:r w:rsidRPr="00C00C84">
        <w:rPr>
          <w:snapToGrid w:val="0"/>
        </w:rPr>
        <w:t xml:space="preserve"> dní ode dne účinnosti Smlouvy.</w:t>
      </w:r>
      <w:r w:rsidR="04BC3261" w:rsidRPr="00C00C84">
        <w:rPr>
          <w:snapToGrid w:val="0"/>
        </w:rPr>
        <w:t xml:space="preserve"> </w:t>
      </w:r>
    </w:p>
    <w:p w14:paraId="7AF071EB" w14:textId="79929504" w:rsidR="00E942FB" w:rsidRPr="00C00C84" w:rsidRDefault="63E7B876" w:rsidP="7446CD64">
      <w:pPr>
        <w:pStyle w:val="Psmeno"/>
        <w:tabs>
          <w:tab w:val="num" w:pos="1134"/>
        </w:tabs>
      </w:pPr>
      <w:r w:rsidRPr="00C00C84">
        <w:rPr>
          <w:rFonts w:eastAsia="Times New Roman"/>
          <w:lang w:eastAsia="en-US"/>
        </w:rPr>
        <w:t xml:space="preserve">Zhotovitel předloží </w:t>
      </w:r>
      <w:r w:rsidR="046046AF" w:rsidRPr="00C00C84">
        <w:rPr>
          <w:rFonts w:eastAsia="Times New Roman"/>
          <w:lang w:eastAsia="en-US"/>
        </w:rPr>
        <w:t xml:space="preserve">Vzorky </w:t>
      </w:r>
      <w:r w:rsidR="59208CE9" w:rsidRPr="00C00C84">
        <w:rPr>
          <w:rFonts w:eastAsia="Times New Roman"/>
          <w:lang w:eastAsia="en-US"/>
        </w:rPr>
        <w:t>Výrobků Z</w:t>
      </w:r>
      <w:r w:rsidR="28EBFABC" w:rsidRPr="00C00C84">
        <w:rPr>
          <w:rFonts w:eastAsia="Times New Roman"/>
          <w:lang w:eastAsia="en-US"/>
        </w:rPr>
        <w:t>hotovitele</w:t>
      </w:r>
      <w:r w:rsidR="046046AF" w:rsidRPr="00C00C84">
        <w:rPr>
          <w:rFonts w:eastAsia="Times New Roman"/>
          <w:lang w:eastAsia="en-US"/>
        </w:rPr>
        <w:t xml:space="preserve"> ke </w:t>
      </w:r>
      <w:r w:rsidR="6991FB3B" w:rsidRPr="00C00C84">
        <w:rPr>
          <w:rFonts w:eastAsia="Times New Roman"/>
          <w:lang w:eastAsia="en-US"/>
        </w:rPr>
        <w:t>schválení</w:t>
      </w:r>
      <w:r w:rsidR="6D9F114D" w:rsidRPr="00C00C84">
        <w:rPr>
          <w:rFonts w:eastAsia="Times New Roman"/>
          <w:lang w:eastAsia="en-US"/>
        </w:rPr>
        <w:t xml:space="preserve"> dle </w:t>
      </w:r>
      <w:r w:rsidR="493DEAD2" w:rsidRPr="00C00C84">
        <w:rPr>
          <w:rFonts w:eastAsia="Times New Roman"/>
          <w:lang w:eastAsia="en-US"/>
        </w:rPr>
        <w:t>S</w:t>
      </w:r>
      <w:r w:rsidR="28EBFABC" w:rsidRPr="00C00C84">
        <w:rPr>
          <w:rFonts w:eastAsia="Times New Roman"/>
          <w:lang w:eastAsia="en-US"/>
        </w:rPr>
        <w:t>eznam</w:t>
      </w:r>
      <w:r w:rsidR="6D9F114D" w:rsidRPr="00C00C84">
        <w:rPr>
          <w:rFonts w:eastAsia="Times New Roman"/>
          <w:lang w:eastAsia="en-US"/>
        </w:rPr>
        <w:t>u</w:t>
      </w:r>
      <w:r w:rsidR="41218D03" w:rsidRPr="00C00C84">
        <w:rPr>
          <w:rFonts w:eastAsia="Times New Roman"/>
          <w:lang w:eastAsia="en-US"/>
        </w:rPr>
        <w:t xml:space="preserve"> Vzorků</w:t>
      </w:r>
      <w:r w:rsidR="28EBFABC" w:rsidRPr="00C00C84">
        <w:rPr>
          <w:rFonts w:eastAsia="Times New Roman"/>
          <w:lang w:eastAsia="en-US"/>
        </w:rPr>
        <w:t xml:space="preserve"> </w:t>
      </w:r>
      <w:r w:rsidR="28EBFABC" w:rsidRPr="00C00C84">
        <w:t>uveden</w:t>
      </w:r>
      <w:r w:rsidR="6D9F114D" w:rsidRPr="00C00C84">
        <w:t>ém</w:t>
      </w:r>
      <w:r w:rsidR="28EBFABC" w:rsidRPr="00C00C84">
        <w:t xml:space="preserve"> v příloze č. 1 Smlouvy</w:t>
      </w:r>
      <w:r w:rsidR="6D9F114D" w:rsidRPr="00C00C84">
        <w:t>,</w:t>
      </w:r>
      <w:r w:rsidR="28EBFABC" w:rsidRPr="00C00C84">
        <w:rPr>
          <w:rFonts w:eastAsia="Times New Roman"/>
          <w:lang w:eastAsia="en-US"/>
        </w:rPr>
        <w:t xml:space="preserve"> </w:t>
      </w:r>
      <w:r w:rsidR="046046AF" w:rsidRPr="00C00C84">
        <w:rPr>
          <w:rFonts w:eastAsia="Times New Roman"/>
          <w:lang w:eastAsia="en-US"/>
        </w:rPr>
        <w:t xml:space="preserve">a to </w:t>
      </w:r>
      <w:r w:rsidRPr="00C00C84">
        <w:rPr>
          <w:rFonts w:eastAsia="Times New Roman"/>
          <w:lang w:eastAsia="en-US"/>
        </w:rPr>
        <w:t xml:space="preserve">nejpozději do </w:t>
      </w:r>
      <w:r w:rsidR="48FDC89A" w:rsidRPr="7446CD64">
        <w:rPr>
          <w:rFonts w:eastAsia="Times New Roman"/>
          <w:lang w:eastAsia="en-US"/>
        </w:rPr>
        <w:t>30</w:t>
      </w:r>
      <w:r w:rsidRPr="00C00C84">
        <w:rPr>
          <w:rFonts w:eastAsia="Times New Roman"/>
          <w:lang w:eastAsia="en-US"/>
        </w:rPr>
        <w:t xml:space="preserve"> dní </w:t>
      </w:r>
      <w:r w:rsidRPr="00C00C84">
        <w:rPr>
          <w:snapToGrid w:val="0"/>
        </w:rPr>
        <w:t xml:space="preserve">ode dne </w:t>
      </w:r>
      <w:r w:rsidR="7B04748D" w:rsidRPr="00C00C84">
        <w:rPr>
          <w:snapToGrid w:val="0"/>
        </w:rPr>
        <w:t>schválení příslušné</w:t>
      </w:r>
      <w:r w:rsidR="046046AF" w:rsidRPr="00C00C84">
        <w:rPr>
          <w:snapToGrid w:val="0"/>
        </w:rPr>
        <w:t xml:space="preserve"> části </w:t>
      </w:r>
      <w:r w:rsidR="7B04748D" w:rsidRPr="00C00C84">
        <w:rPr>
          <w:snapToGrid w:val="0"/>
        </w:rPr>
        <w:t>Výrobní do</w:t>
      </w:r>
      <w:r w:rsidR="046046AF" w:rsidRPr="00C00C84">
        <w:rPr>
          <w:snapToGrid w:val="0"/>
        </w:rPr>
        <w:t>kumentace</w:t>
      </w:r>
      <w:r w:rsidR="2AD11092" w:rsidRPr="00C00C84">
        <w:rPr>
          <w:rFonts w:eastAsia="Times New Roman"/>
          <w:lang w:eastAsia="en-US"/>
        </w:rPr>
        <w:t xml:space="preserve">, </w:t>
      </w:r>
      <w:r w:rsidR="2AD11092" w:rsidRPr="00C00C84">
        <w:rPr>
          <w:snapToGrid w:val="0"/>
        </w:rPr>
        <w:t xml:space="preserve">pokud nebude </w:t>
      </w:r>
      <w:r w:rsidR="3731111A" w:rsidRPr="00C00C84">
        <w:rPr>
          <w:snapToGrid w:val="0"/>
        </w:rPr>
        <w:t>mezi S</w:t>
      </w:r>
      <w:r w:rsidR="2AD11092" w:rsidRPr="00C00C84">
        <w:rPr>
          <w:snapToGrid w:val="0"/>
        </w:rPr>
        <w:t>mluvními stranami sjednáno jinak</w:t>
      </w:r>
      <w:r w:rsidRPr="00C00C84">
        <w:rPr>
          <w:rFonts w:eastAsia="Times New Roman"/>
          <w:lang w:eastAsia="en-US"/>
        </w:rPr>
        <w:t xml:space="preserve">. </w:t>
      </w:r>
    </w:p>
    <w:p w14:paraId="0FCBEFBC" w14:textId="6C1AB966" w:rsidR="00025CE4" w:rsidRPr="00C00C84" w:rsidRDefault="00025CE4" w:rsidP="7446CD64">
      <w:pPr>
        <w:pStyle w:val="Psmeno"/>
        <w:tabs>
          <w:tab w:val="num" w:pos="1134"/>
        </w:tabs>
      </w:pPr>
      <w:r w:rsidRPr="00C00C84">
        <w:rPr>
          <w:snapToGrid w:val="0"/>
        </w:rPr>
        <w:t xml:space="preserve">Vzorky budou předloženy v místě provedení Díla. </w:t>
      </w:r>
      <w:r w:rsidR="00592B5C" w:rsidRPr="00C00C84">
        <w:rPr>
          <w:rFonts w:eastAsia="Arial Narrow" w:cs="Arial Narrow"/>
        </w:rPr>
        <w:t xml:space="preserve">V odůvodněných případech proběhne vzorkování předložením katalogových </w:t>
      </w:r>
      <w:r w:rsidR="005638AF" w:rsidRPr="00C00C84">
        <w:rPr>
          <w:rFonts w:eastAsia="Arial Narrow" w:cs="Arial Narrow"/>
        </w:rPr>
        <w:t xml:space="preserve">či </w:t>
      </w:r>
      <w:r w:rsidR="00A145A9" w:rsidRPr="00C00C84">
        <w:rPr>
          <w:rFonts w:eastAsia="Arial Narrow" w:cs="Arial Narrow"/>
        </w:rPr>
        <w:t>technických listů</w:t>
      </w:r>
      <w:r w:rsidR="00592B5C" w:rsidRPr="00C00C84">
        <w:rPr>
          <w:rFonts w:eastAsia="Arial Narrow" w:cs="Arial Narrow"/>
        </w:rPr>
        <w:t xml:space="preserve">. </w:t>
      </w:r>
      <w:r w:rsidRPr="00C00C84">
        <w:rPr>
          <w:snapToGrid w:val="0"/>
        </w:rPr>
        <w:t>O jejich předložení vyrozumí Zhotovitel Objednatele alespoň 3 pracovní dny předem.</w:t>
      </w:r>
    </w:p>
    <w:p w14:paraId="1DB8C00A" w14:textId="77777777" w:rsidR="00025CE4" w:rsidRPr="000B32CF" w:rsidRDefault="00025CE4" w:rsidP="00025CE4">
      <w:pPr>
        <w:pStyle w:val="Psmeno"/>
        <w:tabs>
          <w:tab w:val="num" w:pos="1134"/>
        </w:tabs>
      </w:pPr>
      <w:r w:rsidRPr="000B32CF">
        <w:rPr>
          <w:snapToGrid w:val="0"/>
        </w:rPr>
        <w:t xml:space="preserve">Na Vzorcích bude zejména ověřeno, že vyhovují Technickým podmínkám. </w:t>
      </w:r>
    </w:p>
    <w:p w14:paraId="53ABF0B6" w14:textId="3304D784" w:rsidR="00025CE4" w:rsidRPr="0036491F" w:rsidRDefault="00025CE4" w:rsidP="00025CE4">
      <w:pPr>
        <w:pStyle w:val="Psmeno"/>
        <w:tabs>
          <w:tab w:val="num" w:pos="1134"/>
        </w:tabs>
      </w:pPr>
      <w:r>
        <w:rPr>
          <w:snapToGrid w:val="0"/>
        </w:rPr>
        <w:t>Posouzení V</w:t>
      </w:r>
      <w:r w:rsidRPr="0036491F">
        <w:rPr>
          <w:snapToGrid w:val="0"/>
        </w:rPr>
        <w:t xml:space="preserve">zorků provede </w:t>
      </w:r>
      <w:r>
        <w:rPr>
          <w:snapToGrid w:val="0"/>
        </w:rPr>
        <w:t>Objednatel</w:t>
      </w:r>
      <w:r w:rsidRPr="0036491F">
        <w:rPr>
          <w:snapToGrid w:val="0"/>
        </w:rPr>
        <w:t xml:space="preserve"> do </w:t>
      </w:r>
      <w:r w:rsidR="00CD69E5">
        <w:rPr>
          <w:snapToGrid w:val="0"/>
        </w:rPr>
        <w:t>7</w:t>
      </w:r>
      <w:r w:rsidRPr="0036491F">
        <w:rPr>
          <w:snapToGrid w:val="0"/>
        </w:rPr>
        <w:t xml:space="preserve"> dní ode dne jejich předložení. Shledá-li, </w:t>
      </w:r>
      <w:r>
        <w:rPr>
          <w:snapToGrid w:val="0"/>
        </w:rPr>
        <w:t>že Vzorek nevyhovuje T</w:t>
      </w:r>
      <w:r w:rsidRPr="0036491F">
        <w:rPr>
          <w:snapToGrid w:val="0"/>
        </w:rPr>
        <w:t>echnickým podmínkám</w:t>
      </w:r>
      <w:r w:rsidRPr="007E55FA">
        <w:rPr>
          <w:snapToGrid w:val="0"/>
        </w:rPr>
        <w:t>,</w:t>
      </w:r>
      <w:r>
        <w:rPr>
          <w:snapToGrid w:val="0"/>
        </w:rPr>
        <w:t xml:space="preserve"> informuje o tom Zhotovitele; Zhotovitel je</w:t>
      </w:r>
      <w:r w:rsidRPr="0036491F">
        <w:rPr>
          <w:snapToGrid w:val="0"/>
        </w:rPr>
        <w:t xml:space="preserve"> pak povine</w:t>
      </w:r>
      <w:r>
        <w:rPr>
          <w:snapToGrid w:val="0"/>
        </w:rPr>
        <w:t>n V</w:t>
      </w:r>
      <w:r w:rsidRPr="0036491F">
        <w:rPr>
          <w:snapToGrid w:val="0"/>
        </w:rPr>
        <w:t xml:space="preserve">zorek upravit nebo nahradit novým a předložit jej </w:t>
      </w:r>
      <w:r>
        <w:rPr>
          <w:snapToGrid w:val="0"/>
        </w:rPr>
        <w:t>Objednatel</w:t>
      </w:r>
      <w:r w:rsidRPr="0036491F">
        <w:rPr>
          <w:snapToGrid w:val="0"/>
        </w:rPr>
        <w:t xml:space="preserve">i nejpozději do 5 dní k novému posouzení a schválení. </w:t>
      </w:r>
    </w:p>
    <w:p w14:paraId="063E4EFC" w14:textId="77777777" w:rsidR="00025CE4" w:rsidRPr="0036491F" w:rsidRDefault="00025CE4" w:rsidP="00025CE4">
      <w:pPr>
        <w:pStyle w:val="Psmeno"/>
        <w:tabs>
          <w:tab w:val="num" w:pos="1134"/>
        </w:tabs>
      </w:pPr>
      <w:r>
        <w:rPr>
          <w:snapToGrid w:val="0"/>
        </w:rPr>
        <w:t>Smluvní stran</w:t>
      </w:r>
      <w:r w:rsidRPr="0036491F">
        <w:rPr>
          <w:snapToGrid w:val="0"/>
        </w:rPr>
        <w:t xml:space="preserve">y sjednávají, že prvky </w:t>
      </w:r>
      <w:r>
        <w:rPr>
          <w:snapToGrid w:val="0"/>
        </w:rPr>
        <w:t>P</w:t>
      </w:r>
      <w:r w:rsidRPr="0036491F">
        <w:rPr>
          <w:snapToGrid w:val="0"/>
        </w:rPr>
        <w:t>ředmětu díla musí technickými vlastnostmi, funkcionalitami, jakostí a p</w:t>
      </w:r>
      <w:r>
        <w:rPr>
          <w:snapToGrid w:val="0"/>
        </w:rPr>
        <w:t>rovedením odpovídat schváleným V</w:t>
      </w:r>
      <w:r w:rsidRPr="0036491F">
        <w:rPr>
          <w:snapToGrid w:val="0"/>
        </w:rPr>
        <w:t xml:space="preserve">zorkům. Liší-li se </w:t>
      </w:r>
      <w:r w:rsidRPr="0036491F">
        <w:t>technické vlastnosti, funkcionality, jakost nebo provedení</w:t>
      </w:r>
      <w:r>
        <w:rPr>
          <w:snapToGrid w:val="0"/>
        </w:rPr>
        <w:t xml:space="preserve"> určené ve Smlouvě a Vzorek, rozhoduje S</w:t>
      </w:r>
      <w:r w:rsidRPr="0036491F">
        <w:rPr>
          <w:snapToGrid w:val="0"/>
        </w:rPr>
        <w:t xml:space="preserve">mlouva. Určí-li </w:t>
      </w:r>
      <w:r>
        <w:rPr>
          <w:snapToGrid w:val="0"/>
        </w:rPr>
        <w:t>Smlouva a V</w:t>
      </w:r>
      <w:r w:rsidRPr="0036491F">
        <w:rPr>
          <w:snapToGrid w:val="0"/>
        </w:rPr>
        <w:t xml:space="preserve">zorek </w:t>
      </w:r>
      <w:r w:rsidRPr="0036491F">
        <w:t xml:space="preserve">technické vlastnosti, funkcionality, jakost a provedení </w:t>
      </w:r>
      <w:r w:rsidRPr="0036491F">
        <w:rPr>
          <w:snapToGrid w:val="0"/>
        </w:rPr>
        <w:t xml:space="preserve">odlišně, nikoli však rozporně, musí prvky </w:t>
      </w:r>
      <w:r>
        <w:rPr>
          <w:snapToGrid w:val="0"/>
        </w:rPr>
        <w:lastRenderedPageBreak/>
        <w:t>P</w:t>
      </w:r>
      <w:r w:rsidRPr="0036491F">
        <w:rPr>
          <w:snapToGrid w:val="0"/>
        </w:rPr>
        <w:t xml:space="preserve">ředmětu díla odpovídat </w:t>
      </w:r>
      <w:r>
        <w:rPr>
          <w:snapToGrid w:val="0"/>
        </w:rPr>
        <w:t>Smlouvě i V</w:t>
      </w:r>
      <w:r w:rsidRPr="0036491F">
        <w:rPr>
          <w:snapToGrid w:val="0"/>
        </w:rPr>
        <w:t xml:space="preserve">zorku. </w:t>
      </w:r>
    </w:p>
    <w:p w14:paraId="1F68DD5C" w14:textId="22310705" w:rsidR="00025CE4" w:rsidRDefault="00025CE4" w:rsidP="00025CE4">
      <w:pPr>
        <w:pStyle w:val="Psmeno"/>
        <w:tabs>
          <w:tab w:val="num" w:pos="1134"/>
        </w:tabs>
      </w:pPr>
      <w:r w:rsidRPr="0036491F">
        <w:rPr>
          <w:snapToGrid w:val="0"/>
        </w:rPr>
        <w:t>Nesplňuje-</w:t>
      </w:r>
      <w:r>
        <w:rPr>
          <w:snapToGrid w:val="0"/>
        </w:rPr>
        <w:t>li ani upravený nebo nahrazený V</w:t>
      </w:r>
      <w:r w:rsidRPr="0036491F">
        <w:rPr>
          <w:snapToGrid w:val="0"/>
        </w:rPr>
        <w:t xml:space="preserve">zorek </w:t>
      </w:r>
      <w:r>
        <w:rPr>
          <w:rFonts w:cs="Calibri"/>
        </w:rPr>
        <w:t>T</w:t>
      </w:r>
      <w:r w:rsidRPr="0036491F">
        <w:rPr>
          <w:rFonts w:cs="Calibri"/>
        </w:rPr>
        <w:t>echnické podmínky</w:t>
      </w:r>
      <w:r>
        <w:rPr>
          <w:snapToGrid w:val="0"/>
        </w:rPr>
        <w:t>, považují to Smluvní stran</w:t>
      </w:r>
      <w:r w:rsidRPr="0036491F">
        <w:rPr>
          <w:snapToGrid w:val="0"/>
        </w:rPr>
        <w:t xml:space="preserve">y za podstatné porušení </w:t>
      </w:r>
      <w:r>
        <w:rPr>
          <w:snapToGrid w:val="0"/>
        </w:rPr>
        <w:t>S</w:t>
      </w:r>
      <w:r w:rsidRPr="0036491F">
        <w:rPr>
          <w:snapToGrid w:val="0"/>
        </w:rPr>
        <w:t>mlouvy.</w:t>
      </w:r>
      <w:r>
        <w:rPr>
          <w:snapToGrid w:val="0"/>
        </w:rPr>
        <w:t xml:space="preserve"> </w:t>
      </w:r>
      <w:r w:rsidRPr="00A61A9F">
        <w:rPr>
          <w:snapToGrid w:val="0"/>
        </w:rPr>
        <w:t xml:space="preserve">Za podstatné porušení smlouvy se považuje také porušení kterékoli povinnosti Zhotovitele ohledně Vzorkování podle ustanovení čl. III. </w:t>
      </w:r>
      <w:r w:rsidR="00592B5C">
        <w:rPr>
          <w:snapToGrid w:val="0"/>
        </w:rPr>
        <w:t>12</w:t>
      </w:r>
      <w:r w:rsidRPr="00A61A9F">
        <w:rPr>
          <w:snapToGrid w:val="0"/>
        </w:rPr>
        <w:t>) této Smlouvy.</w:t>
      </w:r>
    </w:p>
    <w:p w14:paraId="61833D18" w14:textId="45B65294" w:rsidR="00052F04" w:rsidRPr="00025CE4" w:rsidRDefault="00025CE4" w:rsidP="00025CE4">
      <w:pPr>
        <w:pStyle w:val="Psmeno"/>
        <w:tabs>
          <w:tab w:val="num" w:pos="1134"/>
        </w:tabs>
      </w:pPr>
      <w:r w:rsidRPr="00E009A1">
        <w:rPr>
          <w:snapToGrid w:val="0"/>
        </w:rPr>
        <w:t xml:space="preserve">Bez schválení Vzorku nesmí být jemu odpovídající </w:t>
      </w:r>
      <w:r w:rsidRPr="00E009A1">
        <w:t xml:space="preserve">materiál, výrobek či prvek technického vybavení zapracován do </w:t>
      </w:r>
      <w:r w:rsidRPr="00E009A1">
        <w:rPr>
          <w:snapToGrid w:val="0"/>
        </w:rPr>
        <w:t>Předmětu díla.</w:t>
      </w:r>
      <w:r>
        <w:rPr>
          <w:snapToGrid w:val="0"/>
        </w:rPr>
        <w:t xml:space="preserve"> </w:t>
      </w:r>
      <w:r w:rsidRPr="00683D53">
        <w:rPr>
          <w:snapToGrid w:val="0"/>
        </w:rPr>
        <w:t>Vzorek je schválen podpisem Objednatele na protokolu o vzorkování. Protokol o vzorkování zpracuje Zhotovitel.</w:t>
      </w:r>
    </w:p>
    <w:p w14:paraId="6E7D0776" w14:textId="77777777" w:rsidR="003669F5" w:rsidRPr="00E009A1" w:rsidRDefault="003669F5" w:rsidP="00081F63">
      <w:pPr>
        <w:pStyle w:val="OdstavecII"/>
        <w:keepNext w:val="0"/>
        <w:widowControl w:val="0"/>
        <w:tabs>
          <w:tab w:val="clear" w:pos="6667"/>
          <w:tab w:val="num" w:pos="855"/>
        </w:tabs>
        <w:ind w:left="856"/>
        <w:rPr>
          <w:b/>
        </w:rPr>
      </w:pPr>
      <w:r w:rsidRPr="00E009A1">
        <w:rPr>
          <w:b/>
        </w:rPr>
        <w:t>BOZP a PO</w:t>
      </w:r>
    </w:p>
    <w:p w14:paraId="6B5CCD68" w14:textId="5DC01AA8" w:rsidR="00242CF7" w:rsidRPr="00E009A1" w:rsidRDefault="00242CF7">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176A7AC8" w:rsidR="003669F5" w:rsidRPr="00E009A1" w:rsidRDefault="00242CF7" w:rsidP="003669F5">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w:t>
      </w:r>
      <w:r w:rsidR="00290466">
        <w:t>v místě provedení Díla</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6515F034" w14:textId="44529966" w:rsidR="00242CF7" w:rsidRPr="00E009A1" w:rsidRDefault="00242CF7" w:rsidP="00242CF7">
      <w:pPr>
        <w:pStyle w:val="Psmeno"/>
      </w:pPr>
      <w:r w:rsidRPr="00E009A1">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2B6D074E" w:rsidR="00242CF7" w:rsidRPr="00E009A1" w:rsidRDefault="00242CF7" w:rsidP="00242CF7">
      <w:pPr>
        <w:pStyle w:val="Psmeno"/>
      </w:pPr>
      <w:r w:rsidRPr="00E009A1">
        <w:t xml:space="preserve">Zhotovitel se zavazuje řádně a </w:t>
      </w:r>
      <w:r w:rsidR="003669F5" w:rsidRPr="00E009A1">
        <w:t xml:space="preserve">prokazatelně seznámit osoby dle </w:t>
      </w:r>
      <w:proofErr w:type="spellStart"/>
      <w:r w:rsidR="003669F5" w:rsidRPr="009E2B00">
        <w:t>ust</w:t>
      </w:r>
      <w:proofErr w:type="spellEnd"/>
      <w:r w:rsidR="003669F5" w:rsidRPr="009E2B00">
        <w:t xml:space="preserve">. III. </w:t>
      </w:r>
      <w:r w:rsidR="000A27EA">
        <w:t>13</w:t>
      </w:r>
      <w:r w:rsidR="003669F5" w:rsidRPr="009E2B00">
        <w:t>) b) Smlouvy</w:t>
      </w:r>
      <w:r w:rsidRPr="00E009A1">
        <w:t xml:space="preserve"> s interními předpisy Objednatele k zajištění BOZP a PO. Zhotovitel je rovněž povinen jejich znalosti průběžně obnovovat a provádět v průběhu provádění Díla vlastní dozor a soustavnou kon</w:t>
      </w:r>
      <w:r w:rsidR="003669F5" w:rsidRPr="00E009A1">
        <w:t>trolu nad dodržováním BOZP a PO</w:t>
      </w:r>
      <w:r w:rsidRPr="00E009A1">
        <w:t>.</w:t>
      </w:r>
    </w:p>
    <w:p w14:paraId="2477E3F1" w14:textId="7A5B80F8" w:rsidR="00242CF7" w:rsidRPr="00E009A1" w:rsidRDefault="003669F5" w:rsidP="00242CF7">
      <w:pPr>
        <w:pStyle w:val="Psmeno"/>
      </w:pPr>
      <w:r w:rsidRPr="00E009A1">
        <w:t>Zhotovitel</w:t>
      </w:r>
      <w:r w:rsidR="00242CF7" w:rsidRPr="00E009A1">
        <w:t xml:space="preserve"> musí bezodkladně informovat Objednatele o všech pracovních úrazech s předpokládanou pracovní neschopností bez ohledu na její délku nebo o úmrtí </w:t>
      </w:r>
      <w:r w:rsidRPr="00E009A1">
        <w:t xml:space="preserve">osoby </w:t>
      </w:r>
      <w:r w:rsidRPr="00B56274">
        <w:t xml:space="preserve">dle </w:t>
      </w:r>
      <w:proofErr w:type="spellStart"/>
      <w:r w:rsidRPr="00B56274">
        <w:t>ust</w:t>
      </w:r>
      <w:proofErr w:type="spellEnd"/>
      <w:r w:rsidRPr="00B56274">
        <w:t xml:space="preserve">. III. </w:t>
      </w:r>
      <w:r w:rsidR="000A27EA">
        <w:t>13</w:t>
      </w:r>
      <w:r w:rsidRPr="00B56274">
        <w:t>) b) Smlouvy</w:t>
      </w:r>
      <w:r w:rsidRPr="00E009A1">
        <w:t xml:space="preserve"> </w:t>
      </w:r>
      <w:r w:rsidR="00242CF7" w:rsidRPr="00E009A1">
        <w:t>v souvislosti s</w:t>
      </w:r>
      <w:r w:rsidRPr="00E009A1">
        <w:t> prováděním Díla</w:t>
      </w:r>
      <w:r w:rsidR="00242CF7" w:rsidRPr="00E009A1">
        <w:t>.</w:t>
      </w:r>
    </w:p>
    <w:p w14:paraId="151803C6" w14:textId="5506F3B2" w:rsidR="00242CF7" w:rsidRPr="005659B2" w:rsidRDefault="00242CF7" w:rsidP="00242CF7">
      <w:pPr>
        <w:pStyle w:val="Psmeno"/>
      </w:pPr>
      <w:r w:rsidRPr="00E009A1">
        <w:t xml:space="preserve">Nesplnění povinností </w:t>
      </w:r>
      <w:r w:rsidR="000A7A96">
        <w:t xml:space="preserve">Zhotovitele </w:t>
      </w:r>
      <w:r w:rsidRPr="00E009A1">
        <w:t xml:space="preserve">dle </w:t>
      </w:r>
      <w:proofErr w:type="spellStart"/>
      <w:r w:rsidRPr="00B56274">
        <w:t>ust</w:t>
      </w:r>
      <w:proofErr w:type="spellEnd"/>
      <w:r w:rsidRPr="00B56274">
        <w:t>. I</w:t>
      </w:r>
      <w:r w:rsidR="003669F5" w:rsidRPr="00B56274">
        <w:t>II</w:t>
      </w:r>
      <w:r w:rsidRPr="00B56274">
        <w:t xml:space="preserve">. </w:t>
      </w:r>
      <w:r w:rsidR="00735205">
        <w:t>13</w:t>
      </w:r>
      <w:r w:rsidRPr="00B56274">
        <w:t xml:space="preserve">) Smlouvy </w:t>
      </w:r>
      <w:r w:rsidRPr="00B56274">
        <w:rPr>
          <w:color w:val="000000" w:themeColor="text1"/>
        </w:rPr>
        <w:t>se</w:t>
      </w:r>
      <w:r w:rsidRPr="00E009A1">
        <w:rPr>
          <w:color w:val="000000" w:themeColor="text1"/>
        </w:rPr>
        <w:t xml:space="preserve"> považuje za podstatné porušení Smlouvy.</w:t>
      </w:r>
    </w:p>
    <w:p w14:paraId="5BD0E963" w14:textId="6F2EC9C3" w:rsidR="005659B2" w:rsidRPr="005659B2" w:rsidRDefault="005659B2" w:rsidP="00081F63">
      <w:pPr>
        <w:pStyle w:val="OdstavecII"/>
        <w:keepNext w:val="0"/>
        <w:widowControl w:val="0"/>
        <w:tabs>
          <w:tab w:val="clear" w:pos="6667"/>
          <w:tab w:val="num" w:pos="855"/>
        </w:tabs>
        <w:ind w:left="856"/>
        <w:rPr>
          <w:b/>
        </w:rPr>
      </w:pPr>
      <w:r w:rsidRPr="005659B2">
        <w:rPr>
          <w:b/>
        </w:rPr>
        <w:t>Výrobní dokumentace</w:t>
      </w:r>
    </w:p>
    <w:p w14:paraId="78965134" w14:textId="20BD30DB" w:rsidR="005659B2" w:rsidRPr="00592B5C" w:rsidRDefault="005659B2" w:rsidP="005659B2">
      <w:pPr>
        <w:pStyle w:val="Psmeno"/>
      </w:pPr>
      <w:r w:rsidRPr="00592B5C">
        <w:t>Zhotovitel se zavazuje vyhotovit výrobní dokumentaci Díla, v níž bude v podrobnostech zachyceno, jak bude Dílo provedeno. Výrobní dokumentace bude provedena v souladu s Technickými podmínkami.</w:t>
      </w:r>
    </w:p>
    <w:p w14:paraId="3F5D6C82" w14:textId="46202431" w:rsidR="00B452E5" w:rsidRPr="00B452E5" w:rsidRDefault="005659B2" w:rsidP="000B6EA7">
      <w:pPr>
        <w:pStyle w:val="Psmeno"/>
        <w:rPr>
          <w:color w:val="FF0000"/>
        </w:rPr>
      </w:pPr>
      <w:r w:rsidRPr="00B452E5">
        <w:rPr>
          <w:bCs w:val="0"/>
        </w:rPr>
        <w:t>Výrobní dokumentac</w:t>
      </w:r>
      <w:r w:rsidR="484965F3">
        <w:t>e</w:t>
      </w:r>
      <w:r w:rsidRPr="00B452E5">
        <w:rPr>
          <w:bCs w:val="0"/>
        </w:rPr>
        <w:t xml:space="preserve"> </w:t>
      </w:r>
      <w:r w:rsidR="5A82FE79">
        <w:t>bude předkládána etapovitě dle odsouhlaseného Harmonogramu</w:t>
      </w:r>
      <w:r w:rsidR="64A9FCBF">
        <w:t>,</w:t>
      </w:r>
      <w:r w:rsidRPr="00B452E5">
        <w:rPr>
          <w:bCs w:val="0"/>
        </w:rPr>
        <w:t xml:space="preserve"> </w:t>
      </w:r>
      <w:r w:rsidR="00D70039">
        <w:rPr>
          <w:bCs w:val="0"/>
        </w:rPr>
        <w:t xml:space="preserve">kompletní ji </w:t>
      </w:r>
      <w:r w:rsidRPr="00B452E5">
        <w:rPr>
          <w:bCs w:val="0"/>
        </w:rPr>
        <w:t xml:space="preserve">Zhotovitel </w:t>
      </w:r>
      <w:r w:rsidR="6557B3D2">
        <w:t xml:space="preserve">předloží </w:t>
      </w:r>
      <w:r w:rsidRPr="00B452E5">
        <w:rPr>
          <w:bCs w:val="0"/>
        </w:rPr>
        <w:t>před zahájením výroby Objednateli k</w:t>
      </w:r>
      <w:r w:rsidR="001D3A38" w:rsidRPr="00B452E5">
        <w:rPr>
          <w:bCs w:val="0"/>
        </w:rPr>
        <w:t> </w:t>
      </w:r>
      <w:r w:rsidRPr="00B452E5">
        <w:rPr>
          <w:bCs w:val="0"/>
        </w:rPr>
        <w:t>odsouhlasení</w:t>
      </w:r>
      <w:r w:rsidR="001D3A38" w:rsidRPr="00B452E5">
        <w:rPr>
          <w:bCs w:val="0"/>
        </w:rPr>
        <w:t xml:space="preserve">, a to nejpozději do </w:t>
      </w:r>
      <w:r w:rsidR="6BC8C6BA">
        <w:t>30</w:t>
      </w:r>
      <w:r w:rsidR="001D3A38" w:rsidRPr="00B452E5">
        <w:rPr>
          <w:bCs w:val="0"/>
        </w:rPr>
        <w:t xml:space="preserve"> dnů ode dne účinnosti</w:t>
      </w:r>
      <w:r w:rsidR="00B452E5" w:rsidRPr="00B452E5">
        <w:rPr>
          <w:bCs w:val="0"/>
        </w:rPr>
        <w:t xml:space="preserve"> Smlouvy</w:t>
      </w:r>
      <w:r w:rsidR="00B452E5">
        <w:rPr>
          <w:bCs w:val="0"/>
        </w:rPr>
        <w:t>.</w:t>
      </w:r>
    </w:p>
    <w:p w14:paraId="7821C705" w14:textId="31846683" w:rsidR="00CD69E5" w:rsidRPr="00B452E5" w:rsidRDefault="00CD69E5" w:rsidP="000B6EA7">
      <w:pPr>
        <w:pStyle w:val="Psmeno"/>
        <w:rPr>
          <w:color w:val="FF0000"/>
        </w:rPr>
      </w:pPr>
      <w:r w:rsidRPr="00B452E5">
        <w:rPr>
          <w:snapToGrid w:val="0"/>
        </w:rPr>
        <w:t>Posouzení Výrobní dokumentace provede Objednatel nejpozději do 7 dní ode dne předložení Výrobní dokumentace Zhotovitelem.</w:t>
      </w:r>
    </w:p>
    <w:p w14:paraId="1EF75E04" w14:textId="1AFFACB4" w:rsidR="005659B2" w:rsidRPr="00585947" w:rsidRDefault="005659B2" w:rsidP="00585947">
      <w:pPr>
        <w:pStyle w:val="Psmeno"/>
      </w:pPr>
      <w:r w:rsidRPr="00315E9C">
        <w:t xml:space="preserve">Jakékoli následné změny výrobní dokumentace během realizace Díla musí být před jejich provedením odsouhlaseny Objednatelem.  </w:t>
      </w:r>
    </w:p>
    <w:p w14:paraId="3EBE871C" w14:textId="4BAFA731" w:rsidR="005659B2" w:rsidRPr="00E009A1" w:rsidRDefault="005659B2" w:rsidP="00585947">
      <w:pPr>
        <w:pStyle w:val="Psmeno"/>
      </w:pPr>
      <w:r w:rsidRPr="00315E9C">
        <w:t xml:space="preserve">Nesplnění povinností Zhotovitele dle </w:t>
      </w:r>
      <w:proofErr w:type="spellStart"/>
      <w:r w:rsidRPr="00315E9C">
        <w:t>ust</w:t>
      </w:r>
      <w:proofErr w:type="spellEnd"/>
      <w:r w:rsidRPr="00315E9C">
        <w:t xml:space="preserve">. </w:t>
      </w:r>
      <w:r w:rsidRPr="00B56274">
        <w:t>III.</w:t>
      </w:r>
      <w:r w:rsidR="00466836">
        <w:t xml:space="preserve"> </w:t>
      </w:r>
      <w:r w:rsidR="000A27EA">
        <w:t>14</w:t>
      </w:r>
      <w:r w:rsidRPr="00B56274">
        <w:t>) Smlouvy</w:t>
      </w:r>
      <w:r w:rsidRPr="00315E9C">
        <w:t xml:space="preserve"> se považuje za podstatné porušení Smlouvy.</w:t>
      </w:r>
    </w:p>
    <w:p w14:paraId="3D4D203B" w14:textId="77777777" w:rsidR="00F73A16" w:rsidRPr="00255C23" w:rsidRDefault="00F73A16" w:rsidP="00081F63">
      <w:pPr>
        <w:pStyle w:val="OdstavecII"/>
        <w:keepNext w:val="0"/>
        <w:widowControl w:val="0"/>
        <w:tabs>
          <w:tab w:val="clear" w:pos="6667"/>
          <w:tab w:val="num" w:pos="855"/>
        </w:tabs>
        <w:ind w:left="856"/>
        <w:rPr>
          <w:b/>
        </w:rPr>
      </w:pPr>
      <w:r w:rsidRPr="00255C23">
        <w:rPr>
          <w:b/>
        </w:rPr>
        <w:t>DSP</w:t>
      </w:r>
      <w:r>
        <w:rPr>
          <w:b/>
        </w:rPr>
        <w:t>D</w:t>
      </w:r>
    </w:p>
    <w:p w14:paraId="52DA467B" w14:textId="45A11B15" w:rsidR="00F73A16" w:rsidRPr="00B20964" w:rsidRDefault="00F73A16" w:rsidP="00F73A16">
      <w:pPr>
        <w:pStyle w:val="Psmeno"/>
      </w:pPr>
      <w:r>
        <w:t>Zhotovitel</w:t>
      </w:r>
      <w:r w:rsidRPr="00B20964">
        <w:t xml:space="preserve"> </w:t>
      </w:r>
      <w:r>
        <w:t xml:space="preserve">se zavazuje vyhotovit </w:t>
      </w:r>
      <w:r w:rsidRPr="00B81D9D">
        <w:t>dokumentac</w:t>
      </w:r>
      <w:r>
        <w:t>i</w:t>
      </w:r>
      <w:r w:rsidRPr="00B81D9D">
        <w:t xml:space="preserve"> skutečného provedení </w:t>
      </w:r>
      <w:r>
        <w:t xml:space="preserve">Díla </w:t>
      </w:r>
      <w:r w:rsidRPr="00D84AC4">
        <w:rPr>
          <w:i/>
        </w:rPr>
        <w:t>(dále jen „</w:t>
      </w:r>
      <w:r w:rsidRPr="00D84AC4">
        <w:rPr>
          <w:b/>
          <w:i/>
        </w:rPr>
        <w:t>DSP</w:t>
      </w:r>
      <w:r>
        <w:rPr>
          <w:b/>
          <w:i/>
        </w:rPr>
        <w:t>D</w:t>
      </w:r>
      <w:r w:rsidRPr="00D84AC4">
        <w:rPr>
          <w:i/>
        </w:rPr>
        <w:t>“)</w:t>
      </w:r>
      <w:r>
        <w:t>.</w:t>
      </w:r>
      <w:r w:rsidRPr="00B20964">
        <w:t xml:space="preserve"> </w:t>
      </w:r>
      <w:r>
        <w:t xml:space="preserve">V </w:t>
      </w:r>
      <w:r w:rsidRPr="00B20964">
        <w:t>DSP</w:t>
      </w:r>
      <w:r>
        <w:t>D</w:t>
      </w:r>
      <w:r w:rsidRPr="00B20964">
        <w:t xml:space="preserve"> </w:t>
      </w:r>
      <w:r>
        <w:lastRenderedPageBreak/>
        <w:t>bude</w:t>
      </w:r>
      <w:r w:rsidRPr="00B20964">
        <w:t xml:space="preserve"> kompletně a přesně zachycen skutečný stav </w:t>
      </w:r>
      <w:r>
        <w:t>P</w:t>
      </w:r>
      <w:r w:rsidRPr="00B20964">
        <w:t xml:space="preserve">ředmětu díla tak, jak bylo </w:t>
      </w:r>
      <w:r>
        <w:t>D</w:t>
      </w:r>
      <w:r w:rsidRPr="00B20964">
        <w:t>ílo provedeno</w:t>
      </w:r>
      <w:r w:rsidR="000E51FE">
        <w:t xml:space="preserve"> včetně </w:t>
      </w:r>
      <w:r w:rsidR="00E01DC5">
        <w:t>připojení na média</w:t>
      </w:r>
      <w:r w:rsidRPr="00B20964">
        <w:t>.</w:t>
      </w:r>
      <w:r>
        <w:t xml:space="preserve"> </w:t>
      </w:r>
      <w:r w:rsidRPr="000817A4">
        <w:rPr>
          <w:color w:val="000000" w:themeColor="text1"/>
        </w:rPr>
        <w:t xml:space="preserve">Míra podrobnosti DSPD nesmí být nižší než míra podrobnosti, s jakou je Dílo popsáno </w:t>
      </w:r>
      <w:r>
        <w:rPr>
          <w:color w:val="000000" w:themeColor="text1"/>
        </w:rPr>
        <w:t>na Adrese VZ</w:t>
      </w:r>
      <w:r w:rsidRPr="000817A4">
        <w:rPr>
          <w:color w:val="000000" w:themeColor="text1"/>
        </w:rPr>
        <w:t>.</w:t>
      </w:r>
    </w:p>
    <w:p w14:paraId="1ACECEBA" w14:textId="77777777" w:rsidR="00F73A16" w:rsidRPr="00E009A1" w:rsidRDefault="00F73A16" w:rsidP="00F73A16">
      <w:pPr>
        <w:pStyle w:val="Psmeno"/>
      </w:pPr>
      <w:r w:rsidRPr="00E009A1">
        <w:t>DSP</w:t>
      </w:r>
      <w:r>
        <w:t>D</w:t>
      </w:r>
      <w:r w:rsidRPr="00E009A1">
        <w:t xml:space="preserve"> bude podepsána osobou, která byla za její vyhotovení u Zhotovitele odpovědná.</w:t>
      </w:r>
    </w:p>
    <w:p w14:paraId="0ADD7A95" w14:textId="77777777" w:rsidR="00F73A16" w:rsidRPr="00E009A1" w:rsidRDefault="00F73A16" w:rsidP="00F73A16">
      <w:pPr>
        <w:pStyle w:val="Psmeno"/>
      </w:pPr>
      <w:r w:rsidRPr="00E009A1">
        <w:t>DSP</w:t>
      </w:r>
      <w:r>
        <w:t>D</w:t>
      </w:r>
      <w:r w:rsidRPr="00E009A1">
        <w:t xml:space="preserve"> bude Objednateli předložena ve 3 výtiscích v listinné podobě a v </w:t>
      </w:r>
      <w:r>
        <w:t>1</w:t>
      </w:r>
      <w:r w:rsidRPr="00E009A1">
        <w:t xml:space="preserve"> vyhotovení</w:t>
      </w:r>
      <w:r>
        <w:t xml:space="preserve"> </w:t>
      </w:r>
      <w:r w:rsidRPr="00E009A1">
        <w:t>v elektronické podobě, a to v editovatelné i needitovatelné verzi.</w:t>
      </w:r>
    </w:p>
    <w:p w14:paraId="2E7BF932" w14:textId="505A9E17" w:rsidR="00631A7C" w:rsidRPr="003608C2" w:rsidRDefault="003C3BEE" w:rsidP="00081F63">
      <w:pPr>
        <w:pStyle w:val="OdstavecII"/>
        <w:keepNext w:val="0"/>
        <w:widowControl w:val="0"/>
        <w:tabs>
          <w:tab w:val="clear" w:pos="6667"/>
          <w:tab w:val="num" w:pos="855"/>
        </w:tabs>
        <w:ind w:left="856"/>
        <w:rPr>
          <w:b/>
        </w:rPr>
      </w:pPr>
      <w:r w:rsidRPr="003608C2">
        <w:rPr>
          <w:b/>
        </w:rPr>
        <w:t>Manuály</w:t>
      </w:r>
    </w:p>
    <w:p w14:paraId="551E2CAB" w14:textId="70801891" w:rsidR="00631A7C" w:rsidRPr="00C66C2B" w:rsidRDefault="00631A7C" w:rsidP="00761759">
      <w:pPr>
        <w:pStyle w:val="Psmeno"/>
      </w:pPr>
      <w:r w:rsidRPr="003608C2">
        <w:t xml:space="preserve">Zhotovitel se zavazuje </w:t>
      </w:r>
      <w:r w:rsidR="00CB641E" w:rsidRPr="003608C2">
        <w:t xml:space="preserve">vyhotovit </w:t>
      </w:r>
      <w:r w:rsidRPr="003608C2">
        <w:t>či jinak obstarat písemné instrukce a návody k</w:t>
      </w:r>
      <w:r w:rsidR="003C3BEE" w:rsidRPr="003608C2">
        <w:t> </w:t>
      </w:r>
      <w:r w:rsidRPr="003608C2">
        <w:t>obsluze</w:t>
      </w:r>
      <w:r w:rsidR="003C3BEE" w:rsidRPr="003608C2">
        <w:t>, provozu</w:t>
      </w:r>
      <w:r w:rsidR="00407F4C" w:rsidRPr="003608C2">
        <w:t xml:space="preserve"> </w:t>
      </w:r>
      <w:r w:rsidRPr="003608C2">
        <w:t>a údržbě</w:t>
      </w:r>
      <w:r w:rsidR="00407F4C" w:rsidRPr="003608C2">
        <w:t xml:space="preserve"> </w:t>
      </w:r>
      <w:r w:rsidRPr="003608C2">
        <w:t>Předmětu díla</w:t>
      </w:r>
      <w:r w:rsidR="003C3BEE" w:rsidRPr="003608C2">
        <w:t xml:space="preserve"> či jeho prvků</w:t>
      </w:r>
      <w:r w:rsidRPr="003608C2">
        <w:t xml:space="preserve">, </w:t>
      </w:r>
      <w:r w:rsidR="003C3BEE" w:rsidRPr="003608C2">
        <w:t>jakož i</w:t>
      </w:r>
      <w:r w:rsidRPr="003608C2">
        <w:t xml:space="preserve"> ostatní dokument</w:t>
      </w:r>
      <w:r w:rsidR="005771FB" w:rsidRPr="003608C2">
        <w:t>aci</w:t>
      </w:r>
      <w:r w:rsidRPr="003608C2">
        <w:t xml:space="preserve"> </w:t>
      </w:r>
      <w:r w:rsidR="005771FB" w:rsidRPr="003608C2">
        <w:t xml:space="preserve">nezbytnou </w:t>
      </w:r>
      <w:r w:rsidRPr="003608C2">
        <w:t>pro provoz Předmětu díla</w:t>
      </w:r>
      <w:r w:rsidR="003C3BEE" w:rsidRPr="003608C2">
        <w:t xml:space="preserve"> </w:t>
      </w:r>
      <w:r w:rsidR="003C3BEE" w:rsidRPr="003608C2">
        <w:rPr>
          <w:i/>
        </w:rPr>
        <w:t>(</w:t>
      </w:r>
      <w:r w:rsidR="003C3BEE" w:rsidRPr="00C66C2B">
        <w:rPr>
          <w:i/>
        </w:rPr>
        <w:t>dále</w:t>
      </w:r>
      <w:r w:rsidR="005771FB" w:rsidRPr="00C66C2B">
        <w:rPr>
          <w:i/>
        </w:rPr>
        <w:t xml:space="preserve"> také</w:t>
      </w:r>
      <w:r w:rsidR="003C3BEE" w:rsidRPr="00C66C2B">
        <w:rPr>
          <w:i/>
        </w:rPr>
        <w:t xml:space="preserve"> jen „</w:t>
      </w:r>
      <w:r w:rsidR="003C3BEE" w:rsidRPr="00C66C2B">
        <w:rPr>
          <w:b/>
          <w:i/>
        </w:rPr>
        <w:t>Manuály</w:t>
      </w:r>
      <w:r w:rsidR="003C3BEE" w:rsidRPr="00C66C2B">
        <w:rPr>
          <w:i/>
        </w:rPr>
        <w:t>“)</w:t>
      </w:r>
      <w:r w:rsidR="00CF6A11" w:rsidRPr="00C66C2B">
        <w:t>, a to</w:t>
      </w:r>
      <w:r w:rsidRPr="00C66C2B">
        <w:t xml:space="preserve"> </w:t>
      </w:r>
      <w:r w:rsidR="00CF6A11" w:rsidRPr="00C66C2B">
        <w:t xml:space="preserve">jednou v </w:t>
      </w:r>
      <w:r w:rsidRPr="00C66C2B">
        <w:t>listinné a jedn</w:t>
      </w:r>
      <w:r w:rsidR="00CF6A11" w:rsidRPr="00C66C2B">
        <w:t>ou</w:t>
      </w:r>
      <w:r w:rsidRPr="00C66C2B">
        <w:t xml:space="preserve"> v elektronické podobě</w:t>
      </w:r>
      <w:r w:rsidR="00FD656E" w:rsidRPr="00C66C2B">
        <w:t>, nebude-li mezi Objednatelem a Zhotovitelem dohodnuto jinak</w:t>
      </w:r>
      <w:r w:rsidR="00CF6A11" w:rsidRPr="00C66C2B">
        <w:t>.</w:t>
      </w:r>
    </w:p>
    <w:p w14:paraId="3F16BA0A" w14:textId="591F8322" w:rsidR="003F6A88" w:rsidRPr="00C66C2B" w:rsidRDefault="00C66C2B" w:rsidP="00761759">
      <w:pPr>
        <w:pStyle w:val="Psmeno"/>
      </w:pPr>
      <w:r w:rsidRPr="00C66C2B">
        <w:t>Manuály budou v českém jazyce, přičemž pokud by Zhotovitel předkládal manuály v angličtině, jejich česká verze bude rozsahem zcela odpovídat anglické jazykové verzi</w:t>
      </w:r>
      <w:r w:rsidR="003F6A88" w:rsidRPr="00C66C2B">
        <w:t xml:space="preserve">. </w:t>
      </w:r>
    </w:p>
    <w:p w14:paraId="005D51B7" w14:textId="346A23E6" w:rsidR="00B53D0E" w:rsidRPr="00B81536" w:rsidRDefault="00B53D0E" w:rsidP="00081F63">
      <w:pPr>
        <w:pStyle w:val="OdstavecII"/>
        <w:keepNext w:val="0"/>
        <w:widowControl w:val="0"/>
        <w:tabs>
          <w:tab w:val="clear" w:pos="6667"/>
          <w:tab w:val="num" w:pos="855"/>
        </w:tabs>
        <w:ind w:left="856"/>
        <w:rPr>
          <w:b/>
        </w:rPr>
      </w:pPr>
      <w:r w:rsidRPr="004B1170">
        <w:rPr>
          <w:b/>
        </w:rPr>
        <w:t>Licence</w:t>
      </w:r>
    </w:p>
    <w:p w14:paraId="17148444" w14:textId="75D5A8D2" w:rsidR="00B53D0E" w:rsidRPr="000C4AF9" w:rsidRDefault="00B53D0E" w:rsidP="00B53D0E">
      <w:pPr>
        <w:pStyle w:val="Psmeno"/>
        <w:tabs>
          <w:tab w:val="left" w:pos="1134"/>
        </w:tabs>
      </w:pPr>
      <w:r>
        <w:t>Zhotovitel poskytuje Objednateli</w:t>
      </w:r>
      <w:r w:rsidRPr="000C4AF9">
        <w:t xml:space="preserve"> podpisem </w:t>
      </w:r>
      <w:r>
        <w:t>S</w:t>
      </w:r>
      <w:r w:rsidRPr="000C4AF9">
        <w:t xml:space="preserve">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016288">
        <w:rPr>
          <w:i/>
        </w:rPr>
        <w:t>(dále jen „</w:t>
      </w:r>
      <w:r>
        <w:rPr>
          <w:b/>
          <w:i/>
        </w:rPr>
        <w:t>L</w:t>
      </w:r>
      <w:r w:rsidRPr="00505681">
        <w:rPr>
          <w:b/>
          <w:i/>
        </w:rPr>
        <w:t>icence</w:t>
      </w:r>
      <w:r w:rsidRPr="00016288">
        <w:rPr>
          <w:i/>
        </w:rPr>
        <w:t>“)</w:t>
      </w:r>
      <w:r w:rsidRPr="000C4AF9">
        <w:t xml:space="preserve">, a to k jakémukoli plnění, k němuž se zavázal podle </w:t>
      </w:r>
      <w:r>
        <w:t>S</w:t>
      </w:r>
      <w:r w:rsidRPr="000C4AF9">
        <w:t>mlouvy a které je nebo bude chráněno autorským právem.</w:t>
      </w:r>
    </w:p>
    <w:p w14:paraId="0922F3AF" w14:textId="3DA997BF" w:rsidR="00B53D0E" w:rsidRPr="005B5E47" w:rsidRDefault="00B53D0E" w:rsidP="00B53D0E">
      <w:pPr>
        <w:pStyle w:val="Psmeno"/>
        <w:tabs>
          <w:tab w:val="left" w:pos="1134"/>
        </w:tabs>
      </w:pPr>
      <w:r w:rsidRPr="000C4AF9">
        <w:t xml:space="preserve">Licence je poskytnuta na dobu </w:t>
      </w:r>
      <w:r w:rsidRPr="005B5E47">
        <w:t>trvání majetkových práv autorských k předmětnému plnění, a to v</w:t>
      </w:r>
      <w:r>
        <w:t> </w:t>
      </w:r>
      <w:r w:rsidRPr="005B5E47">
        <w:t>neomezeném rozsahu množstevním a ke všem způsobům užití</w:t>
      </w:r>
      <w:r>
        <w:t xml:space="preserve"> tak, aby byl Objednatel schopen Předmět díla plně užívat</w:t>
      </w:r>
      <w:r w:rsidRPr="005B5E47">
        <w:t xml:space="preserve">. </w:t>
      </w:r>
      <w:r>
        <w:t>Zhotovitel</w:t>
      </w:r>
      <w:r w:rsidRPr="005B5E47">
        <w:t xml:space="preserve"> prohlašuje, že pře</w:t>
      </w:r>
      <w:r>
        <w:t>dmětné plnění je vytvořeno jeho</w:t>
      </w:r>
      <w:r w:rsidRPr="005B5E47">
        <w:t xml:space="preserve"> autorem či autory jakožto dílo zaměstnanecké, případně že je oprávněn poskytnout </w:t>
      </w:r>
      <w:r>
        <w:t>Objednateli</w:t>
      </w:r>
      <w:r w:rsidRPr="005B5E47">
        <w:t xml:space="preserve"> licenci na základě smluvního ujednání s jejím autorem či autory, a to v plném rozsahu dle </w:t>
      </w:r>
      <w:r>
        <w:t>S</w:t>
      </w:r>
      <w:r w:rsidRPr="005B5E47">
        <w:t>mlouvy.</w:t>
      </w:r>
    </w:p>
    <w:p w14:paraId="1CEB2D4A" w14:textId="7A984A65" w:rsidR="00B53D0E" w:rsidRPr="007820E6" w:rsidRDefault="00B53D0E" w:rsidP="00B53D0E">
      <w:pPr>
        <w:pStyle w:val="Psmeno"/>
        <w:tabs>
          <w:tab w:val="left" w:pos="1134"/>
        </w:tabs>
        <w:rPr>
          <w:b/>
        </w:rPr>
      </w:pPr>
      <w:r w:rsidRPr="007820E6">
        <w:t>Cena za poskytnutí Licence</w:t>
      </w:r>
      <w:r w:rsidRPr="007820E6">
        <w:rPr>
          <w:lang w:eastAsia="en-US"/>
        </w:rPr>
        <w:t xml:space="preserve"> je součástí ceny</w:t>
      </w:r>
      <w:r>
        <w:rPr>
          <w:lang w:eastAsia="en-US"/>
        </w:rPr>
        <w:t xml:space="preserve"> Díla</w:t>
      </w:r>
      <w:r w:rsidRPr="007820E6">
        <w:rPr>
          <w:lang w:eastAsia="en-US"/>
        </w:rPr>
        <w:t>.</w:t>
      </w:r>
    </w:p>
    <w:p w14:paraId="1FE87A2A" w14:textId="3B61D95C" w:rsidR="00BE6D9A" w:rsidRPr="0057448B" w:rsidRDefault="00BE6D9A" w:rsidP="00081F63">
      <w:pPr>
        <w:pStyle w:val="OdstavecII"/>
        <w:keepNext w:val="0"/>
        <w:widowControl w:val="0"/>
        <w:tabs>
          <w:tab w:val="clear" w:pos="6667"/>
          <w:tab w:val="num" w:pos="855"/>
        </w:tabs>
        <w:ind w:left="856"/>
        <w:rPr>
          <w:b/>
        </w:rPr>
      </w:pPr>
      <w:r w:rsidRPr="0057448B">
        <w:rPr>
          <w:b/>
        </w:rPr>
        <w:t xml:space="preserve">Pokyny </w:t>
      </w:r>
      <w:r w:rsidR="00F000B4" w:rsidRPr="0057448B">
        <w:rPr>
          <w:b/>
        </w:rPr>
        <w:t>Objednatel</w:t>
      </w:r>
      <w:r w:rsidRPr="0057448B">
        <w:rPr>
          <w:b/>
        </w:rPr>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6C414669" w:rsidR="001A6C3F"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603581C5" w14:textId="15E21E03" w:rsidR="00A579ED" w:rsidRPr="0057448B" w:rsidRDefault="00A579ED" w:rsidP="00081F63">
      <w:pPr>
        <w:pStyle w:val="OdstavecII"/>
        <w:keepNext w:val="0"/>
        <w:widowControl w:val="0"/>
        <w:tabs>
          <w:tab w:val="clear" w:pos="6667"/>
          <w:tab w:val="num" w:pos="855"/>
        </w:tabs>
        <w:ind w:left="856"/>
        <w:rPr>
          <w:b/>
        </w:rPr>
      </w:pPr>
      <w:r w:rsidRPr="0057448B">
        <w:rPr>
          <w:b/>
        </w:rPr>
        <w:t xml:space="preserve">Kontrola provádění </w:t>
      </w:r>
      <w:r w:rsidR="00BF3A9E">
        <w:rPr>
          <w:b/>
        </w:rPr>
        <w:t>D</w:t>
      </w:r>
      <w:r w:rsidR="00BF3A9E" w:rsidRPr="0057448B">
        <w:rPr>
          <w:b/>
        </w:rPr>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114F601D" w14:textId="605C507C" w:rsidR="00A579ED" w:rsidRPr="00D5521C" w:rsidRDefault="00F000B4">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2D26F933" w14:textId="6126DE77" w:rsidR="00CA4ACB" w:rsidRPr="00F84DCF" w:rsidRDefault="00F000B4">
      <w:pPr>
        <w:pStyle w:val="Psmeno"/>
      </w:pPr>
      <w:r>
        <w:t>Zhotovitel</w:t>
      </w:r>
      <w:r w:rsidR="00CA4ACB" w:rsidRPr="00D5521C">
        <w:t xml:space="preserve"> je povinen </w:t>
      </w:r>
      <w:r w:rsidR="00CA4ACB" w:rsidRPr="00F84DCF">
        <w:t xml:space="preserve">účastnit se pravidelných kontrolních dnů. Kontrolní dny budou organizovány </w:t>
      </w:r>
      <w:r w:rsidR="00CA4ACB" w:rsidRPr="00F84DCF">
        <w:lastRenderedPageBreak/>
        <w:t xml:space="preserve">alespoň jednou za </w:t>
      </w:r>
      <w:r w:rsidR="00CA555F" w:rsidRPr="00F84DCF">
        <w:t>5</w:t>
      </w:r>
      <w:r w:rsidR="000C46BD" w:rsidRPr="00F84DCF">
        <w:t xml:space="preserve"> pracovních</w:t>
      </w:r>
      <w:r w:rsidR="00CA4ACB" w:rsidRPr="00F84DCF">
        <w:t xml:space="preserve"> dní, </w:t>
      </w:r>
      <w:r w:rsidR="0089567B" w:rsidRPr="0076728D">
        <w:t xml:space="preserve">nebude-li mezi </w:t>
      </w:r>
      <w:r w:rsidRPr="0076728D">
        <w:t>Objednatel</w:t>
      </w:r>
      <w:r w:rsidR="0089567B" w:rsidRPr="0076728D">
        <w:t xml:space="preserve">em a </w:t>
      </w:r>
      <w:r w:rsidRPr="0076728D">
        <w:t>Zhotovitel</w:t>
      </w:r>
      <w:r w:rsidR="0089567B" w:rsidRPr="0076728D">
        <w:t>em dohodnuto jinak</w:t>
      </w:r>
      <w:r w:rsidR="00CA4ACB" w:rsidRPr="0076728D">
        <w:t>.</w:t>
      </w:r>
    </w:p>
    <w:p w14:paraId="4B32EA00" w14:textId="1286B13F" w:rsidR="00345158" w:rsidRPr="0076728D" w:rsidRDefault="00F000B4">
      <w:pPr>
        <w:pStyle w:val="Psmeno"/>
      </w:pPr>
      <w:r w:rsidRPr="00F84DCF">
        <w:t>Zhotovitel</w:t>
      </w:r>
      <w:r w:rsidR="00345158" w:rsidRPr="00F84DCF">
        <w:t xml:space="preserve"> se zavazuje, že </w:t>
      </w:r>
      <w:r w:rsidRPr="00F84DCF">
        <w:t>Objednatel</w:t>
      </w:r>
      <w:r w:rsidR="00345158" w:rsidRPr="00F84DCF">
        <w:t xml:space="preserve">e ke </w:t>
      </w:r>
      <w:r w:rsidR="005C6861" w:rsidRPr="00F84DCF">
        <w:t>Kontrole</w:t>
      </w:r>
      <w:r w:rsidR="00345158" w:rsidRPr="00F84DCF">
        <w:t xml:space="preserve"> vyzve vždy před tím, než v dalším postupu provádění </w:t>
      </w:r>
      <w:r w:rsidR="00BF3A9E" w:rsidRPr="00F84DCF">
        <w:t xml:space="preserve">Díla </w:t>
      </w:r>
      <w:r w:rsidR="00345158" w:rsidRPr="00F84DCF">
        <w:t xml:space="preserve">budou zakryty nebo se stanou nepřístupnými již provedené části </w:t>
      </w:r>
      <w:r w:rsidR="00BF3A9E" w:rsidRPr="00F84DCF">
        <w:t xml:space="preserve">Díla </w:t>
      </w:r>
      <w:r w:rsidR="00345158" w:rsidRPr="00F84DCF">
        <w:t xml:space="preserve">či jiné výsledky provádění </w:t>
      </w:r>
      <w:r w:rsidR="00BF3A9E" w:rsidRPr="00F84DCF">
        <w:t>Díla</w:t>
      </w:r>
      <w:r w:rsidR="00345158" w:rsidRPr="00F84DCF">
        <w:t xml:space="preserve">. </w:t>
      </w:r>
      <w:r w:rsidR="00C30D9F" w:rsidRPr="00F84DCF">
        <w:t>Smluvní stran</w:t>
      </w:r>
      <w:r w:rsidR="00345158" w:rsidRPr="00F84DCF">
        <w:t xml:space="preserve">y v této souvislosti sjednávají, že výzva </w:t>
      </w:r>
      <w:r w:rsidRPr="00F84DCF">
        <w:t>Zhotovitel</w:t>
      </w:r>
      <w:r w:rsidR="00345158" w:rsidRPr="00F84DCF">
        <w:t xml:space="preserve">e ke </w:t>
      </w:r>
      <w:r w:rsidR="005C6861" w:rsidRPr="00F84DCF">
        <w:t>Kontrole</w:t>
      </w:r>
      <w:r w:rsidR="00345158" w:rsidRPr="00F84DCF">
        <w:t xml:space="preserve"> ve smyslu tohoto </w:t>
      </w:r>
      <w:r w:rsidR="00DC5F39" w:rsidRPr="00F84DCF">
        <w:t>ustanovení</w:t>
      </w:r>
      <w:r w:rsidR="00345158" w:rsidRPr="00F84DCF">
        <w:t xml:space="preserve"> musí být učiněna</w:t>
      </w:r>
      <w:r w:rsidR="00857CBF" w:rsidRPr="00F84DCF">
        <w:t xml:space="preserve"> písemně</w:t>
      </w:r>
      <w:r w:rsidR="00345158" w:rsidRPr="00F84DCF">
        <w:t xml:space="preserve"> alespoň 3</w:t>
      </w:r>
      <w:r w:rsidR="00F22C7B" w:rsidRPr="00F84DCF">
        <w:t xml:space="preserve"> </w:t>
      </w:r>
      <w:r w:rsidR="00345158" w:rsidRPr="00F84DCF">
        <w:t>pracovní dny před</w:t>
      </w:r>
      <w:r w:rsidR="00FE3B41" w:rsidRPr="00F84DCF">
        <w:t xml:space="preserve"> uvažovaným</w:t>
      </w:r>
      <w:r w:rsidR="008D7AF7" w:rsidRPr="00F84DCF">
        <w:t xml:space="preserve"> dnem</w:t>
      </w:r>
      <w:r w:rsidR="00345158" w:rsidRPr="00F84DCF">
        <w:t xml:space="preserve"> provedení </w:t>
      </w:r>
      <w:r w:rsidR="005C6861" w:rsidRPr="00F84DCF">
        <w:t>Kontroly</w:t>
      </w:r>
      <w:r w:rsidR="00345158" w:rsidRPr="00F84DCF">
        <w:t xml:space="preserve">, </w:t>
      </w:r>
      <w:r w:rsidR="0089567B" w:rsidRPr="0076728D">
        <w:t xml:space="preserve">nebude-li mezi </w:t>
      </w:r>
      <w:r w:rsidRPr="0076728D">
        <w:t>Objednatel</w:t>
      </w:r>
      <w:r w:rsidR="0089567B" w:rsidRPr="0076728D">
        <w:t xml:space="preserve">em a </w:t>
      </w:r>
      <w:r w:rsidRPr="0076728D">
        <w:t>Zhotovitel</w:t>
      </w:r>
      <w:r w:rsidR="0089567B" w:rsidRPr="0076728D">
        <w:t>em dohodnuto jinak</w:t>
      </w:r>
      <w:r w:rsidR="00345158" w:rsidRPr="0076728D">
        <w:t>.</w:t>
      </w:r>
    </w:p>
    <w:p w14:paraId="7B47DEFC" w14:textId="17BC5DC0" w:rsidR="00345158" w:rsidRPr="00D5521C" w:rsidRDefault="00345158">
      <w:pPr>
        <w:pStyle w:val="Psmeno"/>
      </w:pPr>
      <w:r w:rsidRPr="00D5521C">
        <w:t xml:space="preserve">Pokud </w:t>
      </w:r>
      <w:r w:rsidR="00F000B4">
        <w:t>Zhotovitel</w:t>
      </w:r>
      <w:r w:rsidRPr="00D5521C">
        <w:t xml:space="preserve"> povinnost dle předchozího </w:t>
      </w:r>
      <w:r w:rsidR="00231005">
        <w:t>ustanovení</w:t>
      </w:r>
      <w:r w:rsidR="00231005" w:rsidRPr="00D5521C">
        <w:t xml:space="preserve"> </w:t>
      </w:r>
      <w:r w:rsidRPr="00D5521C">
        <w:t xml:space="preserve">nesplní, je </w:t>
      </w:r>
      <w:r w:rsidR="00F000B4">
        <w:t>Objednatel</w:t>
      </w:r>
      <w:r w:rsidRPr="00D5521C">
        <w:t xml:space="preserve"> oprávněn požadovat, aby části </w:t>
      </w:r>
      <w:r w:rsidR="00BF3A9E">
        <w:t>D</w:t>
      </w:r>
      <w:r w:rsidR="00BF3A9E" w:rsidRPr="00D5521C">
        <w:t xml:space="preserve">íla </w:t>
      </w:r>
      <w:r w:rsidRPr="00D5521C">
        <w:t xml:space="preserve">či jiné výsledky provádění </w:t>
      </w:r>
      <w:r w:rsidR="00BF3A9E">
        <w:t>D</w:t>
      </w:r>
      <w:r w:rsidR="00BF3A9E" w:rsidRPr="00D5521C">
        <w:t>íla</w:t>
      </w:r>
      <w:r w:rsidRPr="00D5521C">
        <w:t>, které byly zakryty nebo se staly nepřístupnými, byly odkryty či zpřístupněny, příp. aby bylo jinak zjištěno, že byly provede</w:t>
      </w:r>
      <w:r w:rsidR="00F000B4">
        <w:t>ny řádně. Veškeré náklady obou S</w:t>
      </w:r>
      <w:r w:rsidRPr="00D5521C">
        <w:t xml:space="preserve">mluvních stran, které tímto vzniknou, nese </w:t>
      </w:r>
      <w:r w:rsidR="00F000B4">
        <w:t>Zhotovitel</w:t>
      </w:r>
      <w:r w:rsidRPr="00D5521C">
        <w:t>.</w:t>
      </w:r>
    </w:p>
    <w:p w14:paraId="056CA191" w14:textId="24A88F68" w:rsidR="00543EEC" w:rsidRDefault="00345158">
      <w:pPr>
        <w:pStyle w:val="Psmeno"/>
      </w:pPr>
      <w:r w:rsidRPr="00D5521C">
        <w:t xml:space="preserve">Pokud se </w:t>
      </w:r>
      <w:r w:rsidR="00F000B4">
        <w:t>Objednatel</w:t>
      </w:r>
      <w:r w:rsidRPr="00D5521C">
        <w:t xml:space="preserve"> ke </w:t>
      </w:r>
      <w:r w:rsidR="005C6861">
        <w:t>Kontrole</w:t>
      </w:r>
      <w:r w:rsidRPr="00D5521C">
        <w:t xml:space="preserve"> dle </w:t>
      </w:r>
      <w:proofErr w:type="spellStart"/>
      <w:r w:rsidR="00DC5F39" w:rsidRPr="00A72BB1">
        <w:t>ust</w:t>
      </w:r>
      <w:proofErr w:type="spellEnd"/>
      <w:r w:rsidR="00DC5F39" w:rsidRPr="00A72BB1">
        <w:t xml:space="preserve">. III. </w:t>
      </w:r>
      <w:r w:rsidR="00CF6A11" w:rsidRPr="00A72BB1">
        <w:t>1</w:t>
      </w:r>
      <w:r w:rsidR="000A27EA">
        <w:t>9</w:t>
      </w:r>
      <w:r w:rsidR="00231005" w:rsidRPr="00A72BB1">
        <w:t>)</w:t>
      </w:r>
      <w:r w:rsidR="00CF6A11" w:rsidRPr="00A72BB1">
        <w:t xml:space="preserve"> </w:t>
      </w:r>
      <w:r w:rsidR="00DC5F39" w:rsidRPr="00A72BB1">
        <w:t>d) Smlouvy</w:t>
      </w:r>
      <w:r w:rsidR="00DC5F39">
        <w:t xml:space="preserve"> nedostaví </w:t>
      </w:r>
      <w:r w:rsidRPr="00D5521C">
        <w:t xml:space="preserve">přes to, že </w:t>
      </w:r>
      <w:r w:rsidR="00F000B4">
        <w:t>Zhotovitel</w:t>
      </w:r>
      <w:r w:rsidRPr="00D5521C">
        <w:t xml:space="preserve"> řádně splní veškeré stanovené povinnosti, je </w:t>
      </w:r>
      <w:r w:rsidR="00F000B4">
        <w:t>Zhotovitel</w:t>
      </w:r>
      <w:r w:rsidR="007C0719" w:rsidRPr="00D5521C">
        <w:t xml:space="preserve"> povinen pořídit detailní fotodokumentaci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r w:rsidR="00AC7847" w:rsidRPr="00D5521C">
        <w:t xml:space="preserve"> </w:t>
      </w:r>
    </w:p>
    <w:p w14:paraId="0F425359" w14:textId="2C6C1978" w:rsidR="00345158" w:rsidRPr="00D5521C" w:rsidRDefault="00345158">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2570C1B8" w14:textId="77777777" w:rsidR="00F73A16" w:rsidRPr="0097641B" w:rsidRDefault="00F73A16" w:rsidP="00081F63">
      <w:pPr>
        <w:pStyle w:val="OdstavecII"/>
        <w:keepNext w:val="0"/>
        <w:widowControl w:val="0"/>
        <w:tabs>
          <w:tab w:val="clear" w:pos="6667"/>
          <w:tab w:val="num" w:pos="855"/>
        </w:tabs>
        <w:ind w:left="856"/>
        <w:rPr>
          <w:b/>
        </w:rPr>
      </w:pPr>
      <w:r w:rsidRPr="0050723B">
        <w:rPr>
          <w:b/>
        </w:rPr>
        <w:t>Odborná</w:t>
      </w:r>
      <w:r w:rsidRPr="00DD060F">
        <w:rPr>
          <w:b/>
        </w:rPr>
        <w:t xml:space="preserve"> a zdravotní </w:t>
      </w:r>
      <w:r w:rsidRPr="0097641B">
        <w:rPr>
          <w:b/>
        </w:rPr>
        <w:t>způsobilost pracovníků Zhotovitele</w:t>
      </w:r>
    </w:p>
    <w:p w14:paraId="71C47560" w14:textId="77777777" w:rsidR="00F73A16" w:rsidRPr="00B20964" w:rsidRDefault="00F73A16" w:rsidP="00F73A16">
      <w:pPr>
        <w:pStyle w:val="Psmeno"/>
      </w:pPr>
      <w:r w:rsidRPr="00B20964">
        <w:t xml:space="preserve">Veškeré odborné práce musí vykonávat pracovníci </w:t>
      </w:r>
      <w:r>
        <w:t>Zhotovitel</w:t>
      </w:r>
      <w:r w:rsidRPr="00B20964">
        <w:t>e nebo jeho subdodavatelů mající příslušnou odbornou</w:t>
      </w:r>
      <w:r w:rsidRPr="0050723B">
        <w:t xml:space="preserve"> a zdravotní</w:t>
      </w:r>
      <w:r w:rsidRPr="00B20964">
        <w:t xml:space="preserve"> způsobilost.</w:t>
      </w:r>
    </w:p>
    <w:p w14:paraId="18D7D34C" w14:textId="77777777" w:rsidR="00F73A16" w:rsidRPr="00B20964" w:rsidRDefault="00F73A16" w:rsidP="00F73A16">
      <w:pPr>
        <w:pStyle w:val="Psmeno"/>
      </w:pPr>
      <w:r w:rsidRPr="00B20964">
        <w:t>Doklad o odborné</w:t>
      </w:r>
      <w:r w:rsidRPr="0050723B">
        <w:t xml:space="preserve"> a zdravotní </w:t>
      </w:r>
      <w:r w:rsidRPr="00B20964">
        <w:t xml:space="preserve">způsobilosti pracovníků je </w:t>
      </w:r>
      <w:r>
        <w:t>Zhotovitel</w:t>
      </w:r>
      <w:r w:rsidRPr="00B20964">
        <w:t xml:space="preserve"> povinen na požádání </w:t>
      </w:r>
      <w:r>
        <w:t>Objednatel</w:t>
      </w:r>
      <w:r w:rsidRPr="00B20964">
        <w:t>i předložit.</w:t>
      </w:r>
    </w:p>
    <w:p w14:paraId="2AD1C1FC" w14:textId="77777777" w:rsidR="00F73A16" w:rsidRPr="00B20964" w:rsidRDefault="00F73A16" w:rsidP="00F73A16">
      <w:pPr>
        <w:pStyle w:val="Psmeno"/>
      </w:pPr>
      <w:r>
        <w:t>Objednatel</w:t>
      </w:r>
      <w:r w:rsidRPr="00B20964">
        <w:t xml:space="preserve"> je oprávněn po </w:t>
      </w:r>
      <w:r>
        <w:t>Zhotovitel</w:t>
      </w:r>
      <w:r w:rsidRPr="00B20964">
        <w:t xml:space="preserve">i požadovat, aby odvolal z provádění </w:t>
      </w:r>
      <w:r>
        <w:t>D</w:t>
      </w:r>
      <w:r w:rsidRPr="00B20964">
        <w:t>íla pracovníka, který nemá příslušnou odbornou</w:t>
      </w:r>
      <w:r w:rsidRPr="0050723B">
        <w:t xml:space="preserve"> </w:t>
      </w:r>
      <w:r>
        <w:t>či</w:t>
      </w:r>
      <w:r w:rsidRPr="0050723B">
        <w:t xml:space="preserve"> zdravotní </w:t>
      </w:r>
      <w:r w:rsidRPr="00B20964">
        <w:t xml:space="preserve">způsobilost, který si počíná tak, že to ohrožuje bezpečnost a zdraví jeho, jiných pracovníků či třetích osob, příp. je-li jeho chování hrubě nemravné. Neodvolá-li </w:t>
      </w:r>
      <w:r>
        <w:t>Zhotovitel</w:t>
      </w:r>
      <w:r w:rsidRPr="00B20964">
        <w:t xml:space="preserve"> takového pracovníka, je </w:t>
      </w:r>
      <w:r>
        <w:t>Objednatel</w:t>
      </w:r>
      <w:r w:rsidRPr="00B20964">
        <w:t xml:space="preserve"> oprávněn takového pracovníka vykázat z místa provedení </w:t>
      </w:r>
      <w:r>
        <w:t>D</w:t>
      </w:r>
      <w:r w:rsidRPr="00B20964">
        <w:t xml:space="preserve">íla sám. </w:t>
      </w:r>
      <w:r w:rsidRPr="00E009A1">
        <w:t>Uvedené platí obdobně i ve vztahu</w:t>
      </w:r>
      <w:r w:rsidRPr="00B20964">
        <w:t xml:space="preserve"> k pracovníkům subdodavatel</w:t>
      </w:r>
      <w:r>
        <w:t>ů</w:t>
      </w:r>
      <w:r w:rsidRPr="00B20964">
        <w:t xml:space="preserve"> </w:t>
      </w:r>
      <w:r>
        <w:t>Zhotovitel</w:t>
      </w:r>
      <w:r w:rsidRPr="00B20964">
        <w:t>e.</w:t>
      </w:r>
    </w:p>
    <w:p w14:paraId="501974BD" w14:textId="5A600084" w:rsidR="00C26E81" w:rsidRPr="005E504C" w:rsidRDefault="00EF66A6" w:rsidP="00081F63">
      <w:pPr>
        <w:pStyle w:val="OdstavecII"/>
        <w:keepNext w:val="0"/>
        <w:widowControl w:val="0"/>
        <w:tabs>
          <w:tab w:val="clear" w:pos="6667"/>
          <w:tab w:val="num" w:pos="855"/>
        </w:tabs>
        <w:ind w:left="856"/>
        <w:rPr>
          <w:b/>
        </w:rPr>
      </w:pPr>
      <w:r w:rsidRPr="00116AB9">
        <w:rPr>
          <w:b/>
        </w:rPr>
        <w:t>Předávané doklady a dokument</w:t>
      </w:r>
      <w:r w:rsidR="005771FB">
        <w:rPr>
          <w:b/>
        </w:rPr>
        <w:t>ace</w:t>
      </w:r>
      <w:r w:rsidRPr="00116AB9">
        <w:rPr>
          <w:b/>
        </w:rPr>
        <w:t>;</w:t>
      </w:r>
      <w:r w:rsidR="00C26E81">
        <w:rPr>
          <w:b/>
        </w:rPr>
        <w:t xml:space="preserve"> </w:t>
      </w:r>
      <w:r w:rsidR="00C26E81" w:rsidRPr="005E504C">
        <w:rPr>
          <w:b/>
        </w:rPr>
        <w:t>publicita Díla</w:t>
      </w:r>
    </w:p>
    <w:p w14:paraId="4EB39F2E" w14:textId="20233D13" w:rsidR="00C26E81" w:rsidRDefault="00C26E81" w:rsidP="00770723">
      <w:pPr>
        <w:pStyle w:val="OdstavecII"/>
        <w:keepNext w:val="0"/>
        <w:widowControl w:val="0"/>
        <w:numPr>
          <w:ilvl w:val="0"/>
          <w:numId w:val="0"/>
        </w:numPr>
        <w:ind w:left="856"/>
      </w:pPr>
      <w:r w:rsidRPr="005E504C">
        <w:t xml:space="preserve">Veškeré doklady a dokumentace, které se Zhotovitel dle Smlouvy zavazuje předat Objednateli, budou vyhotoveny v českém jazyce, nebude-li mezi Objednatelem a Zhotovitelem dohodnuto jinak. Zhotovitel se dále zavazuje uvést alespoň na titulní straně všech takových dokladů a dokumentací aktuální </w:t>
      </w:r>
      <w:proofErr w:type="spellStart"/>
      <w:r w:rsidRPr="005E504C">
        <w:t>logolink</w:t>
      </w:r>
      <w:proofErr w:type="spellEnd"/>
      <w:r w:rsidRPr="005E504C">
        <w:t xml:space="preserve"> dle pravidel pro publicitu platných pro Projektu, nebude-li mezi Objednatelem a Zhotovitelem dohodnuto jinak. Aktuální </w:t>
      </w:r>
      <w:proofErr w:type="spellStart"/>
      <w:r w:rsidRPr="005E504C">
        <w:t>logolink</w:t>
      </w:r>
      <w:proofErr w:type="spellEnd"/>
      <w:r w:rsidRPr="005E504C">
        <w:t xml:space="preserve"> poskytne Objednatel Zhotoviteli bezodkladně po jeho písemné žádosti</w:t>
      </w:r>
      <w:r w:rsidR="00735205">
        <w:t>.</w:t>
      </w:r>
    </w:p>
    <w:p w14:paraId="206B2172" w14:textId="77777777" w:rsidR="000817A4" w:rsidRPr="00874AA5" w:rsidRDefault="000817A4" w:rsidP="00081F63">
      <w:pPr>
        <w:pStyle w:val="OdstavecII"/>
        <w:keepNext w:val="0"/>
        <w:widowControl w:val="0"/>
        <w:tabs>
          <w:tab w:val="clear" w:pos="6667"/>
          <w:tab w:val="num" w:pos="855"/>
        </w:tabs>
        <w:ind w:left="856"/>
        <w:rPr>
          <w:b/>
        </w:rPr>
      </w:pPr>
      <w:r w:rsidRPr="00874AA5">
        <w:rPr>
          <w:b/>
        </w:rPr>
        <w:t>Seznam položek Předmětu díla</w:t>
      </w:r>
    </w:p>
    <w:p w14:paraId="48EEDB18" w14:textId="77777777" w:rsidR="000817A4" w:rsidRPr="00874AA5" w:rsidRDefault="000817A4" w:rsidP="000817A4">
      <w:pPr>
        <w:pStyle w:val="OdstavecII"/>
        <w:numPr>
          <w:ilvl w:val="0"/>
          <w:numId w:val="0"/>
        </w:numPr>
        <w:ind w:left="856"/>
      </w:pPr>
      <w:r w:rsidRPr="00874AA5">
        <w:lastRenderedPageBreak/>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77777777" w:rsidR="000817A4" w:rsidRPr="00874AA5" w:rsidRDefault="000817A4" w:rsidP="000817A4">
      <w:pPr>
        <w:pStyle w:val="Bod"/>
      </w:pPr>
      <w:r w:rsidRPr="00874AA5">
        <w:t xml:space="preserve">s uvedením jejich jednotkové ceny, </w:t>
      </w:r>
    </w:p>
    <w:p w14:paraId="3DB9E270" w14:textId="77777777" w:rsidR="000817A4" w:rsidRPr="00874AA5" w:rsidRDefault="000817A4" w:rsidP="000817A4">
      <w:pPr>
        <w:pStyle w:val="Bod"/>
      </w:pPr>
      <w:r w:rsidRPr="00874AA5">
        <w:t>včetně rozlišení na ty položky, které jsou hrazeny z investičních a neinvestičních zdrojů.</w:t>
      </w:r>
    </w:p>
    <w:p w14:paraId="40F4ED28" w14:textId="6D642D79" w:rsidR="00B91887" w:rsidRPr="00116AB9" w:rsidRDefault="00B91887" w:rsidP="00081F63">
      <w:pPr>
        <w:pStyle w:val="OdstavecII"/>
        <w:keepNext w:val="0"/>
        <w:widowControl w:val="0"/>
        <w:tabs>
          <w:tab w:val="clear" w:pos="6667"/>
          <w:tab w:val="num" w:pos="855"/>
        </w:tabs>
        <w:ind w:left="856"/>
        <w:rPr>
          <w:b/>
        </w:rPr>
      </w:pPr>
      <w:r w:rsidRPr="00116AB9">
        <w:rPr>
          <w:b/>
        </w:rPr>
        <w:t>Odvoz a likvidace odpadů</w:t>
      </w:r>
      <w:r w:rsidR="006E1346" w:rsidRPr="00116AB9">
        <w:rPr>
          <w:b/>
        </w:rPr>
        <w:t>;</w:t>
      </w:r>
      <w:r w:rsidRPr="00116AB9">
        <w:rPr>
          <w:b/>
        </w:rPr>
        <w:t xml:space="preserve"> úklid a </w:t>
      </w:r>
      <w:r w:rsidRPr="00116AB9">
        <w:rPr>
          <w:b/>
          <w:bCs/>
        </w:rPr>
        <w:t xml:space="preserve">vyklizení </w:t>
      </w:r>
      <w:r w:rsidR="00290466">
        <w:rPr>
          <w:b/>
          <w:bCs/>
        </w:rPr>
        <w:t>místa provedení Díla</w:t>
      </w:r>
      <w:r w:rsidR="00290466" w:rsidRPr="00116AB9">
        <w:rPr>
          <w:b/>
        </w:rPr>
        <w:t xml:space="preserve"> </w:t>
      </w:r>
    </w:p>
    <w:p w14:paraId="0F3AF0C6" w14:textId="7DBFBB8A" w:rsidR="00B91887" w:rsidRPr="00B20964" w:rsidRDefault="00F000B4" w:rsidP="00467C9F">
      <w:pPr>
        <w:pStyle w:val="Psmeno"/>
      </w:pPr>
      <w:r>
        <w:t>Zhotovitel</w:t>
      </w:r>
      <w:r w:rsidR="00B91887" w:rsidRPr="00B20964">
        <w:t xml:space="preserve"> se zavazuje</w:t>
      </w:r>
    </w:p>
    <w:p w14:paraId="63339C37" w14:textId="55F7CC41" w:rsidR="00B91887" w:rsidRPr="00115231" w:rsidRDefault="00C17AA9" w:rsidP="00770723">
      <w:pPr>
        <w:pStyle w:val="Bod"/>
        <w:widowControl w:val="0"/>
        <w:rPr>
          <w:color w:val="auto"/>
        </w:rPr>
      </w:pPr>
      <w:r w:rsidRPr="00115231">
        <w:rPr>
          <w:color w:val="auto"/>
        </w:rPr>
        <w:t xml:space="preserve">průběžně v průběhu provádění </w:t>
      </w:r>
      <w:r w:rsidR="00BF3A9E" w:rsidRPr="00115231">
        <w:rPr>
          <w:color w:val="auto"/>
        </w:rPr>
        <w:t xml:space="preserve">Díla </w:t>
      </w:r>
      <w:r w:rsidR="00B91887" w:rsidRPr="00115231">
        <w:rPr>
          <w:color w:val="auto"/>
        </w:rPr>
        <w:t>odv</w:t>
      </w:r>
      <w:r w:rsidRPr="00115231">
        <w:rPr>
          <w:color w:val="auto"/>
        </w:rPr>
        <w:t>ážet</w:t>
      </w:r>
      <w:r w:rsidR="00B91887" w:rsidRPr="00115231">
        <w:rPr>
          <w:color w:val="auto"/>
        </w:rPr>
        <w:t xml:space="preserve"> a likvidovat veškerý odpad, </w:t>
      </w:r>
      <w:r w:rsidR="00944314" w:rsidRPr="00115231">
        <w:rPr>
          <w:color w:val="auto"/>
        </w:rPr>
        <w:t>zejm. obaly a zbytky materiálů použitých při provádění Díla, v </w:t>
      </w:r>
      <w:r w:rsidR="00944314" w:rsidRPr="00CD1995">
        <w:rPr>
          <w:color w:val="auto"/>
        </w:rPr>
        <w:t xml:space="preserve">souladu s příslušnými ustanoveními zákona č. </w:t>
      </w:r>
      <w:r w:rsidR="00115231" w:rsidRPr="00CD1995">
        <w:rPr>
          <w:color w:val="auto"/>
        </w:rPr>
        <w:t>541</w:t>
      </w:r>
      <w:r w:rsidR="00944314" w:rsidRPr="00CD1995">
        <w:rPr>
          <w:color w:val="auto"/>
        </w:rPr>
        <w:t>/20</w:t>
      </w:r>
      <w:r w:rsidR="00115231" w:rsidRPr="00CD1995">
        <w:rPr>
          <w:color w:val="auto"/>
        </w:rPr>
        <w:t>20</w:t>
      </w:r>
      <w:r w:rsidR="00944314" w:rsidRPr="00CD1995">
        <w:rPr>
          <w:color w:val="auto"/>
        </w:rPr>
        <w:t xml:space="preserve"> Sb., o odpadech a dalšími právními předpisy</w:t>
      </w:r>
      <w:r w:rsidR="00944314" w:rsidRPr="00115231">
        <w:rPr>
          <w:color w:val="auto"/>
        </w:rPr>
        <w:t>; doklady o likvidaci odpadů je Zhotovitel povinen na požádání Objednateli předložit,</w:t>
      </w:r>
    </w:p>
    <w:p w14:paraId="4DFCE456" w14:textId="764C525D" w:rsidR="00C17AA9" w:rsidRPr="00B20964" w:rsidRDefault="00C17AA9" w:rsidP="00231005">
      <w:pPr>
        <w:pStyle w:val="Bod"/>
        <w:widowControl w:val="0"/>
        <w:rPr>
          <w:bCs/>
        </w:rPr>
      </w:pPr>
      <w:r w:rsidRPr="00B20964">
        <w:t xml:space="preserve">průběžně v průběhu provádění </w:t>
      </w:r>
      <w:r w:rsidR="00BF3A9E">
        <w:t>D</w:t>
      </w:r>
      <w:r w:rsidR="00BF3A9E" w:rsidRPr="00B20964">
        <w:t xml:space="preserve">íla </w:t>
      </w:r>
      <w:r w:rsidRPr="00B20964">
        <w:t xml:space="preserve">provádět úklid </w:t>
      </w:r>
      <w:r w:rsidR="00290466">
        <w:t>místa provedení Díla</w:t>
      </w:r>
      <w:r w:rsidR="00290466" w:rsidRPr="00B20964">
        <w:t xml:space="preserve"> </w:t>
      </w:r>
      <w:r w:rsidRPr="00B20964">
        <w:t>a</w:t>
      </w:r>
    </w:p>
    <w:p w14:paraId="79D0A8D5" w14:textId="5A1485DD" w:rsidR="00B91887" w:rsidRPr="00F04F50" w:rsidRDefault="00B91887" w:rsidP="00231005">
      <w:pPr>
        <w:pStyle w:val="Bod"/>
        <w:widowControl w:val="0"/>
      </w:pPr>
      <w:r w:rsidRPr="00F04F50">
        <w:t>provést závěrečný úklid</w:t>
      </w:r>
      <w:r w:rsidR="00C17AA9" w:rsidRPr="00F04F50">
        <w:t xml:space="preserve">; závěrečným úklidem se rozumí úklid </w:t>
      </w:r>
      <w:r w:rsidR="00290466" w:rsidRPr="00F04F50">
        <w:t xml:space="preserve">místa provedení Díla </w:t>
      </w:r>
      <w:r w:rsidRPr="00F04F50">
        <w:t xml:space="preserve">včetně uvedení zejména všech povrchů, konstrukcí a instalací dotčených prováděním </w:t>
      </w:r>
      <w:r w:rsidR="00BF3A9E" w:rsidRPr="00F04F50">
        <w:t xml:space="preserve">Díla </w:t>
      </w:r>
      <w:r w:rsidRPr="00F04F50">
        <w:t>do původního stavu</w:t>
      </w:r>
      <w:r w:rsidR="00523FCD" w:rsidRPr="00F04F50">
        <w:t xml:space="preserve"> a v případě novostavby do stavu umožňujícího okamžité užívání</w:t>
      </w:r>
      <w:r w:rsidRPr="00F04F50">
        <w:t>.</w:t>
      </w:r>
    </w:p>
    <w:p w14:paraId="6CE0EBA3" w14:textId="77777777" w:rsidR="00B56D4D" w:rsidRPr="00F04F50" w:rsidRDefault="00B56D4D" w:rsidP="00B56D4D">
      <w:pPr>
        <w:pStyle w:val="Bod"/>
        <w:widowControl w:val="0"/>
      </w:pPr>
      <w:r w:rsidRPr="00F04F50">
        <w:t xml:space="preserve">provádět průběžný a závěrečný úklid čistých prostor, tak aby byly splněny požadavky GMP na čisté prostory (např. dezinfekce). </w:t>
      </w:r>
    </w:p>
    <w:p w14:paraId="32AD71A6" w14:textId="2A125153" w:rsidR="00944314" w:rsidRPr="00115231" w:rsidRDefault="00EE39D7">
      <w:pPr>
        <w:pStyle w:val="Psmeno"/>
      </w:pPr>
      <w:proofErr w:type="spellStart"/>
      <w:r w:rsidRPr="00F04F50">
        <w:t>Ust</w:t>
      </w:r>
      <w:proofErr w:type="spellEnd"/>
      <w:r w:rsidRPr="00F04F50">
        <w:t xml:space="preserve">. III. </w:t>
      </w:r>
      <w:r w:rsidR="000A27EA">
        <w:t>23</w:t>
      </w:r>
      <w:r w:rsidR="00944314" w:rsidRPr="00F04F50">
        <w:t>) a) bodu 1. Smlouvy se</w:t>
      </w:r>
      <w:r w:rsidR="00944314" w:rsidRPr="00115231">
        <w:t xml:space="preserve"> nepoužije, pokud Objednatel ve Smlouvě nebo v průběhu provádění Díla ve vztahu ke konkrétnímu odpadu stanoví jinak.</w:t>
      </w: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C90CBA">
      <w:pPr>
        <w:pStyle w:val="OdstavecII"/>
        <w:keepNext w:val="0"/>
        <w:widowControl w:val="0"/>
        <w:tabs>
          <w:tab w:val="clear" w:pos="6667"/>
          <w:tab w:val="num" w:pos="855"/>
        </w:tabs>
        <w:ind w:left="856"/>
        <w:rPr>
          <w:b/>
          <w:bCs/>
        </w:rPr>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EF239D" w:rsidRDefault="00F733DE" w:rsidP="00C90CBA">
      <w:pPr>
        <w:pStyle w:val="OdstavecII"/>
        <w:keepNext w:val="0"/>
        <w:widowControl w:val="0"/>
        <w:tabs>
          <w:tab w:val="clear" w:pos="6667"/>
          <w:tab w:val="num" w:pos="855"/>
        </w:tabs>
        <w:ind w:left="856"/>
        <w:rPr>
          <w:b/>
          <w:color w:val="auto"/>
        </w:rPr>
      </w:pPr>
      <w:r w:rsidRPr="00A21AEB">
        <w:rPr>
          <w:b/>
        </w:rPr>
        <w:t xml:space="preserve">Zahájení </w:t>
      </w:r>
      <w:r w:rsidRPr="00EF239D">
        <w:rPr>
          <w:b/>
          <w:color w:val="auto"/>
        </w:rPr>
        <w:t xml:space="preserve">provádění </w:t>
      </w:r>
      <w:r w:rsidR="00BF3A9E" w:rsidRPr="00EF239D">
        <w:rPr>
          <w:b/>
          <w:color w:val="auto"/>
        </w:rPr>
        <w:t>Díla</w:t>
      </w:r>
    </w:p>
    <w:p w14:paraId="32254F03" w14:textId="15F0F213" w:rsidR="00F733DE" w:rsidRPr="00EF239D" w:rsidRDefault="00F000B4" w:rsidP="00DB3E1F">
      <w:pPr>
        <w:pStyle w:val="Psmeno"/>
      </w:pPr>
      <w:r w:rsidRPr="00EF239D">
        <w:rPr>
          <w:lang w:eastAsia="en-US"/>
        </w:rPr>
        <w:t>Zhotovitel</w:t>
      </w:r>
      <w:r w:rsidR="00F733DE" w:rsidRPr="00EF239D">
        <w:t xml:space="preserve"> je povinen zahájit provádění </w:t>
      </w:r>
      <w:r w:rsidR="00BF3A9E" w:rsidRPr="00EF239D">
        <w:t>Díla</w:t>
      </w:r>
      <w:r w:rsidR="00F17EC4" w:rsidRPr="00EF239D">
        <w:t xml:space="preserve">, </w:t>
      </w:r>
      <w:r w:rsidR="499073E2" w:rsidRPr="00EF239D">
        <w:t xml:space="preserve">a to </w:t>
      </w:r>
      <w:r w:rsidR="00F17EC4" w:rsidRPr="00EF239D">
        <w:t xml:space="preserve">zejména </w:t>
      </w:r>
      <w:r w:rsidR="4BF8CA1D" w:rsidRPr="00EF239D">
        <w:t>harmonogram,</w:t>
      </w:r>
      <w:r w:rsidR="00F17EC4" w:rsidRPr="00EF239D">
        <w:t xml:space="preserve"> </w:t>
      </w:r>
      <w:r w:rsidR="173CAFEC" w:rsidRPr="00EF239D">
        <w:t>výrobní dokumentaci</w:t>
      </w:r>
      <w:r w:rsidR="4E61351A" w:rsidRPr="00EF239D">
        <w:t xml:space="preserve"> </w:t>
      </w:r>
      <w:r w:rsidR="00F733DE" w:rsidRPr="00EF239D">
        <w:t xml:space="preserve">první pracovní den po </w:t>
      </w:r>
      <w:r w:rsidR="00D716E2" w:rsidRPr="00EF239D">
        <w:t xml:space="preserve">dni účinnosti </w:t>
      </w:r>
      <w:r w:rsidR="00987846" w:rsidRPr="00EF239D">
        <w:t>S</w:t>
      </w:r>
      <w:r w:rsidR="00F733DE" w:rsidRPr="00EF239D">
        <w:t>mlouvy.</w:t>
      </w:r>
      <w:r w:rsidR="00F73A16" w:rsidRPr="00EF239D">
        <w:t xml:space="preserve"> </w:t>
      </w:r>
      <w:r w:rsidR="00C62548" w:rsidRPr="00EF239D">
        <w:rPr>
          <w:rFonts w:eastAsia="Times New Roman"/>
          <w:lang w:eastAsia="en-US"/>
        </w:rPr>
        <w:t xml:space="preserve">Zhotovitel provede dodávku a montáž </w:t>
      </w:r>
      <w:r w:rsidR="00F465A3" w:rsidRPr="00EF239D">
        <w:rPr>
          <w:lang w:eastAsia="en-US"/>
        </w:rPr>
        <w:t>v místě provedení Díla</w:t>
      </w:r>
      <w:r w:rsidR="00821724" w:rsidRPr="00EF239D">
        <w:rPr>
          <w:lang w:eastAsia="en-US"/>
        </w:rPr>
        <w:t xml:space="preserve"> po částech</w:t>
      </w:r>
      <w:r w:rsidR="00384837" w:rsidRPr="00EF239D">
        <w:rPr>
          <w:rFonts w:eastAsia="Times New Roman"/>
          <w:lang w:eastAsia="en-US"/>
        </w:rPr>
        <w:t xml:space="preserve"> dle schváleného Harmonogramu. </w:t>
      </w:r>
    </w:p>
    <w:p w14:paraId="1ED5749F" w14:textId="70A157B8" w:rsidR="00A33EA3" w:rsidRPr="006E40BC" w:rsidRDefault="00592B5C" w:rsidP="003359A6">
      <w:pPr>
        <w:pStyle w:val="Psmeno"/>
      </w:pPr>
      <w:bookmarkStart w:id="3" w:name="_Hlk159865528"/>
      <w:r w:rsidRPr="00EF239D">
        <w:rPr>
          <w:lang w:eastAsia="en-US"/>
        </w:rPr>
        <w:t>Dodávku a m</w:t>
      </w:r>
      <w:r w:rsidR="57F01DCA" w:rsidRPr="00EF239D">
        <w:rPr>
          <w:lang w:eastAsia="en-US"/>
        </w:rPr>
        <w:t xml:space="preserve">ontáž v místě provedení Díla je Zhotovitel povinen </w:t>
      </w:r>
      <w:r w:rsidR="57F01DCA" w:rsidRPr="00EF239D">
        <w:rPr>
          <w:b/>
          <w:lang w:eastAsia="en-US"/>
        </w:rPr>
        <w:t xml:space="preserve">zahájit do </w:t>
      </w:r>
      <w:r w:rsidR="1E3E2052" w:rsidRPr="00EF239D">
        <w:rPr>
          <w:b/>
          <w:lang w:eastAsia="en-US"/>
        </w:rPr>
        <w:t>10</w:t>
      </w:r>
      <w:r w:rsidR="57F01DCA" w:rsidRPr="00EF239D">
        <w:rPr>
          <w:b/>
          <w:lang w:eastAsia="en-US"/>
        </w:rPr>
        <w:t xml:space="preserve"> kalendářních dnů od doručení výzv</w:t>
      </w:r>
      <w:r w:rsidR="62592F32" w:rsidRPr="00EF239D">
        <w:rPr>
          <w:b/>
          <w:lang w:eastAsia="en-US"/>
        </w:rPr>
        <w:t>y</w:t>
      </w:r>
      <w:r w:rsidR="57F01DCA" w:rsidRPr="00EF239D">
        <w:rPr>
          <w:b/>
          <w:lang w:eastAsia="en-US"/>
        </w:rPr>
        <w:t xml:space="preserve"> </w:t>
      </w:r>
      <w:r w:rsidR="57F01DCA" w:rsidRPr="00EF239D">
        <w:rPr>
          <w:lang w:eastAsia="en-US"/>
        </w:rPr>
        <w:t xml:space="preserve">Objednatele </w:t>
      </w:r>
      <w:r w:rsidR="7D9365B2" w:rsidRPr="00EF239D">
        <w:t xml:space="preserve">dle schváleného Harmonogramu </w:t>
      </w:r>
      <w:r w:rsidR="57F01DCA" w:rsidRPr="00EF239D">
        <w:rPr>
          <w:lang w:eastAsia="en-US"/>
        </w:rPr>
        <w:t xml:space="preserve">k zahájení </w:t>
      </w:r>
      <w:r w:rsidRPr="00EF239D">
        <w:rPr>
          <w:lang w:eastAsia="en-US"/>
        </w:rPr>
        <w:t xml:space="preserve">dodávky a </w:t>
      </w:r>
      <w:r w:rsidR="57F01DCA" w:rsidRPr="00EF239D">
        <w:rPr>
          <w:lang w:eastAsia="en-US"/>
        </w:rPr>
        <w:t xml:space="preserve">montáže </w:t>
      </w:r>
      <w:r w:rsidRPr="00EF239D">
        <w:rPr>
          <w:lang w:eastAsia="en-US"/>
        </w:rPr>
        <w:t>Nábytku ČP</w:t>
      </w:r>
      <w:r w:rsidR="57F01DCA" w:rsidRPr="00EF239D">
        <w:rPr>
          <w:lang w:eastAsia="en-US"/>
        </w:rPr>
        <w:t xml:space="preserve"> v místě prov</w:t>
      </w:r>
      <w:r w:rsidR="000A65D2" w:rsidRPr="00EF239D">
        <w:rPr>
          <w:lang w:eastAsia="en-US"/>
        </w:rPr>
        <w:t>ede</w:t>
      </w:r>
      <w:r w:rsidR="57F01DCA" w:rsidRPr="00EF239D">
        <w:rPr>
          <w:lang w:eastAsia="en-US"/>
        </w:rPr>
        <w:t xml:space="preserve">ní </w:t>
      </w:r>
      <w:r w:rsidR="2B3BC23E" w:rsidRPr="00EF239D">
        <w:rPr>
          <w:lang w:eastAsia="en-US"/>
        </w:rPr>
        <w:t>Díla</w:t>
      </w:r>
      <w:r w:rsidR="006D209E" w:rsidRPr="00EF239D">
        <w:rPr>
          <w:lang w:eastAsia="en-US"/>
        </w:rPr>
        <w:t xml:space="preserve"> </w:t>
      </w:r>
      <w:r w:rsidR="7D9365B2" w:rsidRPr="00EF239D">
        <w:rPr>
          <w:lang w:eastAsia="en-US"/>
        </w:rPr>
        <w:t>v</w:t>
      </w:r>
      <w:r w:rsidR="57F01DCA" w:rsidRPr="00EF239D">
        <w:rPr>
          <w:lang w:eastAsia="en-US"/>
        </w:rPr>
        <w:t xml:space="preserve"> návaznosti na </w:t>
      </w:r>
      <w:r w:rsidR="7D9365B2" w:rsidRPr="00EF239D">
        <w:rPr>
          <w:lang w:eastAsia="en-US"/>
        </w:rPr>
        <w:t xml:space="preserve">jejich </w:t>
      </w:r>
      <w:r w:rsidR="57F01DCA" w:rsidRPr="00EF239D">
        <w:rPr>
          <w:lang w:eastAsia="en-US"/>
        </w:rPr>
        <w:t xml:space="preserve">dokončení </w:t>
      </w:r>
      <w:r w:rsidR="7D9365B2" w:rsidRPr="00EF239D">
        <w:rPr>
          <w:lang w:eastAsia="en-US"/>
        </w:rPr>
        <w:t>Zhotovitelem</w:t>
      </w:r>
      <w:r w:rsidR="57F01DCA" w:rsidRPr="00EF239D">
        <w:rPr>
          <w:lang w:eastAsia="en-US"/>
        </w:rPr>
        <w:t xml:space="preserve"> Stavby k připravenosti pro </w:t>
      </w:r>
      <w:r w:rsidRPr="00EF239D">
        <w:rPr>
          <w:lang w:eastAsia="en-US"/>
        </w:rPr>
        <w:t xml:space="preserve">dodávku a </w:t>
      </w:r>
      <w:r w:rsidR="57F01DCA" w:rsidRPr="00EF239D">
        <w:rPr>
          <w:lang w:eastAsia="en-US"/>
        </w:rPr>
        <w:t xml:space="preserve">montáž </w:t>
      </w:r>
      <w:r w:rsidRPr="00EF239D">
        <w:rPr>
          <w:lang w:eastAsia="en-US"/>
        </w:rPr>
        <w:t>Nábytku ČP</w:t>
      </w:r>
      <w:r w:rsidR="7D9365B2" w:rsidRPr="00EF239D">
        <w:rPr>
          <w:lang w:eastAsia="en-US"/>
        </w:rPr>
        <w:t>.</w:t>
      </w:r>
      <w:r w:rsidR="000D6799" w:rsidRPr="00EF239D">
        <w:rPr>
          <w:lang w:eastAsia="en-US"/>
        </w:rPr>
        <w:t xml:space="preserve"> </w:t>
      </w:r>
      <w:r w:rsidR="2AD11092" w:rsidRPr="00EF239D">
        <w:rPr>
          <w:rFonts w:eastAsia="Arial Narrow" w:cs="Arial Narrow"/>
        </w:rPr>
        <w:t xml:space="preserve">Objednatel předpokládá odeslání výzvy </w:t>
      </w:r>
      <w:r w:rsidR="3A95E592" w:rsidRPr="00EF239D">
        <w:rPr>
          <w:rFonts w:eastAsia="Arial Narrow" w:cs="Arial Narrow"/>
        </w:rPr>
        <w:t>pro</w:t>
      </w:r>
      <w:r w:rsidR="0C74A139" w:rsidRPr="00EF239D">
        <w:rPr>
          <w:rFonts w:eastAsia="Arial Narrow" w:cs="Arial Narrow"/>
        </w:rPr>
        <w:t xml:space="preserve"> dodávku a montáž</w:t>
      </w:r>
      <w:r w:rsidR="00EF239D" w:rsidRPr="00EF239D">
        <w:rPr>
          <w:rFonts w:eastAsia="Arial Narrow" w:cs="Arial Narrow"/>
        </w:rPr>
        <w:t xml:space="preserve"> v místě provedení Díla</w:t>
      </w:r>
      <w:r w:rsidR="00270B75" w:rsidRPr="00EF239D">
        <w:rPr>
          <w:rFonts w:eastAsia="Arial Narrow" w:cs="Arial Narrow"/>
        </w:rPr>
        <w:t xml:space="preserve"> </w:t>
      </w:r>
      <w:r w:rsidR="551E8296" w:rsidRPr="00EF239D">
        <w:rPr>
          <w:rFonts w:eastAsia="Arial Narrow" w:cs="Arial Narrow"/>
        </w:rPr>
        <w:t xml:space="preserve">nejdříve </w:t>
      </w:r>
      <w:r w:rsidR="2AD11092" w:rsidRPr="00EF239D">
        <w:rPr>
          <w:rFonts w:eastAsia="Arial Narrow" w:cs="Arial Narrow"/>
        </w:rPr>
        <w:t>v p</w:t>
      </w:r>
      <w:r w:rsidR="00270B75" w:rsidRPr="00EF239D">
        <w:rPr>
          <w:rFonts w:eastAsia="Arial Narrow" w:cs="Arial Narrow"/>
        </w:rPr>
        <w:t>olovině</w:t>
      </w:r>
      <w:r w:rsidR="2AD11092" w:rsidRPr="00EF239D">
        <w:rPr>
          <w:rFonts w:eastAsia="Arial Narrow" w:cs="Arial Narrow"/>
        </w:rPr>
        <w:t xml:space="preserve"> měsíce </w:t>
      </w:r>
      <w:r w:rsidR="00270B75" w:rsidRPr="00EF239D">
        <w:rPr>
          <w:rFonts w:eastAsia="Arial Narrow" w:cs="Arial Narrow"/>
        </w:rPr>
        <w:t>července</w:t>
      </w:r>
      <w:r w:rsidR="2AD11092" w:rsidRPr="00EF239D">
        <w:rPr>
          <w:rFonts w:eastAsia="Arial Narrow" w:cs="Arial Narrow"/>
        </w:rPr>
        <w:t xml:space="preserve"> 202</w:t>
      </w:r>
      <w:r w:rsidR="3A95E592" w:rsidRPr="00EF239D">
        <w:rPr>
          <w:rFonts w:eastAsia="Arial Narrow" w:cs="Arial Narrow"/>
        </w:rPr>
        <w:t>5</w:t>
      </w:r>
      <w:r w:rsidR="1BF54A27" w:rsidRPr="00EF239D">
        <w:rPr>
          <w:rFonts w:eastAsia="Arial Narrow" w:cs="Arial Narrow"/>
        </w:rPr>
        <w:t>.</w:t>
      </w:r>
      <w:r w:rsidR="00420B2A">
        <w:rPr>
          <w:rFonts w:eastAsia="Arial Narrow" w:cs="Arial Narrow"/>
        </w:rPr>
        <w:t xml:space="preserve"> </w:t>
      </w:r>
      <w:r w:rsidR="00420B2A" w:rsidRPr="006E40BC">
        <w:rPr>
          <w:rFonts w:eastAsia="Arial Narrow" w:cs="Arial Narrow"/>
        </w:rPr>
        <w:t xml:space="preserve">Zhotovitel bere na vědomí, že bude provádět </w:t>
      </w:r>
      <w:r w:rsidR="00420B2A" w:rsidRPr="006E40BC">
        <w:rPr>
          <w:lang w:eastAsia="en-US"/>
        </w:rPr>
        <w:t>dodávky a montáže Nábytku ČP v místě provedení Díla po částech.</w:t>
      </w:r>
    </w:p>
    <w:bookmarkEnd w:id="3"/>
    <w:p w14:paraId="1DFAE484" w14:textId="3E6D8E1E" w:rsidR="00F733DE" w:rsidRPr="00DD060F" w:rsidRDefault="00F733DE" w:rsidP="00735205">
      <w:pPr>
        <w:pStyle w:val="OdstavecII"/>
        <w:keepNext w:val="0"/>
        <w:widowControl w:val="0"/>
        <w:tabs>
          <w:tab w:val="clear" w:pos="6667"/>
          <w:tab w:val="num" w:pos="855"/>
        </w:tabs>
        <w:ind w:left="856"/>
        <w:rPr>
          <w:b/>
        </w:rPr>
      </w:pPr>
      <w:r w:rsidRPr="00367FEB">
        <w:rPr>
          <w:b/>
        </w:rPr>
        <w:t xml:space="preserve">Dokončení </w:t>
      </w:r>
      <w:r w:rsidR="00BF3A9E" w:rsidRPr="00367FEB">
        <w:rPr>
          <w:b/>
        </w:rPr>
        <w:t>Díla</w:t>
      </w:r>
      <w:r w:rsidR="00A01254" w:rsidRPr="00367FEB">
        <w:rPr>
          <w:b/>
        </w:rPr>
        <w:t xml:space="preserve"> a </w:t>
      </w:r>
      <w:r w:rsidR="00631A7C" w:rsidRPr="00367FEB">
        <w:rPr>
          <w:b/>
        </w:rPr>
        <w:t>předvedení</w:t>
      </w:r>
      <w:r w:rsidR="000D623A" w:rsidRPr="00367FEB">
        <w:rPr>
          <w:b/>
        </w:rPr>
        <w:t xml:space="preserve"> jeho</w:t>
      </w:r>
      <w:r w:rsidR="00631A7C" w:rsidRPr="00367FEB">
        <w:rPr>
          <w:b/>
        </w:rPr>
        <w:t xml:space="preserve"> způsobilosti</w:t>
      </w:r>
    </w:p>
    <w:p w14:paraId="3D1D5EB7" w14:textId="12999170" w:rsidR="00F733DE" w:rsidRPr="00DD060F" w:rsidRDefault="00F733DE" w:rsidP="00467C9F">
      <w:pPr>
        <w:pStyle w:val="Psmeno"/>
      </w:pPr>
      <w:r w:rsidRPr="00DD060F">
        <w:t>Dílo je dokončeno, je-li předvedena</w:t>
      </w:r>
      <w:r w:rsidR="005E48B5" w:rsidRPr="00DD060F">
        <w:t xml:space="preserve"> jeho</w:t>
      </w:r>
      <w:r w:rsidRPr="00DD060F">
        <w:t xml:space="preserve"> způsobilost plnit svůj účel</w:t>
      </w:r>
      <w:r w:rsidR="00B56D4D">
        <w:t xml:space="preserve">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39501B" w:rsidRDefault="00F000B4">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Objednatel</w:t>
      </w:r>
      <w:r w:rsidR="00F733DE" w:rsidRPr="00F733DE">
        <w:t xml:space="preserve">i doručena alespoň 5 pracovních dní přede dnem </w:t>
      </w:r>
      <w:r w:rsidR="00987846" w:rsidRPr="00677508">
        <w:t>Předvedení</w:t>
      </w:r>
      <w:r w:rsidR="00F733DE" w:rsidRPr="00677508">
        <w:t xml:space="preserve"> způsobilosti, </w:t>
      </w:r>
      <w:r w:rsidR="009A044E" w:rsidRPr="0039501B">
        <w:t xml:space="preserve">nebude-li mezi </w:t>
      </w:r>
      <w:r w:rsidRPr="0039501B">
        <w:t>Objednatel</w:t>
      </w:r>
      <w:r w:rsidR="009A044E" w:rsidRPr="0039501B">
        <w:t xml:space="preserve">em a </w:t>
      </w:r>
      <w:r w:rsidRPr="0039501B">
        <w:t>Zhotovitel</w:t>
      </w:r>
      <w:r w:rsidR="009A044E" w:rsidRPr="0039501B">
        <w:t>em dohodnuto jinak</w:t>
      </w:r>
      <w:r w:rsidR="00F733DE" w:rsidRPr="0039501B">
        <w:t>.</w:t>
      </w:r>
    </w:p>
    <w:p w14:paraId="3EAA81F0" w14:textId="2D63BA72" w:rsidR="00F733DE" w:rsidRPr="00677508" w:rsidRDefault="00F000B4">
      <w:pPr>
        <w:pStyle w:val="Psmeno"/>
      </w:pPr>
      <w:r w:rsidRPr="00677508">
        <w:lastRenderedPageBreak/>
        <w:t>Objednatel</w:t>
      </w:r>
      <w:r w:rsidR="00F733DE" w:rsidRPr="00677508">
        <w:t xml:space="preserve"> je oprávněn přizvat k </w:t>
      </w:r>
      <w:r w:rsidR="00987846" w:rsidRPr="00677508">
        <w:t>Předvedení</w:t>
      </w:r>
      <w:r w:rsidR="00F733DE" w:rsidRPr="00677508">
        <w:t xml:space="preserve"> způsobilosti i jiné osoby, jejichž účast pokládá za nezbytnou</w:t>
      </w:r>
      <w:r w:rsidR="0079568A" w:rsidRPr="00677508">
        <w:t>.</w:t>
      </w:r>
    </w:p>
    <w:p w14:paraId="65F462FB" w14:textId="209CC065" w:rsidR="00A01254" w:rsidRPr="00677508" w:rsidRDefault="00A01254">
      <w:pPr>
        <w:pStyle w:val="Psmeno"/>
      </w:pPr>
      <w:r w:rsidRPr="00677508">
        <w:t xml:space="preserve">Objednatel je oprávněn stanovit jako podmínku pro Předvedení </w:t>
      </w:r>
      <w:r w:rsidR="000D623A" w:rsidRPr="00677508">
        <w:t>způsobilosti předložení zejména DSP</w:t>
      </w:r>
      <w:r w:rsidR="00677508">
        <w:t>D</w:t>
      </w:r>
      <w:r w:rsidR="000D623A" w:rsidRPr="00677508">
        <w:t xml:space="preserve"> či jiných dokladů a dokumentací, které by mu jinak měly být Zhotovitelem předány nejpozději s předáním Díla. </w:t>
      </w:r>
    </w:p>
    <w:p w14:paraId="2E47A21D" w14:textId="4399EDBD" w:rsidR="00F733DE" w:rsidRPr="00592B5C" w:rsidRDefault="00F733DE">
      <w:pPr>
        <w:pStyle w:val="Psmeno"/>
      </w:pPr>
      <w:r w:rsidRPr="00677508">
        <w:t xml:space="preserve">Po </w:t>
      </w:r>
      <w:r w:rsidR="00987846" w:rsidRPr="00677508">
        <w:t>Předvedení</w:t>
      </w:r>
      <w:r w:rsidRPr="00677508">
        <w:t xml:space="preserve"> způsobilosti </w:t>
      </w:r>
      <w:r w:rsidR="00F000B4" w:rsidRPr="00677508">
        <w:t>Zhotovitel</w:t>
      </w:r>
      <w:r w:rsidRPr="00677508">
        <w:t xml:space="preserve"> vyzve </w:t>
      </w:r>
      <w:r w:rsidR="00F000B4" w:rsidRPr="00677508">
        <w:t>Objednatel</w:t>
      </w:r>
      <w:r w:rsidRPr="00677508">
        <w:t xml:space="preserve">e k převzetí </w:t>
      </w:r>
      <w:r w:rsidR="00BF3A9E" w:rsidRPr="00677508">
        <w:t>Díla</w:t>
      </w:r>
      <w:r w:rsidR="009A044E" w:rsidRPr="0039501B">
        <w:t xml:space="preserve">, nebude-li mezi </w:t>
      </w:r>
      <w:r w:rsidR="00F000B4" w:rsidRPr="0039501B">
        <w:t>Objednatel</w:t>
      </w:r>
      <w:r w:rsidR="009A044E" w:rsidRPr="0039501B">
        <w:t xml:space="preserve">em a </w:t>
      </w:r>
      <w:r w:rsidR="00F000B4" w:rsidRPr="00592B5C">
        <w:t>Zhotovitel</w:t>
      </w:r>
      <w:r w:rsidR="009A044E" w:rsidRPr="00592B5C">
        <w:t>em dohodnuto jinak</w:t>
      </w:r>
      <w:r w:rsidRPr="00592B5C">
        <w:t>.</w:t>
      </w:r>
    </w:p>
    <w:p w14:paraId="16601DC3" w14:textId="432C23A5" w:rsidR="00533F4C" w:rsidRPr="00AE600B" w:rsidRDefault="00533F4C" w:rsidP="7446CD64">
      <w:pPr>
        <w:pStyle w:val="Psmeno"/>
      </w:pPr>
      <w:r w:rsidRPr="00AE600B">
        <w:t>Zhotovitel se zavazuje, že dokončené Dílo bude splňovat požadavky stanovené projektovou dokumentací a URS 2101</w:t>
      </w:r>
      <w:r w:rsidR="4BF5A7DD">
        <w:t>, Zhotovitel si je vědom nároků na kvalitu a provedení nábytku do ČP v GMP standardech pro výrobu léčiv,</w:t>
      </w:r>
      <w:r w:rsidRPr="00AE600B">
        <w:t xml:space="preserve"> v případě nedodržení odpovídá Objednateli za škodu</w:t>
      </w:r>
      <w:r w:rsidR="47C4BD65">
        <w:t>.</w:t>
      </w:r>
      <w:r w:rsidR="72406C36">
        <w:t xml:space="preserve"> </w:t>
      </w:r>
      <w:r w:rsidRPr="00AE600B">
        <w:t>Porušení povinnosti dle předchozí věty považují Smluvní strany za podstatné porušení Smlouvy</w:t>
      </w:r>
      <w:r w:rsidR="00B56D4D" w:rsidRPr="00AE600B">
        <w:t>.</w:t>
      </w:r>
      <w:r w:rsidR="7D02FC88" w:rsidRPr="00AE600B">
        <w:t xml:space="preserve"> </w:t>
      </w:r>
    </w:p>
    <w:p w14:paraId="0D2308C8" w14:textId="5CCAAB44" w:rsidR="00F733DE" w:rsidRPr="00592B5C" w:rsidRDefault="00F733DE" w:rsidP="00DA6E93">
      <w:pPr>
        <w:pStyle w:val="OdstavecII"/>
        <w:keepNext w:val="0"/>
        <w:widowControl w:val="0"/>
        <w:tabs>
          <w:tab w:val="clear" w:pos="6667"/>
          <w:tab w:val="num" w:pos="855"/>
        </w:tabs>
        <w:ind w:left="856"/>
        <w:rPr>
          <w:b/>
          <w:color w:val="auto"/>
        </w:rPr>
      </w:pPr>
      <w:r w:rsidRPr="00116AB9">
        <w:rPr>
          <w:b/>
        </w:rPr>
        <w:t xml:space="preserve">Předání a </w:t>
      </w:r>
      <w:r w:rsidRPr="00592B5C">
        <w:rPr>
          <w:b/>
          <w:color w:val="auto"/>
        </w:rPr>
        <w:t xml:space="preserve">převzetí </w:t>
      </w:r>
      <w:r w:rsidR="00BF3A9E" w:rsidRPr="00592B5C">
        <w:rPr>
          <w:b/>
          <w:color w:val="auto"/>
        </w:rPr>
        <w:t>Díla</w:t>
      </w:r>
    </w:p>
    <w:p w14:paraId="141496C2" w14:textId="46FADA77" w:rsidR="00F733DE" w:rsidRPr="00592B5C" w:rsidRDefault="0079568A" w:rsidP="00467C9F">
      <w:pPr>
        <w:pStyle w:val="Psmeno"/>
        <w:rPr>
          <w:b/>
        </w:rPr>
      </w:pPr>
      <w:r w:rsidRPr="00592B5C">
        <w:rPr>
          <w:b/>
        </w:rPr>
        <w:t>Lhůta pro</w:t>
      </w:r>
      <w:r w:rsidR="00F733DE" w:rsidRPr="00592B5C">
        <w:rPr>
          <w:b/>
        </w:rPr>
        <w:t xml:space="preserve"> předání </w:t>
      </w:r>
      <w:r w:rsidR="00BF3A9E" w:rsidRPr="00592B5C">
        <w:rPr>
          <w:b/>
        </w:rPr>
        <w:t>Díla</w:t>
      </w:r>
    </w:p>
    <w:p w14:paraId="74E8497E" w14:textId="0B7178F0" w:rsidR="00F733DE" w:rsidRPr="00AE600B" w:rsidRDefault="57F01DCA" w:rsidP="7446CD64">
      <w:pPr>
        <w:pStyle w:val="Psmeno"/>
        <w:numPr>
          <w:ilvl w:val="0"/>
          <w:numId w:val="0"/>
        </w:numPr>
        <w:ind w:left="1134"/>
        <w:rPr>
          <w:color w:val="FF0000"/>
        </w:rPr>
      </w:pPr>
      <w:bookmarkStart w:id="4" w:name="_Hlk159865500"/>
      <w:r w:rsidRPr="00AE600B">
        <w:t>Zhotovitel se zavazuje předat Díl</w:t>
      </w:r>
      <w:r w:rsidR="1527D4FF" w:rsidRPr="00AE600B">
        <w:t>o</w:t>
      </w:r>
      <w:r w:rsidR="00AE600B" w:rsidRPr="00AE600B">
        <w:t xml:space="preserve"> </w:t>
      </w:r>
      <w:r w:rsidRPr="00AE600B">
        <w:rPr>
          <w:b/>
        </w:rPr>
        <w:t xml:space="preserve">nejpozději do </w:t>
      </w:r>
      <w:r w:rsidR="2BA52508" w:rsidRPr="00AE600B">
        <w:rPr>
          <w:b/>
        </w:rPr>
        <w:t>60</w:t>
      </w:r>
      <w:r w:rsidRPr="00AE600B">
        <w:rPr>
          <w:b/>
        </w:rPr>
        <w:t xml:space="preserve"> dnů ode dne zahájení </w:t>
      </w:r>
      <w:r w:rsidR="00592B5C" w:rsidRPr="00AE600B">
        <w:rPr>
          <w:b/>
        </w:rPr>
        <w:t xml:space="preserve">dodávky a </w:t>
      </w:r>
      <w:r w:rsidRPr="00AE600B">
        <w:rPr>
          <w:b/>
          <w:lang w:eastAsia="en-US"/>
        </w:rPr>
        <w:t xml:space="preserve">montáže </w:t>
      </w:r>
      <w:r w:rsidR="00592B5C" w:rsidRPr="00AE600B">
        <w:rPr>
          <w:b/>
          <w:lang w:eastAsia="en-US"/>
        </w:rPr>
        <w:t>Nábytku ČP</w:t>
      </w:r>
      <w:r w:rsidR="26E54DB9" w:rsidRPr="00AE600B">
        <w:rPr>
          <w:b/>
          <w:lang w:eastAsia="en-US"/>
        </w:rPr>
        <w:t xml:space="preserve"> </w:t>
      </w:r>
      <w:r w:rsidRPr="00AE600B">
        <w:rPr>
          <w:b/>
          <w:lang w:eastAsia="en-US"/>
        </w:rPr>
        <w:t>v místě prov</w:t>
      </w:r>
      <w:r w:rsidR="00FA6CE3" w:rsidRPr="00AE600B">
        <w:rPr>
          <w:b/>
          <w:lang w:eastAsia="en-US"/>
        </w:rPr>
        <w:t>ede</w:t>
      </w:r>
      <w:r w:rsidRPr="00AE600B">
        <w:rPr>
          <w:b/>
          <w:lang w:eastAsia="en-US"/>
        </w:rPr>
        <w:t xml:space="preserve">ní Díla. </w:t>
      </w:r>
      <w:bookmarkEnd w:id="4"/>
      <w:r w:rsidR="6911E314" w:rsidRPr="00AE600B">
        <w:t xml:space="preserve">Prodlení </w:t>
      </w:r>
      <w:r w:rsidR="605D9AB7" w:rsidRPr="00AE600B">
        <w:t>Zhotovitel</w:t>
      </w:r>
      <w:r w:rsidR="6911E314" w:rsidRPr="00AE600B">
        <w:t>e s předání</w:t>
      </w:r>
      <w:r w:rsidR="3250EF59" w:rsidRPr="00AE600B">
        <w:t>m</w:t>
      </w:r>
      <w:r w:rsidR="6911E314" w:rsidRPr="00AE600B">
        <w:t xml:space="preserve"> </w:t>
      </w:r>
      <w:r w:rsidR="253083EE" w:rsidRPr="00AE600B">
        <w:t>Díla </w:t>
      </w:r>
      <w:r w:rsidR="6911E314" w:rsidRPr="00AE600B">
        <w:t xml:space="preserve">se považuje za podstatné porušení </w:t>
      </w:r>
      <w:r w:rsidR="71103013" w:rsidRPr="00AE600B">
        <w:t>S</w:t>
      </w:r>
      <w:r w:rsidR="6911E314" w:rsidRPr="00AE600B">
        <w:t>mlouvy.</w:t>
      </w:r>
    </w:p>
    <w:p w14:paraId="0E586FBF" w14:textId="38768C6E" w:rsidR="00F733DE" w:rsidRDefault="00F733DE">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1C3A75C" w14:textId="04598D6A" w:rsidR="00F733DE" w:rsidRPr="00592B5C" w:rsidRDefault="00F000B4">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i jiné osoby, jejichž účast pokládá za nezbytnou.</w:t>
      </w:r>
    </w:p>
    <w:p w14:paraId="79F85E5E" w14:textId="79156662" w:rsidR="00CA4E00" w:rsidRPr="00592B5C" w:rsidRDefault="00987846">
      <w:pPr>
        <w:pStyle w:val="Psmeno"/>
        <w:rPr>
          <w:b/>
        </w:rPr>
      </w:pPr>
      <w:r w:rsidRPr="00592B5C">
        <w:rPr>
          <w:b/>
        </w:rPr>
        <w:t>Předávac</w:t>
      </w:r>
      <w:r w:rsidR="00CA4E00" w:rsidRPr="00592B5C">
        <w:rPr>
          <w:b/>
        </w:rPr>
        <w:t>í protokol</w:t>
      </w:r>
    </w:p>
    <w:p w14:paraId="4849365B" w14:textId="24821BCC" w:rsidR="00F733DE" w:rsidRPr="0079568A" w:rsidRDefault="00F733DE" w:rsidP="00DD060F">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770723">
      <w:pPr>
        <w:pStyle w:val="Bod"/>
        <w:widowControl w:val="0"/>
      </w:pPr>
      <w:r>
        <w:t xml:space="preserve">identifikační údaje </w:t>
      </w:r>
      <w:r w:rsidR="00F000B4">
        <w:t>Zhotovitel</w:t>
      </w:r>
      <w:r>
        <w:t xml:space="preserve">e a </w:t>
      </w:r>
      <w:r w:rsidR="00F000B4">
        <w:t>Objednatel</w:t>
      </w:r>
      <w:r>
        <w:t>e,</w:t>
      </w:r>
    </w:p>
    <w:p w14:paraId="16C0C9C5" w14:textId="77777777" w:rsidR="00691638" w:rsidRDefault="00F733DE" w:rsidP="00691638">
      <w:pPr>
        <w:pStyle w:val="Bod"/>
        <w:widowControl w:val="0"/>
      </w:pPr>
      <w:r>
        <w:t xml:space="preserve">identifikaci </w:t>
      </w:r>
      <w:r w:rsidR="00BF3A9E">
        <w:t>Díla</w:t>
      </w:r>
      <w:r>
        <w:t>, které je předmětem předání a převzetí,</w:t>
      </w:r>
    </w:p>
    <w:p w14:paraId="44F85D7E" w14:textId="080597D2" w:rsidR="00F733DE" w:rsidRPr="00B20964" w:rsidRDefault="00F733DE" w:rsidP="00691638">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770723">
      <w:pPr>
        <w:pStyle w:val="Bod"/>
        <w:widowControl w:val="0"/>
      </w:pPr>
      <w:r>
        <w:t>datované podpisy S</w:t>
      </w:r>
      <w:r w:rsidR="00F733DE" w:rsidRPr="00B20964">
        <w:t>mluvních stran.</w:t>
      </w:r>
    </w:p>
    <w:p w14:paraId="67F64246" w14:textId="20ACDF32" w:rsidR="00EA0B62" w:rsidRPr="00761759" w:rsidRDefault="00EA0B62" w:rsidP="00467C9F">
      <w:pPr>
        <w:pStyle w:val="Psmeno"/>
      </w:pPr>
      <w:r>
        <w:t xml:space="preserve">K Předávacímu protokolu budou </w:t>
      </w:r>
      <w:r w:rsidRPr="00761759">
        <w:t>přiloženy</w:t>
      </w:r>
      <w:r w:rsidR="009B2C53" w:rsidRPr="00761759">
        <w:t xml:space="preserve"> zejména</w:t>
      </w:r>
      <w:r w:rsidRPr="00761759">
        <w:t xml:space="preserve">: </w:t>
      </w:r>
    </w:p>
    <w:p w14:paraId="1EE84D48" w14:textId="30DC4623" w:rsidR="00EA0B62" w:rsidRPr="001E7186" w:rsidRDefault="00830A14" w:rsidP="00EA0B62">
      <w:pPr>
        <w:pStyle w:val="Bod"/>
        <w:widowControl w:val="0"/>
        <w:rPr>
          <w:color w:val="auto"/>
        </w:rPr>
      </w:pPr>
      <w:r w:rsidRPr="001E7186">
        <w:rPr>
          <w:color w:val="auto"/>
        </w:rPr>
        <w:t>výrobní dokumentace,</w:t>
      </w:r>
      <w:r w:rsidR="00945DCE">
        <w:rPr>
          <w:color w:val="auto"/>
        </w:rPr>
        <w:t xml:space="preserve"> </w:t>
      </w:r>
      <w:r w:rsidR="00945DCE" w:rsidRPr="00945DCE">
        <w:rPr>
          <w:color w:val="auto"/>
        </w:rPr>
        <w:t>technické listy všech prvků</w:t>
      </w:r>
      <w:r w:rsidR="00945DCE">
        <w:rPr>
          <w:color w:val="auto"/>
        </w:rPr>
        <w:t>,</w:t>
      </w:r>
      <w:r w:rsidR="00EA0B62" w:rsidRPr="001E7186">
        <w:rPr>
          <w:color w:val="auto"/>
        </w:rPr>
        <w:t xml:space="preserve"> </w:t>
      </w:r>
    </w:p>
    <w:p w14:paraId="51EBE86F" w14:textId="4668B588" w:rsidR="00EA0B62" w:rsidRPr="00761759" w:rsidRDefault="00EA0B62" w:rsidP="00EA0B62">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příslušných právních předpisů či technických norem,</w:t>
      </w:r>
      <w:r w:rsidR="000D56D3" w:rsidRPr="00761759">
        <w:t xml:space="preserve"> nesdělí-li Objednatel, že postačuje předložení jejich seznamu, příp. jejich části a seznamu</w:t>
      </w:r>
      <w:r w:rsidRPr="00761759">
        <w:t>,</w:t>
      </w:r>
      <w:r w:rsidR="00A01254" w:rsidRPr="00761759">
        <w:t xml:space="preserve"> a to jednou v listinné a jednou v elektronické podobě</w:t>
      </w:r>
      <w:r w:rsidR="00A01254" w:rsidRPr="005B5597">
        <w:t>, nebude-li mezi Objednatelem a Zhotovitelem dohodnuto jinak</w:t>
      </w:r>
      <w:r w:rsidR="00533F4C">
        <w:t xml:space="preserve"> a</w:t>
      </w:r>
      <w:r w:rsidRPr="00761759">
        <w:t xml:space="preserve"> </w:t>
      </w:r>
    </w:p>
    <w:p w14:paraId="71742E0D" w14:textId="0C030298" w:rsidR="00E729DA" w:rsidRPr="00E729DA" w:rsidRDefault="00E729DA" w:rsidP="00533F4C">
      <w:pPr>
        <w:pStyle w:val="Bod"/>
        <w:widowControl w:val="0"/>
      </w:pPr>
      <w:r w:rsidRPr="00761759">
        <w:t>Manuály</w:t>
      </w:r>
      <w:r w:rsidR="00945DCE">
        <w:t>, návody na údržbu</w:t>
      </w:r>
      <w:r w:rsidR="00533F4C">
        <w:t>.</w:t>
      </w:r>
    </w:p>
    <w:p w14:paraId="696DE8C6" w14:textId="3EA810B8" w:rsidR="002411B5" w:rsidRDefault="00F000B4" w:rsidP="00467C9F">
      <w:pPr>
        <w:pStyle w:val="Psmeno"/>
      </w:pPr>
      <w:r>
        <w:t>Objednatel</w:t>
      </w:r>
      <w:r w:rsidR="00F733DE" w:rsidRPr="00B20964">
        <w:t xml:space="preserve"> není povinen převzít </w:t>
      </w:r>
      <w:r w:rsidR="00EC1689">
        <w:t>D</w:t>
      </w:r>
      <w:r w:rsidR="00EC1689" w:rsidRPr="00B20964">
        <w:t>ílo</w:t>
      </w:r>
      <w:r w:rsidR="00F733DE" w:rsidRPr="00B20964">
        <w:t xml:space="preserve">, vykazuje-li </w:t>
      </w:r>
      <w:r w:rsidR="00724B78">
        <w:t>v</w:t>
      </w:r>
      <w:r w:rsidR="00AB39B7">
        <w:t>ady</w:t>
      </w:r>
      <w:r w:rsidR="00F733DE" w:rsidRPr="00B20964">
        <w:t>, byť</w:t>
      </w:r>
      <w:r w:rsidR="00534962">
        <w:t xml:space="preserve"> ojedinělé drobné, které</w:t>
      </w:r>
      <w:r w:rsidR="00F733DE" w:rsidRPr="00B20964">
        <w:t xml:space="preserve"> by samy o sobě ani ve spojení s jinými nebránily řádnému užívání</w:t>
      </w:r>
      <w:r w:rsidR="007738A4" w:rsidRPr="00B20964">
        <w:t xml:space="preserve"> </w:t>
      </w:r>
      <w:r w:rsidR="005658A3">
        <w:t>P</w:t>
      </w:r>
      <w:r w:rsidR="007738A4" w:rsidRPr="00B20964">
        <w:t>ředmětu</w:t>
      </w:r>
      <w:r w:rsidR="00F733DE" w:rsidRPr="00B20964">
        <w:t xml:space="preserve"> díla</w:t>
      </w:r>
      <w:r w:rsidR="00F733DE" w:rsidRPr="006340A0">
        <w:t xml:space="preserve"> nebo jeho užívání podstatným způsobem neomezovaly.</w:t>
      </w:r>
    </w:p>
    <w:p w14:paraId="17F5C2FC" w14:textId="77777777" w:rsidR="00DA5332" w:rsidRPr="00761759" w:rsidRDefault="00DA5332" w:rsidP="00467C9F">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639C4C53" w:rsidR="00F733DE" w:rsidRDefault="00F733DE">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w:t>
      </w:r>
      <w:r w:rsidR="00EA0B62" w:rsidRPr="00761759">
        <w:lastRenderedPageBreak/>
        <w:t>s ustanoveními o reklamaci vad Díla v záruční době</w:t>
      </w:r>
      <w:r w:rsidR="00D83712" w:rsidRPr="00761759">
        <w:t>.</w:t>
      </w:r>
    </w:p>
    <w:p w14:paraId="3B1557B0" w14:textId="67741F99" w:rsidR="00B53D0E" w:rsidRPr="00973B3F" w:rsidRDefault="00B53D0E" w:rsidP="00B53D0E">
      <w:pPr>
        <w:pStyle w:val="Psmeno"/>
      </w:pPr>
      <w:r w:rsidRPr="00761759">
        <w:t>Neoznámení va</w:t>
      </w:r>
      <w:r w:rsidRPr="00973B3F">
        <w:t xml:space="preserve">d dle </w:t>
      </w:r>
      <w:proofErr w:type="spellStart"/>
      <w:r w:rsidRPr="00973B3F">
        <w:t>ust</w:t>
      </w:r>
      <w:proofErr w:type="spellEnd"/>
      <w:r w:rsidRPr="00973B3F">
        <w:t>. IV.</w:t>
      </w:r>
      <w:r>
        <w:t xml:space="preserve"> 4</w:t>
      </w:r>
      <w:r w:rsidRPr="00973B3F">
        <w:t>) Smlouvy nevylučuje uplatnění práv z těchto vad v záruční době.</w:t>
      </w:r>
    </w:p>
    <w:p w14:paraId="7E28FE90" w14:textId="57D6D0DD" w:rsidR="00B53D0E" w:rsidRPr="00761759" w:rsidRDefault="00B53D0E" w:rsidP="00B53D0E">
      <w:pPr>
        <w:pStyle w:val="Psmeno"/>
      </w:pPr>
      <w:r w:rsidRPr="00973B3F">
        <w:t>Je-li v Předávacím protokolu uvedeno prohlášení Objednatele, že Dílo přejímá, má se za to, že dnem převzetí Díla je datum uvedené v Předávacím protokolu u podpisu Objednatele</w:t>
      </w:r>
      <w:r>
        <w:t>.</w:t>
      </w:r>
    </w:p>
    <w:p w14:paraId="5E05EBA8" w14:textId="3A8F8D5D" w:rsidR="00453AF1" w:rsidRPr="00761759" w:rsidRDefault="00453AF1">
      <w:pPr>
        <w:pStyle w:val="Psmeno"/>
        <w:rPr>
          <w:b/>
          <w:color w:val="000000" w:themeColor="text1"/>
        </w:rPr>
      </w:pPr>
      <w:r w:rsidRPr="00761759">
        <w:rPr>
          <w:b/>
        </w:rPr>
        <w:t xml:space="preserve">Vady způsobené </w:t>
      </w:r>
      <w:r w:rsidR="00B3333D">
        <w:rPr>
          <w:b/>
        </w:rPr>
        <w:t>absencí podmínky mimo sféru Zhotovitele</w:t>
      </w:r>
    </w:p>
    <w:p w14:paraId="5E23FB29" w14:textId="1302D31D" w:rsidR="00731D34" w:rsidRPr="00761759" w:rsidRDefault="00731D34" w:rsidP="00B3333D">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r w:rsidR="00677508">
        <w:t xml:space="preserve"> </w:t>
      </w:r>
      <w:r w:rsidRPr="00761759">
        <w:t xml:space="preserve">tím, že </w:t>
      </w:r>
      <w:r w:rsidR="000E6AFA" w:rsidRPr="00761759">
        <w:t>provedení příslušných dodávek či služeb</w:t>
      </w:r>
      <w:r w:rsidRPr="00761759">
        <w:t xml:space="preserve"> je podmíněno</w:t>
      </w:r>
      <w:r w:rsidR="009B179C" w:rsidRPr="00761759">
        <w:t xml:space="preserve"> plným</w:t>
      </w:r>
      <w:r w:rsidRPr="00761759">
        <w:t xml:space="preserve"> provozem </w:t>
      </w:r>
      <w:r w:rsidR="00F000B4" w:rsidRPr="00761759">
        <w:rPr>
          <w:bCs w:val="0"/>
        </w:rPr>
        <w:t>Objednatel</w:t>
      </w:r>
      <w:r w:rsidR="009B179C" w:rsidRPr="00761759">
        <w:rPr>
          <w:bCs w:val="0"/>
        </w:rPr>
        <w:t>e</w:t>
      </w:r>
      <w:r w:rsidR="00B3333D">
        <w:rPr>
          <w:bCs w:val="0"/>
        </w:rPr>
        <w:t xml:space="preserve"> nebo jinou objektivní podmínkou mimo sféru Zhotovitele</w:t>
      </w:r>
      <w:r w:rsidRPr="00761759">
        <w:t xml:space="preserve">, 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1FDE2DC1" w:rsidR="00C0049B" w:rsidRPr="00761759" w:rsidRDefault="00C0049B">
      <w:pPr>
        <w:pStyle w:val="Psmeno"/>
      </w:pPr>
      <w:r w:rsidRPr="00761759">
        <w:t xml:space="preserve">Neoznámení </w:t>
      </w:r>
      <w:r w:rsidR="00413B95" w:rsidRPr="00761759">
        <w:t>v</w:t>
      </w:r>
      <w:r w:rsidR="00AB39B7" w:rsidRPr="00761759">
        <w:t>ad</w:t>
      </w:r>
      <w:r w:rsidR="00AF4E7B" w:rsidRPr="00761759">
        <w:t xml:space="preserve"> </w:t>
      </w:r>
      <w:r w:rsidR="00AF4E7B" w:rsidRPr="00550106">
        <w:t>dle</w:t>
      </w:r>
      <w:r w:rsidR="00AB39B7" w:rsidRPr="00550106">
        <w:t xml:space="preserve"> </w:t>
      </w:r>
      <w:proofErr w:type="spellStart"/>
      <w:r w:rsidR="00E03966" w:rsidRPr="00550106">
        <w:t>ust</w:t>
      </w:r>
      <w:proofErr w:type="spellEnd"/>
      <w:r w:rsidR="00E03966" w:rsidRPr="00550106">
        <w:t>. IV.</w:t>
      </w:r>
      <w:r w:rsidR="00DA5332" w:rsidRPr="00550106">
        <w:t xml:space="preserve"> 4)</w:t>
      </w:r>
      <w:r w:rsidR="00550106" w:rsidRPr="00550106">
        <w:t xml:space="preserve"> i)</w:t>
      </w:r>
      <w:r w:rsidR="00E03966" w:rsidRPr="00550106">
        <w:t xml:space="preserve"> Smlouvy </w:t>
      </w:r>
      <w:r w:rsidRPr="00550106">
        <w:t>nevylučuje</w:t>
      </w:r>
      <w:r w:rsidRPr="00761759">
        <w:t xml:space="preserv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pPr>
        <w:pStyle w:val="Psmeno"/>
      </w:pPr>
      <w:r w:rsidRPr="00761759">
        <w:t>Smluvní stran</w:t>
      </w:r>
      <w:r w:rsidR="00F733DE" w:rsidRPr="00761759">
        <w:t>y sjednávají, že § 2609 OZ se nepoužije.</w:t>
      </w:r>
    </w:p>
    <w:p w14:paraId="45F78A81" w14:textId="4909C990" w:rsidR="00F733DE" w:rsidRPr="00761759" w:rsidRDefault="00F733DE" w:rsidP="00F465A3">
      <w:pPr>
        <w:pStyle w:val="OdstavecII"/>
        <w:keepNext w:val="0"/>
        <w:widowControl w:val="0"/>
        <w:tabs>
          <w:tab w:val="clear" w:pos="6667"/>
          <w:tab w:val="num" w:pos="855"/>
        </w:tabs>
        <w:ind w:left="856"/>
        <w:rPr>
          <w:b/>
        </w:rPr>
      </w:pPr>
      <w:r w:rsidRPr="00761759">
        <w:rPr>
          <w:b/>
        </w:rPr>
        <w:t xml:space="preserve">Prodloužení </w:t>
      </w:r>
      <w:r w:rsidR="006340A0" w:rsidRPr="00761759">
        <w:rPr>
          <w:b/>
        </w:rPr>
        <w:t>lhůty pro</w:t>
      </w:r>
      <w:r w:rsidRPr="00761759">
        <w:rPr>
          <w:b/>
        </w:rPr>
        <w:t xml:space="preserve"> předání </w:t>
      </w:r>
      <w:r w:rsidR="00EC1689" w:rsidRPr="00761759">
        <w:rPr>
          <w:b/>
        </w:rPr>
        <w:t>Díla</w:t>
      </w:r>
    </w:p>
    <w:p w14:paraId="4489604A" w14:textId="75F9E7EA" w:rsidR="00F733DE" w:rsidRPr="00761759" w:rsidRDefault="006340A0" w:rsidP="00770723">
      <w:pPr>
        <w:pStyle w:val="OdstavecII"/>
        <w:keepNext w:val="0"/>
        <w:widowControl w:val="0"/>
        <w:numPr>
          <w:ilvl w:val="0"/>
          <w:numId w:val="0"/>
        </w:numPr>
        <w:ind w:left="856"/>
        <w:rPr>
          <w:bCs/>
        </w:rPr>
      </w:pPr>
      <w:r w:rsidRPr="00761759">
        <w:t>Lhůta pro</w:t>
      </w:r>
      <w:r w:rsidR="00F733DE" w:rsidRPr="00761759">
        <w:t xml:space="preserve"> předání </w:t>
      </w:r>
      <w:r w:rsidR="00EC1689" w:rsidRPr="00761759">
        <w:t xml:space="preserve">Díla </w:t>
      </w:r>
      <w:r w:rsidR="00F733DE" w:rsidRPr="00761759">
        <w:t>může být přiměřeně prodloužen</w:t>
      </w:r>
      <w:r w:rsidR="009A044E" w:rsidRPr="00761759">
        <w:t>a</w:t>
      </w:r>
    </w:p>
    <w:p w14:paraId="653FC029" w14:textId="5D9F5396" w:rsidR="00F733DE" w:rsidRPr="00761759" w:rsidRDefault="00BA6B5C" w:rsidP="00770723">
      <w:pPr>
        <w:pStyle w:val="Bod"/>
        <w:widowControl w:val="0"/>
      </w:pPr>
      <w:r w:rsidRPr="00BA6B5C">
        <w:t>z důvodu mimořádně nepříznivých klimatických podmínek</w:t>
      </w:r>
      <w:r w:rsidR="00F733DE" w:rsidRPr="00761759">
        <w:t xml:space="preserve">, </w:t>
      </w:r>
    </w:p>
    <w:p w14:paraId="59BBD775" w14:textId="2E0D91E0" w:rsidR="00F733DE" w:rsidRPr="00761759" w:rsidRDefault="00BA6B5C" w:rsidP="00770723">
      <w:pPr>
        <w:pStyle w:val="Bod"/>
        <w:widowControl w:val="0"/>
      </w:pPr>
      <w:r w:rsidRPr="00BA6B5C">
        <w:t>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či</w:t>
      </w:r>
    </w:p>
    <w:p w14:paraId="48C0A928" w14:textId="77777777" w:rsidR="00735205" w:rsidRDefault="00BA6B5C" w:rsidP="003024FC">
      <w:pPr>
        <w:pStyle w:val="Bod"/>
      </w:pPr>
      <w:r>
        <w:t xml:space="preserve">z důvodu změn Předmětu díla, u nichž Zhotovitel prokáže, že mají zjevný vliv na lhůtu plnění (např. z důvodu jejich rozsahu, technologie, způsobu provádění nebo dodacích lhůt). </w:t>
      </w:r>
    </w:p>
    <w:p w14:paraId="07169A68" w14:textId="6509EC71" w:rsidR="00F733DE" w:rsidRPr="00761759" w:rsidRDefault="00BA6B5C" w:rsidP="00735205">
      <w:pPr>
        <w:pStyle w:val="Bod"/>
        <w:numPr>
          <w:ilvl w:val="0"/>
          <w:numId w:val="0"/>
        </w:numPr>
        <w:ind w:left="851"/>
      </w:pPr>
      <w: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 Objednatel výslovně deklaruje, že se nejedná o vyhrazené změny závazku ve smyslu § 100 odst. 1 ZZVZ, všechny Změny budou klasifikovány dle § 222 ZZVZ</w:t>
      </w:r>
      <w:r w:rsidR="00F733DE" w:rsidRPr="00761759">
        <w:t xml:space="preserve">. </w:t>
      </w:r>
    </w:p>
    <w:p w14:paraId="20851CA3" w14:textId="33635ACE" w:rsidR="003D0A02" w:rsidRPr="00E366E9" w:rsidRDefault="00F000B4" w:rsidP="00F465A3">
      <w:pPr>
        <w:pStyle w:val="OdstavecII"/>
        <w:keepNext w:val="0"/>
        <w:widowControl w:val="0"/>
        <w:tabs>
          <w:tab w:val="clear" w:pos="6667"/>
          <w:tab w:val="num" w:pos="855"/>
        </w:tabs>
        <w:ind w:left="856"/>
        <w:rPr>
          <w:sz w:val="24"/>
          <w:szCs w:val="24"/>
        </w:rPr>
      </w:pPr>
      <w:r w:rsidRPr="00E366E9">
        <w:t>Zhotovitel</w:t>
      </w:r>
      <w:r w:rsidR="00F733DE" w:rsidRPr="00E366E9">
        <w:t xml:space="preserve"> je oprávněn </w:t>
      </w:r>
      <w:r w:rsidR="00F733DE" w:rsidRPr="00F17EC4">
        <w:t xml:space="preserve">provádět </w:t>
      </w:r>
      <w:r w:rsidR="00EC1689" w:rsidRPr="00F17EC4">
        <w:t xml:space="preserve">Dílo </w:t>
      </w:r>
      <w:r w:rsidR="00F733DE" w:rsidRPr="00F17EC4">
        <w:t>každý den v době od 6:30 hod. do 2</w:t>
      </w:r>
      <w:r w:rsidR="00E366E9" w:rsidRPr="00F17EC4">
        <w:t>0</w:t>
      </w:r>
      <w:r w:rsidR="00F733DE" w:rsidRPr="00F17EC4">
        <w:t xml:space="preserve">:00 hod. </w:t>
      </w:r>
      <w:r w:rsidRPr="00F17EC4">
        <w:t>Objednatel</w:t>
      </w:r>
      <w:r w:rsidR="00F733DE" w:rsidRPr="00E366E9">
        <w:t xml:space="preserve"> je</w:t>
      </w:r>
      <w:r w:rsidR="002411B5" w:rsidRPr="00E366E9">
        <w:t xml:space="preserve"> </w:t>
      </w:r>
      <w:r w:rsidR="00F733DE" w:rsidRPr="00E366E9">
        <w:t xml:space="preserve">oprávněn v případě svých provozních potřeb dobu, po kterou je </w:t>
      </w:r>
      <w:r w:rsidRPr="00E366E9">
        <w:t>Zhotovitel</w:t>
      </w:r>
      <w:r w:rsidR="00F733DE" w:rsidRPr="00E366E9">
        <w:t xml:space="preserve"> oprávněn provádět </w:t>
      </w:r>
      <w:r w:rsidR="00EC1689" w:rsidRPr="00E366E9">
        <w:t>Dílo</w:t>
      </w:r>
      <w:r w:rsidR="00F733DE" w:rsidRPr="00E366E9">
        <w:t xml:space="preserve">, upravit písemným pokynem </w:t>
      </w:r>
      <w:r w:rsidRPr="00E366E9">
        <w:t>Zhotovitel</w:t>
      </w:r>
      <w:r w:rsidR="00F733DE" w:rsidRPr="00E366E9">
        <w:t>i.</w:t>
      </w:r>
      <w:r w:rsidR="00F733DE" w:rsidRPr="00E366E9">
        <w:rPr>
          <w:sz w:val="24"/>
          <w:szCs w:val="24"/>
        </w:rPr>
        <w:t xml:space="preserve"> </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F465A3">
      <w:pPr>
        <w:pStyle w:val="OdstavecII"/>
        <w:keepNext w:val="0"/>
        <w:widowControl w:val="0"/>
        <w:tabs>
          <w:tab w:val="clear" w:pos="6667"/>
          <w:tab w:val="num" w:pos="855"/>
        </w:tabs>
        <w:ind w:left="856"/>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25565DC6" w:rsidR="00AF4E7B" w:rsidRDefault="004B2895">
      <w:pPr>
        <w:widowControl w:val="0"/>
        <w:spacing w:after="120"/>
        <w:ind w:left="425"/>
        <w:jc w:val="center"/>
        <w:rPr>
          <w:bCs/>
          <w:color w:val="000000" w:themeColor="text1"/>
          <w:szCs w:val="22"/>
        </w:rPr>
      </w:pPr>
      <w:proofErr w:type="gramStart"/>
      <w:r w:rsidRPr="00DD060F">
        <w:rPr>
          <w:rFonts w:eastAsia="Calibri"/>
          <w:b/>
          <w:color w:val="000000" w:themeColor="text1"/>
          <w:highlight w:val="darkGray"/>
        </w:rPr>
        <w:t>.................</w:t>
      </w:r>
      <w:r w:rsidR="00802DBC" w:rsidRPr="00E1597C">
        <w:t>,–</w:t>
      </w:r>
      <w:proofErr w:type="gramEnd"/>
      <w:r w:rsidR="000D7FC6" w:rsidRPr="00561CF3">
        <w:rPr>
          <w:bCs/>
          <w:color w:val="000000" w:themeColor="text1"/>
          <w:szCs w:val="22"/>
        </w:rPr>
        <w:t xml:space="preserve"> </w:t>
      </w:r>
      <w:r w:rsidR="00F94C56" w:rsidRPr="001572E9">
        <w:rPr>
          <w:b/>
          <w:bCs/>
          <w:color w:val="000000" w:themeColor="text1"/>
          <w:szCs w:val="22"/>
        </w:rPr>
        <w:t>Kč</w:t>
      </w:r>
    </w:p>
    <w:p w14:paraId="6841E1C4" w14:textId="368213C5" w:rsidR="00E118E6" w:rsidRDefault="00F94C56" w:rsidP="00770723">
      <w:pPr>
        <w:widowControl w:val="0"/>
        <w:spacing w:after="120"/>
        <w:ind w:left="425"/>
        <w:jc w:val="center"/>
      </w:pPr>
      <w:r w:rsidRPr="00561CF3">
        <w:rPr>
          <w:bCs/>
          <w:color w:val="000000" w:themeColor="text1"/>
          <w:szCs w:val="22"/>
        </w:rPr>
        <w:t xml:space="preserve"> </w:t>
      </w:r>
      <w:r w:rsidR="00775257" w:rsidRPr="004F12C4">
        <w:t xml:space="preserve">bez daně z přidané hodnoty </w:t>
      </w:r>
      <w:r w:rsidR="00775257" w:rsidRPr="004F12C4">
        <w:rPr>
          <w:i/>
        </w:rPr>
        <w:t>(dále jen „</w:t>
      </w:r>
      <w:r w:rsidR="00775257" w:rsidRPr="004F12C4">
        <w:rPr>
          <w:b/>
          <w:i/>
        </w:rPr>
        <w:t>DPH</w:t>
      </w:r>
      <w:r w:rsidR="00775257" w:rsidRPr="004F12C4">
        <w:rPr>
          <w:i/>
        </w:rPr>
        <w:t>“)</w:t>
      </w:r>
      <w:r w:rsidR="00775257" w:rsidRPr="004F12C4">
        <w:t>.</w:t>
      </w:r>
    </w:p>
    <w:p w14:paraId="5E1DEE7D" w14:textId="59BEDDF5" w:rsidR="00281509" w:rsidRDefault="00281509" w:rsidP="00BB08C2">
      <w:pPr>
        <w:pStyle w:val="Odstavecseseznamem"/>
        <w:widowControl w:val="0"/>
        <w:numPr>
          <w:ilvl w:val="0"/>
          <w:numId w:val="14"/>
        </w:numPr>
        <w:spacing w:after="120"/>
        <w:rPr>
          <w:rFonts w:ascii="Arial Narrow" w:hAnsi="Arial Narrow"/>
          <w:bCs/>
          <w:color w:val="000000" w:themeColor="text1"/>
        </w:rPr>
      </w:pPr>
      <w:r w:rsidRPr="00A3777B">
        <w:rPr>
          <w:rFonts w:ascii="Arial Narrow" w:hAnsi="Arial Narrow"/>
          <w:bCs/>
          <w:color w:val="000000" w:themeColor="text1"/>
        </w:rPr>
        <w:t>cena hrazená z Národního plánu obnovy</w:t>
      </w:r>
      <w:r>
        <w:rPr>
          <w:rFonts w:ascii="Arial Narrow" w:hAnsi="Arial Narrow"/>
          <w:bCs/>
          <w:color w:val="000000" w:themeColor="text1"/>
        </w:rPr>
        <w:t xml:space="preserve"> </w:t>
      </w:r>
      <w:r w:rsidR="00F84898">
        <w:rPr>
          <w:rFonts w:ascii="Arial Narrow" w:hAnsi="Arial Narrow"/>
          <w:bCs/>
          <w:color w:val="000000" w:themeColor="text1"/>
        </w:rPr>
        <w:t>za</w:t>
      </w:r>
      <w:r w:rsidR="00F84898" w:rsidRPr="00F84898">
        <w:rPr>
          <w:rFonts w:ascii="Arial Narrow" w:hAnsi="Arial Narrow"/>
          <w:bCs/>
          <w:color w:val="000000" w:themeColor="text1"/>
        </w:rPr>
        <w:t xml:space="preserve"> Nábytek ČP </w:t>
      </w:r>
      <w:r w:rsidRPr="00F674B2">
        <w:rPr>
          <w:rFonts w:ascii="Arial Narrow" w:hAnsi="Arial Narrow"/>
          <w:bCs/>
          <w:color w:val="000000" w:themeColor="text1"/>
        </w:rPr>
        <w:t xml:space="preserve">činí </w:t>
      </w:r>
      <w:r w:rsidRPr="00823A31">
        <w:rPr>
          <w:rFonts w:ascii="Arial Narrow" w:hAnsi="Arial Narrow"/>
          <w:bCs/>
          <w:color w:val="000000" w:themeColor="text1"/>
          <w:highlight w:val="darkGray"/>
        </w:rPr>
        <w:t>………</w:t>
      </w:r>
      <w:proofErr w:type="gramStart"/>
      <w:r w:rsidRPr="00823A31">
        <w:rPr>
          <w:rFonts w:ascii="Arial Narrow" w:hAnsi="Arial Narrow"/>
          <w:bCs/>
          <w:color w:val="000000" w:themeColor="text1"/>
          <w:highlight w:val="darkGray"/>
        </w:rPr>
        <w:t>…….</w:t>
      </w:r>
      <w:proofErr w:type="gramEnd"/>
      <w:r w:rsidRPr="00750669">
        <w:rPr>
          <w:color w:val="000000" w:themeColor="text1"/>
        </w:rPr>
        <w:t>,</w:t>
      </w:r>
      <w:r>
        <w:rPr>
          <w:color w:val="000000" w:themeColor="text1"/>
        </w:rPr>
        <w:t>-</w:t>
      </w:r>
      <w:r>
        <w:rPr>
          <w:rFonts w:ascii="Arial Narrow" w:hAnsi="Arial Narrow"/>
          <w:bCs/>
          <w:color w:val="000000" w:themeColor="text1"/>
        </w:rPr>
        <w:t xml:space="preserve"> </w:t>
      </w:r>
      <w:r w:rsidRPr="00F674B2">
        <w:rPr>
          <w:rFonts w:ascii="Arial Narrow" w:hAnsi="Arial Narrow"/>
          <w:bCs/>
          <w:color w:val="000000" w:themeColor="text1"/>
        </w:rPr>
        <w:t xml:space="preserve">Kč bez DPH, DPH </w:t>
      </w:r>
      <w:r w:rsidRPr="00823A31">
        <w:rPr>
          <w:rFonts w:ascii="Arial Narrow" w:hAnsi="Arial Narrow"/>
          <w:bCs/>
          <w:color w:val="000000" w:themeColor="text1"/>
          <w:highlight w:val="darkGray"/>
        </w:rPr>
        <w:t>………..</w:t>
      </w:r>
      <w:r w:rsidRPr="00750669">
        <w:rPr>
          <w:color w:val="000000" w:themeColor="text1"/>
        </w:rPr>
        <w:t>,</w:t>
      </w:r>
      <w:r>
        <w:rPr>
          <w:color w:val="000000" w:themeColor="text1"/>
        </w:rPr>
        <w:t>-</w:t>
      </w:r>
      <w:r w:rsidRPr="00F674B2">
        <w:rPr>
          <w:rFonts w:ascii="Arial Narrow" w:hAnsi="Arial Narrow"/>
          <w:bCs/>
          <w:color w:val="000000" w:themeColor="text1"/>
        </w:rPr>
        <w:t xml:space="preserve"> Kč, cena vč. DPH </w:t>
      </w:r>
      <w:r w:rsidRPr="00823A31">
        <w:rPr>
          <w:rFonts w:ascii="Arial Narrow" w:hAnsi="Arial Narrow"/>
          <w:bCs/>
          <w:color w:val="000000" w:themeColor="text1"/>
          <w:highlight w:val="darkGray"/>
        </w:rPr>
        <w:t>…………….…</w:t>
      </w:r>
      <w:r w:rsidRPr="00750669">
        <w:rPr>
          <w:color w:val="000000" w:themeColor="text1"/>
        </w:rPr>
        <w:t>,</w:t>
      </w:r>
      <w:r>
        <w:rPr>
          <w:color w:val="000000" w:themeColor="text1"/>
        </w:rPr>
        <w:t>-</w:t>
      </w:r>
      <w:r w:rsidRPr="00F674B2">
        <w:rPr>
          <w:rFonts w:ascii="Arial Narrow" w:hAnsi="Arial Narrow"/>
          <w:bCs/>
          <w:color w:val="000000" w:themeColor="text1"/>
        </w:rPr>
        <w:t xml:space="preserve"> Kč</w:t>
      </w:r>
    </w:p>
    <w:p w14:paraId="7C59BAF2" w14:textId="5C4018B4" w:rsidR="00F84898" w:rsidRPr="002A2552" w:rsidRDefault="00281509" w:rsidP="002A2552">
      <w:pPr>
        <w:pStyle w:val="Odstavecseseznamem"/>
        <w:widowControl w:val="0"/>
        <w:numPr>
          <w:ilvl w:val="0"/>
          <w:numId w:val="14"/>
        </w:numPr>
        <w:spacing w:after="120"/>
        <w:rPr>
          <w:rFonts w:ascii="Arial Narrow" w:hAnsi="Arial Narrow"/>
          <w:bCs/>
          <w:color w:val="000000" w:themeColor="text1"/>
        </w:rPr>
      </w:pPr>
      <w:r w:rsidRPr="00A3777B">
        <w:rPr>
          <w:rFonts w:ascii="Arial Narrow" w:hAnsi="Arial Narrow"/>
          <w:bCs/>
          <w:color w:val="000000" w:themeColor="text1"/>
        </w:rPr>
        <w:t>cena hrazená z operačního programu Jan Amos Komenský</w:t>
      </w:r>
      <w:r w:rsidR="00F84898">
        <w:rPr>
          <w:rFonts w:ascii="Arial Narrow" w:hAnsi="Arial Narrow"/>
          <w:bCs/>
          <w:color w:val="000000" w:themeColor="text1"/>
        </w:rPr>
        <w:t xml:space="preserve"> za Nábytek ČP</w:t>
      </w:r>
      <w:r w:rsidRPr="00F674B2">
        <w:rPr>
          <w:rFonts w:ascii="Arial Narrow" w:hAnsi="Arial Narrow"/>
          <w:bCs/>
          <w:color w:val="000000" w:themeColor="text1"/>
        </w:rPr>
        <w:t xml:space="preserve"> činí </w:t>
      </w:r>
      <w:r w:rsidRPr="00823A31">
        <w:rPr>
          <w:rFonts w:ascii="Arial Narrow" w:hAnsi="Arial Narrow"/>
          <w:bCs/>
          <w:color w:val="000000" w:themeColor="text1"/>
          <w:highlight w:val="darkGray"/>
        </w:rPr>
        <w:t>………</w:t>
      </w:r>
      <w:proofErr w:type="gramStart"/>
      <w:r w:rsidRPr="00823A31">
        <w:rPr>
          <w:rFonts w:ascii="Arial Narrow" w:hAnsi="Arial Narrow"/>
          <w:bCs/>
          <w:color w:val="000000" w:themeColor="text1"/>
          <w:highlight w:val="darkGray"/>
        </w:rPr>
        <w:t>…….</w:t>
      </w:r>
      <w:proofErr w:type="gramEnd"/>
      <w:r w:rsidRPr="00750669">
        <w:rPr>
          <w:color w:val="000000" w:themeColor="text1"/>
        </w:rPr>
        <w:t>,</w:t>
      </w:r>
      <w:r>
        <w:rPr>
          <w:color w:val="000000" w:themeColor="text1"/>
        </w:rPr>
        <w:t>-</w:t>
      </w:r>
      <w:r>
        <w:rPr>
          <w:rFonts w:ascii="Arial Narrow" w:hAnsi="Arial Narrow"/>
          <w:bCs/>
          <w:color w:val="000000" w:themeColor="text1"/>
        </w:rPr>
        <w:t xml:space="preserve"> </w:t>
      </w:r>
      <w:r w:rsidRPr="00F674B2">
        <w:rPr>
          <w:rFonts w:ascii="Arial Narrow" w:hAnsi="Arial Narrow"/>
          <w:bCs/>
          <w:color w:val="000000" w:themeColor="text1"/>
        </w:rPr>
        <w:t xml:space="preserve">Kč bez </w:t>
      </w:r>
      <w:r w:rsidRPr="00F674B2">
        <w:rPr>
          <w:rFonts w:ascii="Arial Narrow" w:hAnsi="Arial Narrow"/>
          <w:bCs/>
          <w:color w:val="000000" w:themeColor="text1"/>
        </w:rPr>
        <w:lastRenderedPageBreak/>
        <w:t xml:space="preserve">DPH, DPH </w:t>
      </w:r>
      <w:r w:rsidRPr="00823A31">
        <w:rPr>
          <w:rFonts w:ascii="Arial Narrow" w:hAnsi="Arial Narrow"/>
          <w:bCs/>
          <w:color w:val="000000" w:themeColor="text1"/>
          <w:highlight w:val="darkGray"/>
        </w:rPr>
        <w:t>………..</w:t>
      </w:r>
      <w:r w:rsidRPr="00750669">
        <w:rPr>
          <w:color w:val="000000" w:themeColor="text1"/>
        </w:rPr>
        <w:t>,</w:t>
      </w:r>
      <w:r>
        <w:rPr>
          <w:color w:val="000000" w:themeColor="text1"/>
        </w:rPr>
        <w:t>-</w:t>
      </w:r>
      <w:r w:rsidRPr="00F674B2">
        <w:rPr>
          <w:rFonts w:ascii="Arial Narrow" w:hAnsi="Arial Narrow"/>
          <w:bCs/>
          <w:color w:val="000000" w:themeColor="text1"/>
        </w:rPr>
        <w:t xml:space="preserve"> Kč, cena vč. DPH </w:t>
      </w:r>
      <w:r w:rsidRPr="00823A31">
        <w:rPr>
          <w:rFonts w:ascii="Arial Narrow" w:hAnsi="Arial Narrow"/>
          <w:bCs/>
          <w:color w:val="000000" w:themeColor="text1"/>
          <w:highlight w:val="darkGray"/>
        </w:rPr>
        <w:t>…………….…</w:t>
      </w:r>
      <w:r w:rsidRPr="00750669">
        <w:rPr>
          <w:color w:val="000000" w:themeColor="text1"/>
        </w:rPr>
        <w:t>,</w:t>
      </w:r>
      <w:r>
        <w:rPr>
          <w:color w:val="000000" w:themeColor="text1"/>
        </w:rPr>
        <w:t>-</w:t>
      </w:r>
      <w:r w:rsidRPr="00F674B2">
        <w:rPr>
          <w:rFonts w:ascii="Arial Narrow" w:hAnsi="Arial Narrow"/>
          <w:bCs/>
          <w:color w:val="000000" w:themeColor="text1"/>
        </w:rPr>
        <w:t xml:space="preserve"> Kč</w:t>
      </w:r>
    </w:p>
    <w:p w14:paraId="52C02770" w14:textId="77777777" w:rsidR="0067314A" w:rsidRPr="004F12C4" w:rsidRDefault="00683168" w:rsidP="00F465A3">
      <w:pPr>
        <w:pStyle w:val="OdstavecII"/>
        <w:keepNext w:val="0"/>
        <w:widowControl w:val="0"/>
        <w:tabs>
          <w:tab w:val="clear" w:pos="6667"/>
          <w:tab w:val="num" w:pos="855"/>
        </w:tabs>
        <w:ind w:left="856"/>
        <w:rPr>
          <w:b/>
        </w:rPr>
      </w:pPr>
      <w:r w:rsidRPr="004F12C4">
        <w:rPr>
          <w:b/>
        </w:rPr>
        <w:t>DPH</w:t>
      </w:r>
    </w:p>
    <w:p w14:paraId="427F1776" w14:textId="3C9112BE" w:rsidR="009A3491" w:rsidRPr="004F12C4" w:rsidRDefault="0067314A" w:rsidP="00761759">
      <w:pPr>
        <w:pStyle w:val="Psmeno"/>
      </w:pPr>
      <w:r w:rsidRPr="00F17EC4">
        <w:t>DPH činí</w:t>
      </w:r>
      <w:r w:rsidRPr="004F12C4">
        <w:t xml:space="preserve"> </w:t>
      </w:r>
      <w:proofErr w:type="gramStart"/>
      <w:r w:rsidRPr="004F12C4">
        <w:rPr>
          <w:color w:val="000000" w:themeColor="text1"/>
          <w:highlight w:val="darkGray"/>
          <w:lang w:eastAsia="en-US"/>
        </w:rPr>
        <w:t>.................</w:t>
      </w:r>
      <w:r w:rsidR="00802DBC" w:rsidRPr="004F12C4">
        <w:t>,–</w:t>
      </w:r>
      <w:proofErr w:type="gramEnd"/>
      <w:r w:rsidR="00E04BD3" w:rsidRPr="004F12C4">
        <w:rPr>
          <w:color w:val="000000" w:themeColor="text1"/>
          <w:lang w:eastAsia="en-US"/>
        </w:rPr>
        <w:t xml:space="preserve"> Kč. Cena Díla včetně DPH pak činí </w:t>
      </w:r>
      <w:proofErr w:type="gramStart"/>
      <w:r w:rsidR="00E04BD3" w:rsidRPr="004F12C4">
        <w:rPr>
          <w:color w:val="000000" w:themeColor="text1"/>
          <w:highlight w:val="darkGray"/>
          <w:lang w:eastAsia="en-US"/>
        </w:rPr>
        <w:t>.................</w:t>
      </w:r>
      <w:r w:rsidR="00802DBC" w:rsidRPr="004F12C4">
        <w:t>,–</w:t>
      </w:r>
      <w:proofErr w:type="gramEnd"/>
      <w:r w:rsidR="00E04BD3" w:rsidRPr="004F12C4">
        <w:rPr>
          <w:color w:val="000000" w:themeColor="text1"/>
          <w:lang w:eastAsia="en-US"/>
        </w:rPr>
        <w:t xml:space="preserve"> Kč.</w:t>
      </w:r>
    </w:p>
    <w:p w14:paraId="20B3DBFE" w14:textId="28A60167" w:rsidR="009A3491" w:rsidRPr="001E7186" w:rsidRDefault="009A3491" w:rsidP="00761759">
      <w:pPr>
        <w:pStyle w:val="Psmeno"/>
      </w:pPr>
      <w:r w:rsidRPr="00761759">
        <w:t xml:space="preserve">Součástí závazku </w:t>
      </w:r>
      <w:r w:rsidR="00F000B4" w:rsidRPr="00761759">
        <w:t>Zhotovitel</w:t>
      </w:r>
      <w:r w:rsidRPr="00761759">
        <w:t xml:space="preserve">e provést </w:t>
      </w:r>
      <w:r w:rsidR="00EC1689" w:rsidRPr="00761759">
        <w:t xml:space="preserve">Dílo </w:t>
      </w:r>
      <w:r w:rsidRPr="00761759">
        <w:t>j</w:t>
      </w:r>
      <w:r w:rsidR="00770723" w:rsidRPr="00761759">
        <w:t xml:space="preserve">sou </w:t>
      </w:r>
      <w:r w:rsidRPr="00761759">
        <w:t>rovněž</w:t>
      </w:r>
      <w:r w:rsidR="00770723" w:rsidRPr="00761759">
        <w:t xml:space="preserve"> závazky</w:t>
      </w:r>
      <w:r w:rsidRPr="00761759">
        <w:t xml:space="preserve"> odpovídající číselnému kódu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6219D4C4" w14:textId="561BA36B" w:rsidR="00895229" w:rsidRPr="00F61CE0" w:rsidRDefault="00895229" w:rsidP="00F465A3">
      <w:pPr>
        <w:pStyle w:val="OdstavecII"/>
        <w:keepNext w:val="0"/>
        <w:widowControl w:val="0"/>
        <w:tabs>
          <w:tab w:val="clear" w:pos="6667"/>
          <w:tab w:val="num" w:pos="855"/>
        </w:tabs>
        <w:ind w:left="856"/>
      </w:pPr>
      <w:r w:rsidRPr="00761759">
        <w:rPr>
          <w:bCs/>
        </w:rPr>
        <w:t xml:space="preserve">Cena </w:t>
      </w:r>
      <w:r w:rsidR="00EC1689" w:rsidRPr="00761759">
        <w:rPr>
          <w:bCs/>
        </w:rPr>
        <w:t xml:space="preserve">Díla </w:t>
      </w:r>
      <w:r w:rsidRPr="00761759">
        <w:rPr>
          <w:bCs/>
        </w:rPr>
        <w:t>je stanovena jako nejvýše přípustná</w:t>
      </w:r>
      <w:r w:rsidR="00120716" w:rsidRPr="00761759">
        <w:rPr>
          <w:bCs/>
        </w:rPr>
        <w:t>; možnost změn Předmětu díla tím není dotčena</w:t>
      </w:r>
      <w:r w:rsidRPr="00761759">
        <w:rPr>
          <w:bCs/>
        </w:rPr>
        <w:t xml:space="preserve">. </w:t>
      </w:r>
      <w:r w:rsidRPr="00761759">
        <w:t xml:space="preserve">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w:t>
      </w:r>
      <w:r w:rsidRPr="00F61CE0">
        <w:t>po celou dobu trvání závazků ze Smlouvy.</w:t>
      </w:r>
    </w:p>
    <w:p w14:paraId="2F0B55BF" w14:textId="6A539402" w:rsidR="00A44E8D" w:rsidRPr="00F61CE0" w:rsidRDefault="00540267" w:rsidP="00F465A3">
      <w:pPr>
        <w:pStyle w:val="OdstavecII"/>
        <w:keepNext w:val="0"/>
        <w:widowControl w:val="0"/>
        <w:tabs>
          <w:tab w:val="clear" w:pos="6667"/>
          <w:tab w:val="num" w:pos="855"/>
        </w:tabs>
        <w:ind w:left="856"/>
        <w:rPr>
          <w:b/>
        </w:rPr>
      </w:pPr>
      <w:r w:rsidRPr="00F61CE0">
        <w:rPr>
          <w:b/>
        </w:rPr>
        <w:t>Rozpočet</w:t>
      </w:r>
    </w:p>
    <w:p w14:paraId="08A2634F" w14:textId="3FB15538" w:rsidR="00F61CE0" w:rsidRPr="005729B9" w:rsidRDefault="00A44E8D" w:rsidP="00F465A3">
      <w:pPr>
        <w:pStyle w:val="OdstavecII"/>
        <w:keepNext w:val="0"/>
        <w:widowControl w:val="0"/>
        <w:tabs>
          <w:tab w:val="clear" w:pos="6667"/>
          <w:tab w:val="num" w:pos="855"/>
        </w:tabs>
        <w:ind w:left="856"/>
        <w:rPr>
          <w:bCs/>
          <w:color w:val="000000" w:themeColor="text1"/>
        </w:rPr>
      </w:pPr>
      <w:r w:rsidRPr="00761759">
        <w:t xml:space="preserve">Cena </w:t>
      </w:r>
      <w:r w:rsidR="00EC1689" w:rsidRPr="00761759">
        <w:t xml:space="preserve">Díla </w:t>
      </w:r>
      <w:r w:rsidRPr="00761759">
        <w:t xml:space="preserve">je </w:t>
      </w:r>
      <w:r w:rsidRPr="005729B9">
        <w:t>podrobně rozepsána v</w:t>
      </w:r>
      <w:r w:rsidR="004F772B" w:rsidRPr="005729B9">
        <w:t xml:space="preserve"> </w:t>
      </w:r>
      <w:r w:rsidR="00540267" w:rsidRPr="005729B9">
        <w:t>R</w:t>
      </w:r>
      <w:r w:rsidR="002A60F4" w:rsidRPr="005729B9">
        <w:t>ozpoč</w:t>
      </w:r>
      <w:r w:rsidRPr="005729B9">
        <w:t>tu</w:t>
      </w:r>
      <w:r w:rsidR="00FF7EBA" w:rsidRPr="005729B9">
        <w:t>.</w:t>
      </w:r>
      <w:r w:rsidR="00A77348" w:rsidRPr="005729B9">
        <w:t xml:space="preserve"> </w:t>
      </w:r>
      <w:r w:rsidR="00F61CE0" w:rsidRPr="005729B9">
        <w:t>Rozpočet je zpracován samostatně pro Nábytek ČP (NPO) a samostatně pro Nábytek ČP (OP JAK).</w:t>
      </w:r>
    </w:p>
    <w:p w14:paraId="6578FA01" w14:textId="641DC947" w:rsidR="00243D8C" w:rsidRPr="00761759" w:rsidRDefault="00A77348">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Rozpočtu, je rozložena do všech položek Rozpočtu; zejména se jedná o povinnosti, které jsou sjednány v kmenové části Smlouvy</w:t>
      </w:r>
      <w:r w:rsidR="004543AB" w:rsidRPr="00761759">
        <w:t>, např.</w:t>
      </w:r>
      <w:r w:rsidR="00D92CFD" w:rsidRPr="00761759">
        <w:t xml:space="preserve"> </w:t>
      </w:r>
      <w:r w:rsidR="00895229" w:rsidRPr="00761759">
        <w:t>pojištění</w:t>
      </w:r>
      <w:r w:rsidR="00234F24" w:rsidRPr="00761759">
        <w:t>.</w:t>
      </w:r>
    </w:p>
    <w:p w14:paraId="11E0923A" w14:textId="2974A7B2" w:rsidR="00A77348" w:rsidRPr="00761759" w:rsidRDefault="00623923">
      <w:pPr>
        <w:pStyle w:val="Psmeno"/>
      </w:pPr>
      <w:r w:rsidRPr="00761759">
        <w:t xml:space="preserve">Cena za dodávky či služby ve smyslu </w:t>
      </w:r>
      <w:proofErr w:type="spellStart"/>
      <w:r w:rsidRPr="00ED6327">
        <w:t>ust</w:t>
      </w:r>
      <w:proofErr w:type="spellEnd"/>
      <w:r w:rsidRPr="00ED6327">
        <w:t xml:space="preserve">. II. </w:t>
      </w:r>
      <w:r w:rsidR="002411B5" w:rsidRPr="00ED6327">
        <w:t>5</w:t>
      </w:r>
      <w:r w:rsidRPr="00ED6327">
        <w:t>) Smlouvy</w:t>
      </w:r>
      <w:r w:rsidRPr="00761759">
        <w:t xml:space="preserve"> je zahrnuta v položkách Rozpočtu odpovídajících těm Technickým podmínkám, jichž jsou tyto dodávky či služby nezbytným a samozřejmým předpokladem.</w:t>
      </w:r>
    </w:p>
    <w:p w14:paraId="52386176" w14:textId="13C8B687" w:rsidR="00A44E8D" w:rsidRPr="00761759" w:rsidRDefault="00F000B4">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6A2296">
      <w:pPr>
        <w:pStyle w:val="OdstavecII"/>
        <w:keepNext w:val="0"/>
        <w:widowControl w:val="0"/>
        <w:tabs>
          <w:tab w:val="clear" w:pos="6667"/>
          <w:tab w:val="num" w:pos="855"/>
        </w:tabs>
        <w:ind w:left="856"/>
        <w:rPr>
          <w:b/>
        </w:rPr>
      </w:pPr>
      <w:r w:rsidRPr="00761759">
        <w:rPr>
          <w:b/>
        </w:rPr>
        <w:t xml:space="preserve">Právo na zaplacení ceny </w:t>
      </w:r>
      <w:r w:rsidR="00EC1689" w:rsidRPr="00761759">
        <w:rPr>
          <w:b/>
        </w:rPr>
        <w:t xml:space="preserve">Díla </w:t>
      </w:r>
      <w:r w:rsidRPr="00761759">
        <w:rPr>
          <w:b/>
        </w:rPr>
        <w:t>a f</w:t>
      </w:r>
      <w:r w:rsidR="00325F9C" w:rsidRPr="00761759">
        <w:rPr>
          <w:b/>
        </w:rPr>
        <w:t>akturace</w:t>
      </w:r>
    </w:p>
    <w:p w14:paraId="4D178315" w14:textId="083859F0" w:rsidR="00325F9C" w:rsidRPr="002A2552" w:rsidRDefault="00531D9D" w:rsidP="005E5B0F">
      <w:pPr>
        <w:pStyle w:val="OdstavecII"/>
        <w:keepNext w:val="0"/>
        <w:widowControl w:val="0"/>
        <w:numPr>
          <w:ilvl w:val="0"/>
          <w:numId w:val="0"/>
        </w:numPr>
        <w:ind w:left="856"/>
        <w:rPr>
          <w:color w:val="auto"/>
        </w:rPr>
      </w:pPr>
      <w:bookmarkStart w:id="5" w:name="_Hlk40468217"/>
      <w:r w:rsidRPr="001E7186">
        <w:rPr>
          <w:bCs/>
          <w:color w:val="auto"/>
        </w:rPr>
        <w:t>Objednatel neposkytuje žádné zálohy</w:t>
      </w:r>
      <w:bookmarkEnd w:id="5"/>
      <w:r w:rsidRPr="001E7186">
        <w:rPr>
          <w:bCs/>
          <w:color w:val="auto"/>
        </w:rPr>
        <w:t xml:space="preserve">. </w:t>
      </w:r>
      <w:r w:rsidR="005E5B0F" w:rsidRPr="00761759">
        <w:rPr>
          <w:bCs/>
          <w:color w:val="000000" w:themeColor="text1"/>
        </w:rPr>
        <w:t xml:space="preserve">Právo na zaplacení ceny </w:t>
      </w:r>
      <w:r w:rsidR="00EC1689" w:rsidRPr="00761759">
        <w:rPr>
          <w:bCs/>
          <w:color w:val="000000" w:themeColor="text1"/>
        </w:rPr>
        <w:t xml:space="preserve">Díla </w:t>
      </w:r>
      <w:r w:rsidR="005E5B0F" w:rsidRPr="00761759">
        <w:rPr>
          <w:bCs/>
          <w:color w:val="000000" w:themeColor="text1"/>
        </w:rPr>
        <w:t xml:space="preserve">vzniká </w:t>
      </w:r>
      <w:r w:rsidR="005E5B0F" w:rsidRPr="002A2552">
        <w:rPr>
          <w:bCs/>
          <w:color w:val="auto"/>
        </w:rPr>
        <w:t xml:space="preserve">převzetím </w:t>
      </w:r>
      <w:r w:rsidR="00EC1689" w:rsidRPr="002A2552">
        <w:rPr>
          <w:bCs/>
          <w:color w:val="auto"/>
        </w:rPr>
        <w:t>Díla</w:t>
      </w:r>
      <w:r w:rsidR="004B686A" w:rsidRPr="002A2552">
        <w:rPr>
          <w:bCs/>
          <w:color w:val="auto"/>
        </w:rPr>
        <w:t>, nebo jeho části</w:t>
      </w:r>
      <w:r w:rsidR="00EC1689" w:rsidRPr="002A2552">
        <w:rPr>
          <w:bCs/>
          <w:color w:val="auto"/>
        </w:rPr>
        <w:t xml:space="preserve"> </w:t>
      </w:r>
      <w:r w:rsidR="005E5B0F" w:rsidRPr="002A2552">
        <w:rPr>
          <w:bCs/>
          <w:color w:val="auto"/>
        </w:rPr>
        <w:t xml:space="preserve">Objednatelem. </w:t>
      </w:r>
      <w:r w:rsidR="00101D4A" w:rsidRPr="002A2552">
        <w:rPr>
          <w:color w:val="auto"/>
        </w:rPr>
        <w:t xml:space="preserve">Cenu </w:t>
      </w:r>
      <w:r w:rsidR="00EC1689" w:rsidRPr="002A2552">
        <w:rPr>
          <w:color w:val="auto"/>
        </w:rPr>
        <w:t xml:space="preserve">Díla </w:t>
      </w:r>
      <w:r w:rsidR="00101D4A" w:rsidRPr="002A2552">
        <w:rPr>
          <w:color w:val="auto"/>
        </w:rPr>
        <w:t xml:space="preserve">Objednatel Zhotoviteli uhradí na základě řádně vystavených daňových dokladů </w:t>
      </w:r>
      <w:r w:rsidR="00101D4A" w:rsidRPr="002A2552">
        <w:rPr>
          <w:i/>
          <w:color w:val="auto"/>
        </w:rPr>
        <w:t>(dále jen „</w:t>
      </w:r>
      <w:r w:rsidR="005A2576" w:rsidRPr="002A2552">
        <w:rPr>
          <w:b/>
          <w:i/>
          <w:color w:val="auto"/>
        </w:rPr>
        <w:t>Faktury</w:t>
      </w:r>
      <w:r w:rsidR="00101D4A" w:rsidRPr="002A2552">
        <w:rPr>
          <w:i/>
          <w:color w:val="auto"/>
        </w:rPr>
        <w:t>“)</w:t>
      </w:r>
      <w:r w:rsidR="00325F9C" w:rsidRPr="002A2552">
        <w:rPr>
          <w:color w:val="auto"/>
        </w:rPr>
        <w:t>, a to za níže uvedených podmínek.</w:t>
      </w:r>
    </w:p>
    <w:p w14:paraId="1944C43A" w14:textId="7B975212" w:rsidR="005A2576" w:rsidRPr="002A2552" w:rsidRDefault="005A2576" w:rsidP="00467C9F">
      <w:pPr>
        <w:pStyle w:val="Psmeno"/>
        <w:rPr>
          <w:b/>
        </w:rPr>
      </w:pPr>
      <w:r w:rsidRPr="002A2552">
        <w:t>Faktury budou vystav</w:t>
      </w:r>
      <w:r w:rsidR="0009674F" w:rsidRPr="002A2552">
        <w:t>eny</w:t>
      </w:r>
      <w:r w:rsidRPr="002A2552">
        <w:t xml:space="preserve"> samostatně pro částky hrazené z investičních prostředků a z neinvestičních prostředků Objednatele</w:t>
      </w:r>
      <w:r w:rsidR="000D5572" w:rsidRPr="002A2552">
        <w:t xml:space="preserve">, nebude-li mezi Objednatelem a Zhotovitelem dohodnuto jinak. Mají-li být na úhradu kupní ceny použity prostředky z různých dotačních zdrojů Kupujícího, budou pro ně </w:t>
      </w:r>
      <w:r w:rsidR="000D5572" w:rsidRPr="00DB20D3">
        <w:t>vystavené samostatné Faktury.</w:t>
      </w:r>
      <w:r w:rsidR="000D5572">
        <w:t xml:space="preserve"> </w:t>
      </w:r>
      <w:r w:rsidRPr="00D766B2">
        <w:t xml:space="preserve">Závazný pokyn ke způsobu fakturace udělí Objednatel Zhotoviteli včas v průběhu </w:t>
      </w:r>
      <w:r w:rsidRPr="002A2552">
        <w:lastRenderedPageBreak/>
        <w:t>provádění Díla.</w:t>
      </w:r>
    </w:p>
    <w:p w14:paraId="733F4457" w14:textId="351A9724" w:rsidR="00FF7EBA" w:rsidRPr="00761759" w:rsidRDefault="00866CD8" w:rsidP="00467C9F">
      <w:pPr>
        <w:pStyle w:val="Psmeno"/>
        <w:rPr>
          <w:b/>
        </w:rPr>
      </w:pPr>
      <w:r w:rsidRPr="00761759">
        <w:t>Zhotovitel je oprávněn vystavit a zaslat Faktur</w:t>
      </w:r>
      <w:r>
        <w:t>y</w:t>
      </w:r>
      <w:r w:rsidRPr="00761759">
        <w:t xml:space="preserve"> Objednateli nejdříve poté, co bude oběma Smluvními stranami potvrzeno předání a převzetí Díla. Den převzetí Díla Objednatelem je datem uskutečnění zdanitelného plnění</w:t>
      </w:r>
      <w:r w:rsidR="00325F9C" w:rsidRPr="002A2552">
        <w:t>.</w:t>
      </w:r>
    </w:p>
    <w:p w14:paraId="31CBA8CB" w14:textId="2E09E786" w:rsidR="00FF7EBA" w:rsidRPr="002732D3" w:rsidRDefault="005A2576">
      <w:pPr>
        <w:pStyle w:val="Psmeno"/>
      </w:pPr>
      <w:r w:rsidRPr="002732D3">
        <w:t xml:space="preserve">Faktury </w:t>
      </w:r>
      <w:r w:rsidR="00FF7EBA" w:rsidRPr="002732D3">
        <w:t xml:space="preserve">je </w:t>
      </w:r>
      <w:r w:rsidR="00F000B4" w:rsidRPr="002732D3">
        <w:t>Zhotovitel</w:t>
      </w:r>
      <w:r w:rsidR="00FF7EBA" w:rsidRPr="002732D3">
        <w:t xml:space="preserve"> povinen doručit do sídla </w:t>
      </w:r>
      <w:r w:rsidR="00F000B4" w:rsidRPr="002732D3">
        <w:t>Objednatel</w:t>
      </w:r>
      <w:r w:rsidR="00FF7EBA" w:rsidRPr="002732D3">
        <w:t xml:space="preserve">e do </w:t>
      </w:r>
      <w:r w:rsidR="00E90BEA" w:rsidRPr="002732D3">
        <w:t>3</w:t>
      </w:r>
      <w:r w:rsidR="00FF7EBA" w:rsidRPr="002732D3">
        <w:t xml:space="preserve"> pracovních dnů od data </w:t>
      </w:r>
      <w:r w:rsidR="00700439" w:rsidRPr="002732D3">
        <w:t xml:space="preserve">jejího </w:t>
      </w:r>
      <w:r w:rsidR="00FF7EBA" w:rsidRPr="002732D3">
        <w:t>vystavení</w:t>
      </w:r>
      <w:r w:rsidR="004F5DA4" w:rsidRPr="002732D3">
        <w:t>, a to ve 2 vyhotoveních</w:t>
      </w:r>
      <w:r w:rsidR="00B039D6" w:rsidRPr="002732D3">
        <w:t xml:space="preserve">, nebude-li mezi </w:t>
      </w:r>
      <w:r w:rsidR="00F000B4" w:rsidRPr="002732D3">
        <w:t>Objednatel</w:t>
      </w:r>
      <w:r w:rsidR="00B039D6" w:rsidRPr="002732D3">
        <w:t xml:space="preserve">em a </w:t>
      </w:r>
      <w:r w:rsidR="00F000B4" w:rsidRPr="002732D3">
        <w:t>Zhotovitel</w:t>
      </w:r>
      <w:r w:rsidR="00B039D6" w:rsidRPr="002732D3">
        <w:t>em dohodnuto jinak</w:t>
      </w:r>
      <w:r w:rsidR="00FF7EBA" w:rsidRPr="002732D3">
        <w:t>.</w:t>
      </w:r>
    </w:p>
    <w:p w14:paraId="6D173408" w14:textId="304DCBA7" w:rsidR="00FF7EBA" w:rsidRPr="00761759" w:rsidRDefault="00FF7EBA">
      <w:pPr>
        <w:pStyle w:val="Psmeno"/>
        <w:rPr>
          <w:b/>
        </w:rPr>
      </w:pPr>
      <w:r w:rsidRPr="00761759">
        <w:t xml:space="preserve">Splatnost </w:t>
      </w:r>
      <w:r w:rsidR="002A60F4" w:rsidRPr="00761759">
        <w:t>Faktur</w:t>
      </w:r>
      <w:r w:rsidR="002336A7" w:rsidRPr="00761759">
        <w:t xml:space="preserve"> </w:t>
      </w:r>
      <w:r w:rsidRPr="00F17EC4">
        <w:t xml:space="preserve">je </w:t>
      </w:r>
      <w:r w:rsidR="00840143">
        <w:t>30</w:t>
      </w:r>
      <w:r w:rsidRPr="00F17EC4">
        <w:t xml:space="preserve"> dní ode d</w:t>
      </w:r>
      <w:r w:rsidRPr="00761759">
        <w:t>ne</w:t>
      </w:r>
      <w:r w:rsidR="00E90BEA" w:rsidRPr="00761759">
        <w:t xml:space="preserve"> jejich doručení </w:t>
      </w:r>
      <w:r w:rsidR="00F000B4" w:rsidRPr="00761759">
        <w:t>Objednatel</w:t>
      </w:r>
      <w:r w:rsidR="00E90BEA" w:rsidRPr="00761759">
        <w:t>i.</w:t>
      </w:r>
      <w:r w:rsidRPr="00761759">
        <w:t xml:space="preserve"> </w:t>
      </w:r>
    </w:p>
    <w:p w14:paraId="051F282F" w14:textId="215809B7" w:rsidR="001205E1" w:rsidRPr="005311E2" w:rsidRDefault="009A6B03" w:rsidP="005311E2">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 xml:space="preserve">e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6A2296">
      <w:pPr>
        <w:pStyle w:val="OdstavecII"/>
        <w:keepNext w:val="0"/>
        <w:widowControl w:val="0"/>
        <w:tabs>
          <w:tab w:val="clear" w:pos="6667"/>
          <w:tab w:val="num" w:pos="855"/>
        </w:tabs>
        <w:ind w:left="856"/>
        <w:rPr>
          <w:b/>
        </w:rPr>
      </w:pPr>
      <w:r w:rsidRPr="00761759">
        <w:rPr>
          <w:b/>
        </w:rPr>
        <w:t>Náležitosti Faktur</w:t>
      </w:r>
      <w:r w:rsidR="00700439" w:rsidRPr="00761759">
        <w:rPr>
          <w:b/>
        </w:rPr>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2804D21A" w14:textId="77777777" w:rsidR="004348F2" w:rsidRDefault="004348F2" w:rsidP="004348F2">
      <w:pPr>
        <w:pStyle w:val="Bod"/>
        <w:widowControl w:val="0"/>
      </w:pPr>
      <w:r>
        <w:t>náležitosti účetního dokladu stanovené v zákoně č. 563/1991 Sb., o účetnictví, ve znění pozdějších předpisů,</w:t>
      </w:r>
    </w:p>
    <w:p w14:paraId="5BFD0037" w14:textId="14A2FDE9" w:rsidR="004348F2" w:rsidRPr="00530CB6" w:rsidRDefault="004348F2" w:rsidP="004348F2">
      <w:pPr>
        <w:pStyle w:val="Bod"/>
      </w:pPr>
      <w:r>
        <w:t xml:space="preserve">uvedení názvu a registračního čísla Projektu, a to z Národního plánu obnovy, program </w:t>
      </w:r>
      <w:proofErr w:type="spellStart"/>
      <w:r>
        <w:t>Exceles</w:t>
      </w:r>
      <w:proofErr w:type="spellEnd"/>
      <w:r>
        <w:t xml:space="preserve">: LX22NPO5102 Národní ústav pro výzkum rakoviny (NÚVR) nebo z Operačního programu Jan Amos Komenský, CZ.02.01.01/00/22_001/0000254 CREATIC </w:t>
      </w:r>
      <w:proofErr w:type="spellStart"/>
      <w:r>
        <w:t>Investment</w:t>
      </w:r>
      <w:proofErr w:type="spellEnd"/>
      <w:r>
        <w:t>.</w:t>
      </w:r>
    </w:p>
    <w:p w14:paraId="2D0E5E98" w14:textId="13FE36D8" w:rsidR="009A6B03" w:rsidRPr="00761759" w:rsidRDefault="004348F2" w:rsidP="004348F2">
      <w:pPr>
        <w:pStyle w:val="Bod"/>
        <w:widowControl w:val="0"/>
        <w:rPr>
          <w:bCs/>
        </w:rPr>
      </w:pPr>
      <w:r>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1B4FC0D7" w14:textId="43CF5D86" w:rsidR="009A6B03" w:rsidRPr="001E7186" w:rsidRDefault="00EA6446" w:rsidP="00770723">
      <w:pPr>
        <w:pStyle w:val="Bod"/>
        <w:widowControl w:val="0"/>
        <w:rPr>
          <w:color w:val="auto"/>
        </w:rPr>
      </w:pPr>
      <w:r w:rsidRPr="001E7186">
        <w:rPr>
          <w:color w:val="auto"/>
        </w:rPr>
        <w:t>přílohou Faktury bude Objednatelem potvrzený Předávací protokol</w:t>
      </w:r>
      <w:r w:rsidR="00F5634E" w:rsidRPr="001E7186">
        <w:rPr>
          <w:color w:val="auto"/>
        </w:rPr>
        <w:t>.</w:t>
      </w:r>
    </w:p>
    <w:p w14:paraId="3BCA95BA" w14:textId="5657E10C" w:rsidR="009A6B03" w:rsidRPr="00BC6777" w:rsidRDefault="00F000B4" w:rsidP="00467C9F">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6E553493" w:rsidR="009A6B03" w:rsidRDefault="009A6B0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55CED786" w14:textId="35F21882" w:rsidR="00BF5AA3" w:rsidRPr="001E7186" w:rsidRDefault="00BF5AA3">
      <w:pPr>
        <w:pStyle w:val="Psmeno"/>
      </w:pPr>
      <w:r w:rsidRPr="001E7186">
        <w:t>V případě, že:</w:t>
      </w:r>
    </w:p>
    <w:p w14:paraId="4127D29E" w14:textId="77777777" w:rsidR="00BF5AA3" w:rsidRPr="001E7186" w:rsidRDefault="00BF5AA3" w:rsidP="00BF5AA3">
      <w:pPr>
        <w:pStyle w:val="Bod"/>
        <w:rPr>
          <w:color w:val="auto"/>
        </w:rPr>
      </w:pPr>
      <w:r w:rsidRPr="001E7186">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1E7186" w:rsidRDefault="00BF5AA3" w:rsidP="00BF5AA3">
      <w:pPr>
        <w:pStyle w:val="Bod"/>
        <w:rPr>
          <w:color w:val="auto"/>
        </w:rPr>
      </w:pPr>
      <w:r w:rsidRPr="001E7186">
        <w:rPr>
          <w:color w:val="auto"/>
        </w:rPr>
        <w:t>číslo bankovního účtu Zhotovitele uvedené ve Smlouvě či na Faktuře nebude uveřejněno způsobem umožňujícím dálkový přístup ve smyslu § 109 odst. 2 písm. c) ZDPH,</w:t>
      </w:r>
    </w:p>
    <w:p w14:paraId="23A31310" w14:textId="17635CE4" w:rsidR="00BF5AA3" w:rsidRDefault="00BF5AA3" w:rsidP="00BF5AA3">
      <w:pPr>
        <w:pStyle w:val="Bod"/>
        <w:numPr>
          <w:ilvl w:val="0"/>
          <w:numId w:val="0"/>
        </w:numPr>
        <w:ind w:left="1134"/>
        <w:rPr>
          <w:color w:val="auto"/>
        </w:rPr>
      </w:pPr>
      <w:r w:rsidRPr="001E7186">
        <w:rPr>
          <w:color w:val="auto"/>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F97B9B1" w14:textId="77777777" w:rsidR="00075CBC" w:rsidRDefault="00075CBC" w:rsidP="00075CBC">
      <w:pPr>
        <w:pStyle w:val="FormtovanvHTML"/>
      </w:pPr>
    </w:p>
    <w:p w14:paraId="16D73477" w14:textId="77777777" w:rsidR="00075CBC" w:rsidRPr="00075CBC" w:rsidRDefault="00075CBC" w:rsidP="00075CBC">
      <w:pPr>
        <w:pStyle w:val="FormtovanvHTML"/>
      </w:pPr>
    </w:p>
    <w:p w14:paraId="55B53372" w14:textId="4D2A8C0E" w:rsidR="00793AF3" w:rsidRPr="001E7186" w:rsidRDefault="00793AF3" w:rsidP="006A2296">
      <w:pPr>
        <w:pStyle w:val="OdstavecII"/>
        <w:keepNext w:val="0"/>
        <w:widowControl w:val="0"/>
        <w:tabs>
          <w:tab w:val="clear" w:pos="6667"/>
          <w:tab w:val="num" w:pos="855"/>
        </w:tabs>
        <w:ind w:left="856"/>
        <w:rPr>
          <w:b/>
          <w:color w:val="auto"/>
        </w:rPr>
      </w:pPr>
      <w:r w:rsidRPr="001E7186">
        <w:rPr>
          <w:b/>
          <w:color w:val="auto"/>
        </w:rPr>
        <w:lastRenderedPageBreak/>
        <w:t>Zádržné</w:t>
      </w:r>
    </w:p>
    <w:p w14:paraId="592B0B2E" w14:textId="77777777" w:rsidR="005456E7" w:rsidRPr="001E7186" w:rsidRDefault="005456E7" w:rsidP="005456E7">
      <w:pPr>
        <w:pStyle w:val="Psmeno"/>
        <w:numPr>
          <w:ilvl w:val="0"/>
          <w:numId w:val="0"/>
        </w:numPr>
        <w:ind w:left="1134"/>
      </w:pPr>
      <w:r w:rsidRPr="001E7186">
        <w:t xml:space="preserve">Pro další utvrzení řádného odstranění případných Vad, se kterými by mohlo být Dílo převzato, sjednávají Smluvní strany právo Objednatele zadržet část ceny Díla </w:t>
      </w:r>
      <w:r w:rsidRPr="001E7186">
        <w:rPr>
          <w:i/>
        </w:rPr>
        <w:t>(dále jen „</w:t>
      </w:r>
      <w:r w:rsidRPr="001E7186">
        <w:rPr>
          <w:b/>
          <w:i/>
        </w:rPr>
        <w:t>Zádržné</w:t>
      </w:r>
      <w:r w:rsidRPr="001E7186">
        <w:rPr>
          <w:i/>
        </w:rPr>
        <w:t>“)</w:t>
      </w:r>
      <w:r w:rsidRPr="001E7186">
        <w:t>, a to za níže uvedených podmínek.</w:t>
      </w:r>
    </w:p>
    <w:p w14:paraId="6358B8AE" w14:textId="3AE78494" w:rsidR="005456E7" w:rsidRPr="00F17EC4" w:rsidRDefault="005456E7" w:rsidP="005456E7">
      <w:pPr>
        <w:pStyle w:val="Bod"/>
        <w:rPr>
          <w:color w:val="auto"/>
        </w:rPr>
      </w:pPr>
      <w:r w:rsidRPr="001E7186">
        <w:rPr>
          <w:color w:val="auto"/>
        </w:rPr>
        <w:t>Z</w:t>
      </w:r>
      <w:r w:rsidR="00510F52">
        <w:rPr>
          <w:color w:val="auto"/>
        </w:rPr>
        <w:t> </w:t>
      </w:r>
      <w:r w:rsidR="00B87BA5">
        <w:rPr>
          <w:color w:val="auto"/>
        </w:rPr>
        <w:t>každ</w:t>
      </w:r>
      <w:r w:rsidR="00510F52">
        <w:rPr>
          <w:color w:val="auto"/>
        </w:rPr>
        <w:t xml:space="preserve">é </w:t>
      </w:r>
      <w:r w:rsidRPr="001E7186">
        <w:rPr>
          <w:color w:val="auto"/>
        </w:rPr>
        <w:t>vystavené Faktury bude Objednatelem uhrazeno 90</w:t>
      </w:r>
      <w:r w:rsidR="003B0252">
        <w:rPr>
          <w:color w:val="auto"/>
        </w:rPr>
        <w:t xml:space="preserve"> </w:t>
      </w:r>
      <w:r w:rsidRPr="001E7186">
        <w:rPr>
          <w:color w:val="auto"/>
        </w:rPr>
        <w:t xml:space="preserve">% částky, na kterou zní. </w:t>
      </w:r>
      <w:r w:rsidRPr="00F17EC4">
        <w:rPr>
          <w:color w:val="auto"/>
        </w:rPr>
        <w:t>Zbývajících 10</w:t>
      </w:r>
      <w:r w:rsidR="003B0252" w:rsidRPr="00F17EC4">
        <w:rPr>
          <w:color w:val="auto"/>
        </w:rPr>
        <w:t xml:space="preserve"> </w:t>
      </w:r>
      <w:r w:rsidRPr="00F17EC4">
        <w:rPr>
          <w:color w:val="auto"/>
        </w:rPr>
        <w:t>% z fakturované částky představuje Zádržné.</w:t>
      </w:r>
    </w:p>
    <w:p w14:paraId="4B3A0774" w14:textId="3FD35034" w:rsidR="005456E7" w:rsidRPr="001E7186" w:rsidRDefault="005456E7" w:rsidP="005456E7">
      <w:pPr>
        <w:pStyle w:val="Bod"/>
        <w:rPr>
          <w:color w:val="auto"/>
        </w:rPr>
      </w:pPr>
      <w:r w:rsidRPr="001E7186">
        <w:rPr>
          <w:color w:val="auto"/>
        </w:rPr>
        <w:t xml:space="preserve">Zádržné bude uhrazeno do </w:t>
      </w:r>
      <w:r w:rsidR="00F204C2">
        <w:rPr>
          <w:color w:val="auto"/>
        </w:rPr>
        <w:t>30</w:t>
      </w:r>
      <w:r w:rsidR="00497AFC">
        <w:rPr>
          <w:color w:val="auto"/>
        </w:rPr>
        <w:t xml:space="preserve"> </w:t>
      </w:r>
      <w:r w:rsidRPr="001E7186">
        <w:rPr>
          <w:color w:val="auto"/>
        </w:rPr>
        <w:t xml:space="preserve">dnů po odstranění poslední vady uvedené v Předávacím protokolu, mimo vad způsobených </w:t>
      </w:r>
      <w:r w:rsidR="00C369B5" w:rsidRPr="001E7186">
        <w:rPr>
          <w:color w:val="auto"/>
        </w:rPr>
        <w:t>absencí podmínky mimo sféru Zhotovitele</w:t>
      </w:r>
      <w:r w:rsidRPr="001E7186">
        <w:rPr>
          <w:color w:val="auto"/>
        </w:rPr>
        <w:t>, bylo-li Dílo Objednatelem převzato s alespoň jednou vadou, u níž Objednatel požadoval uspokojení práva z vadného plnění jejím odstraněním.</w:t>
      </w:r>
    </w:p>
    <w:p w14:paraId="0F7C510E" w14:textId="316E0D5D" w:rsidR="005456E7" w:rsidRPr="00BB08C2" w:rsidRDefault="005456E7" w:rsidP="005456E7">
      <w:pPr>
        <w:pStyle w:val="Bod"/>
        <w:rPr>
          <w:rFonts w:eastAsia="Calibri" w:cs="Arial"/>
          <w:bCs/>
          <w:snapToGrid/>
          <w:color w:val="auto"/>
          <w:kern w:val="32"/>
        </w:rPr>
      </w:pPr>
      <w:r w:rsidRPr="001E7186">
        <w:rPr>
          <w:color w:val="auto"/>
        </w:rPr>
        <w:t xml:space="preserve">Smluvní strany výslovně utvrzují, že realizací Zádržného není nijak dotčeno právo Objednatele </w:t>
      </w:r>
      <w:r w:rsidRPr="00BB08C2">
        <w:rPr>
          <w:rFonts w:eastAsia="Calibri" w:cs="Arial"/>
          <w:bCs/>
          <w:snapToGrid/>
          <w:color w:val="auto"/>
          <w:kern w:val="32"/>
        </w:rPr>
        <w:t>nepřevzít Dílo vykazující Vady.</w:t>
      </w:r>
    </w:p>
    <w:p w14:paraId="53BD30D5" w14:textId="77777777" w:rsidR="008D47AB" w:rsidRPr="001E7186" w:rsidRDefault="008D47AB" w:rsidP="008D47AB">
      <w:pPr>
        <w:widowControl w:val="0"/>
        <w:numPr>
          <w:ilvl w:val="0"/>
          <w:numId w:val="5"/>
        </w:numPr>
        <w:spacing w:before="600" w:after="360" w:line="276" w:lineRule="auto"/>
        <w:jc w:val="center"/>
        <w:outlineLvl w:val="0"/>
        <w:rPr>
          <w:rFonts w:eastAsia="Calibri"/>
          <w:b/>
          <w:szCs w:val="22"/>
          <w:lang w:eastAsia="en-US"/>
        </w:rPr>
      </w:pPr>
      <w:r w:rsidRPr="001E7186">
        <w:rPr>
          <w:rFonts w:eastAsia="Calibri"/>
          <w:b/>
          <w:szCs w:val="22"/>
          <w:lang w:eastAsia="en-US"/>
        </w:rPr>
        <w:t>Změny Předmětu díla</w:t>
      </w:r>
    </w:p>
    <w:p w14:paraId="1C074B66" w14:textId="77777777" w:rsidR="008D47AB" w:rsidRPr="001E7186" w:rsidRDefault="008D47AB" w:rsidP="00BB08C2">
      <w:pPr>
        <w:pStyle w:val="OdstavecII"/>
        <w:keepNext w:val="0"/>
        <w:widowControl w:val="0"/>
        <w:tabs>
          <w:tab w:val="clear" w:pos="6667"/>
          <w:tab w:val="num" w:pos="855"/>
        </w:tabs>
        <w:ind w:left="856"/>
        <w:rPr>
          <w:b/>
        </w:rPr>
      </w:pPr>
      <w:r w:rsidRPr="001E7186">
        <w:rPr>
          <w:b/>
        </w:rPr>
        <w:t>Změna Předmětu díla obecně</w:t>
      </w:r>
    </w:p>
    <w:p w14:paraId="5EE450BC"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Smluvní strany sjednávají, že změny Předmětu díla </w:t>
      </w:r>
      <w:r w:rsidRPr="001E7186">
        <w:rPr>
          <w:rFonts w:eastAsia="Calibri" w:cs="Arial"/>
          <w:bCs/>
          <w:i/>
          <w:kern w:val="32"/>
          <w:szCs w:val="22"/>
        </w:rPr>
        <w:t>(dále jen „</w:t>
      </w:r>
      <w:r w:rsidRPr="001E7186">
        <w:rPr>
          <w:rFonts w:eastAsia="Calibri" w:cs="Arial"/>
          <w:b/>
          <w:bCs/>
          <w:i/>
          <w:kern w:val="32"/>
          <w:szCs w:val="22"/>
        </w:rPr>
        <w:t>Změna</w:t>
      </w:r>
      <w:r w:rsidRPr="001E7186">
        <w:rPr>
          <w:rFonts w:eastAsia="Calibri" w:cs="Arial"/>
          <w:bCs/>
          <w:i/>
          <w:kern w:val="32"/>
          <w:szCs w:val="22"/>
        </w:rPr>
        <w:t>“)</w:t>
      </w:r>
      <w:r w:rsidRPr="001E7186">
        <w:rPr>
          <w:rFonts w:eastAsia="Calibri" w:cs="Arial"/>
          <w:bCs/>
          <w:kern w:val="32"/>
          <w:szCs w:val="22"/>
        </w:rPr>
        <w:t xml:space="preserve"> jsou přípustné, budou-li naplňovat požadavky Smlouvy.</w:t>
      </w:r>
    </w:p>
    <w:p w14:paraId="77FA1D7A" w14:textId="3703CF49" w:rsidR="008D47AB" w:rsidRPr="001E7186" w:rsidRDefault="00BA6B5C"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BA6B5C">
        <w:rPr>
          <w:rFonts w:eastAsia="Calibri" w:cs="Arial"/>
          <w:bCs/>
          <w:kern w:val="32"/>
          <w:szCs w:val="22"/>
        </w:rPr>
        <w:t>Změny nejsou považovány za změnu Smlouvy, ale za specifický způsob plnění Smlouvy. Objednatel výslovně deklaruje, že se nejedná o vyhrazené změny závazku ve smyslu § 100 odst. 1 ZZVZ, všechny Změny budou klasifikovány dle § 222 ZZVZ</w:t>
      </w:r>
      <w:r w:rsidR="008D47AB" w:rsidRPr="001E7186">
        <w:rPr>
          <w:rFonts w:eastAsia="Calibri" w:cs="Arial"/>
          <w:bCs/>
          <w:kern w:val="32"/>
          <w:szCs w:val="22"/>
        </w:rPr>
        <w:t>.</w:t>
      </w:r>
    </w:p>
    <w:p w14:paraId="5149C1B6"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Důvodem pro Změnu je zejména potřeba provedení dodávek či služeb, které nejsou obsaženy ve Smlouvě, příp. nejsou obsaženy v takovém množství; jejich provedení je přitom z hlediska Předmětu díla či jeho pozdějšího užívání Objednatelem nutné nebo prospěšné.</w:t>
      </w:r>
    </w:p>
    <w:p w14:paraId="15994EA4"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Je lhostejné, zda Změna musí být provedena z důvodů</w:t>
      </w:r>
    </w:p>
    <w:p w14:paraId="356AB628"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zjištěných v průběhu provádění Díla, zejména odchylek mezi Technickými podmínkami a skutečným stavem, </w:t>
      </w:r>
    </w:p>
    <w:p w14:paraId="59DAE86F" w14:textId="77777777" w:rsidR="008D47AB" w:rsidRPr="001E7186" w:rsidRDefault="008D47AB" w:rsidP="008D47AB">
      <w:pPr>
        <w:widowControl w:val="0"/>
        <w:numPr>
          <w:ilvl w:val="4"/>
          <w:numId w:val="5"/>
        </w:numPr>
        <w:spacing w:after="120" w:line="276" w:lineRule="auto"/>
        <w:jc w:val="both"/>
        <w:rPr>
          <w:rFonts w:eastAsia="Calibri"/>
          <w:snapToGrid w:val="0"/>
          <w:szCs w:val="22"/>
        </w:rPr>
      </w:pPr>
      <w:r w:rsidRPr="001E7186">
        <w:rPr>
          <w:rFonts w:eastAsia="Calibri"/>
          <w:snapToGrid w:val="0"/>
          <w:szCs w:val="22"/>
        </w:rPr>
        <w:t>změny příslušných právních předpisů či technických norem mající přímý dopad na Dílo,</w:t>
      </w:r>
    </w:p>
    <w:p w14:paraId="3E13C43D"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nezbytnosti provedení dalších dodávek či služeb uložených příslušným právním předpisem či správním orgánem,</w:t>
      </w:r>
    </w:p>
    <w:p w14:paraId="38BFA649" w14:textId="62C08BCD" w:rsidR="00A8208B" w:rsidRPr="001E7186" w:rsidRDefault="008D47AB" w:rsidP="00A8208B">
      <w:pPr>
        <w:widowControl w:val="0"/>
        <w:numPr>
          <w:ilvl w:val="4"/>
          <w:numId w:val="5"/>
        </w:numPr>
        <w:spacing w:after="120" w:line="276" w:lineRule="auto"/>
        <w:jc w:val="both"/>
        <w:rPr>
          <w:snapToGrid w:val="0"/>
          <w:szCs w:val="22"/>
        </w:rPr>
      </w:pPr>
      <w:r w:rsidRPr="001E7186">
        <w:rPr>
          <w:snapToGrid w:val="0"/>
          <w:szCs w:val="22"/>
        </w:rPr>
        <w:t>vývoje na poli materiálů, výrobků či technického vybavení, na který nebylo či nemohlo být reflektováno v Technických podmínkách</w:t>
      </w:r>
      <w:r w:rsidR="00A8208B" w:rsidRPr="001E7186">
        <w:rPr>
          <w:snapToGrid w:val="0"/>
          <w:szCs w:val="22"/>
        </w:rPr>
        <w:t xml:space="preserve"> (např. se </w:t>
      </w:r>
      <w:r w:rsidR="00A8208B" w:rsidRPr="001E7186">
        <w:t>Věci k provedení díla přestaly vyrábět, prodávat či jsou z jiného důvodu nedostupné,</w:t>
      </w:r>
      <w:r w:rsidR="00E354F1" w:rsidRPr="001E7186">
        <w:t xml:space="preserve"> </w:t>
      </w:r>
      <w:r w:rsidR="00A8208B" w:rsidRPr="001E7186">
        <w:t>byly nahrazeny novějším modelem),</w:t>
      </w:r>
      <w:r w:rsidR="00A8208B" w:rsidRPr="001E7186">
        <w:rPr>
          <w:snapToGrid w:val="0"/>
          <w:szCs w:val="22"/>
        </w:rPr>
        <w:t xml:space="preserve"> či</w:t>
      </w:r>
    </w:p>
    <w:p w14:paraId="46C8FDBE"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konkretizace představ Objednatele ohledně využití Předmětu díla.</w:t>
      </w:r>
    </w:p>
    <w:p w14:paraId="27BB30A0"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Změna může být provedena pouze na základě příkazu ke Změně. Objednatel je oprávněn nařídit jakoukoli Změnu. Každá Změna musí být opatřena změnovým listem, není-li sjednáno jinak.</w:t>
      </w:r>
    </w:p>
    <w:p w14:paraId="5345325B" w14:textId="77777777" w:rsidR="008D47AB" w:rsidRPr="001E7186" w:rsidRDefault="008D47AB" w:rsidP="00BB08C2">
      <w:pPr>
        <w:pStyle w:val="OdstavecII"/>
        <w:keepNext w:val="0"/>
        <w:widowControl w:val="0"/>
        <w:tabs>
          <w:tab w:val="clear" w:pos="6667"/>
          <w:tab w:val="num" w:pos="855"/>
        </w:tabs>
        <w:ind w:left="856"/>
        <w:rPr>
          <w:b/>
        </w:rPr>
      </w:pPr>
      <w:r w:rsidRPr="001E7186">
        <w:rPr>
          <w:b/>
        </w:rPr>
        <w:t>Změny vyvolané Objednatelem</w:t>
      </w:r>
    </w:p>
    <w:p w14:paraId="20A9AACC"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V případě Změn vyvolaných Objednatelem Smluvní strany sjednávají následující postup:</w:t>
      </w:r>
    </w:p>
    <w:p w14:paraId="280A1081" w14:textId="7A8A56E3" w:rsidR="008D47AB" w:rsidRPr="001E7186" w:rsidRDefault="006D3162" w:rsidP="008D47AB">
      <w:pPr>
        <w:widowControl w:val="0"/>
        <w:numPr>
          <w:ilvl w:val="4"/>
          <w:numId w:val="5"/>
        </w:numPr>
        <w:spacing w:after="120" w:line="276" w:lineRule="auto"/>
        <w:jc w:val="both"/>
        <w:rPr>
          <w:snapToGrid w:val="0"/>
          <w:szCs w:val="22"/>
        </w:rPr>
      </w:pPr>
      <w:r w:rsidRPr="001E7186">
        <w:rPr>
          <w:snapToGrid w:val="0"/>
          <w:szCs w:val="22"/>
        </w:rPr>
        <w:t>Objednatel zašle požadavek na Změnu Zhotoviteli</w:t>
      </w:r>
      <w:r w:rsidR="008D47AB" w:rsidRPr="001E7186">
        <w:rPr>
          <w:snapToGrid w:val="0"/>
          <w:szCs w:val="22"/>
        </w:rPr>
        <w:t>,</w:t>
      </w:r>
    </w:p>
    <w:p w14:paraId="2527E7C7" w14:textId="53BAE912" w:rsidR="008D47AB" w:rsidRPr="001E7186" w:rsidRDefault="006D3162" w:rsidP="008D47AB">
      <w:pPr>
        <w:widowControl w:val="0"/>
        <w:numPr>
          <w:ilvl w:val="4"/>
          <w:numId w:val="5"/>
        </w:numPr>
        <w:spacing w:after="120" w:line="276" w:lineRule="auto"/>
        <w:jc w:val="both"/>
        <w:rPr>
          <w:snapToGrid w:val="0"/>
          <w:szCs w:val="22"/>
        </w:rPr>
      </w:pPr>
      <w:r w:rsidRPr="001E7186">
        <w:rPr>
          <w:snapToGrid w:val="0"/>
          <w:szCs w:val="22"/>
        </w:rPr>
        <w:t>Zhotovitel ve lhůtě 3 pracovních dnů, nebude-li mezi Objednatelem a Zhotovitelem dohodnuto jinak, vystaví změnový list a tento předloží Objednateli k udělení souhlasu s dalším postupem</w:t>
      </w:r>
      <w:r w:rsidR="008D47AB" w:rsidRPr="001E7186">
        <w:rPr>
          <w:snapToGrid w:val="0"/>
          <w:szCs w:val="22"/>
        </w:rPr>
        <w:t>,</w:t>
      </w:r>
    </w:p>
    <w:p w14:paraId="06F378A4"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lastRenderedPageBreak/>
        <w:t>v případě, že Změna</w:t>
      </w:r>
      <w:r w:rsidRPr="001E7186" w:rsidDel="005F1DA8">
        <w:rPr>
          <w:snapToGrid w:val="0"/>
          <w:szCs w:val="22"/>
        </w:rPr>
        <w:t xml:space="preserve"> </w:t>
      </w:r>
      <w:r w:rsidRPr="001E7186">
        <w:rPr>
          <w:snapToGrid w:val="0"/>
          <w:szCs w:val="22"/>
        </w:rPr>
        <w:t>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567D9A9"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v případě schválení Změny obsažené ve změnovém listu Objednatelem se změnový list stává příkazem ke Změně.</w:t>
      </w:r>
    </w:p>
    <w:p w14:paraId="3C15F712" w14:textId="77777777" w:rsidR="008D47AB" w:rsidRPr="001E7186" w:rsidRDefault="008D47AB" w:rsidP="00BB08C2">
      <w:pPr>
        <w:pStyle w:val="OdstavecII"/>
        <w:keepNext w:val="0"/>
        <w:widowControl w:val="0"/>
        <w:tabs>
          <w:tab w:val="clear" w:pos="6667"/>
          <w:tab w:val="num" w:pos="855"/>
        </w:tabs>
        <w:ind w:left="856"/>
        <w:rPr>
          <w:b/>
        </w:rPr>
      </w:pPr>
      <w:r w:rsidRPr="001E7186">
        <w:rPr>
          <w:b/>
        </w:rPr>
        <w:t>Změny vyvolané Zhotovitelem</w:t>
      </w:r>
    </w:p>
    <w:p w14:paraId="31B43CBD"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V případě Změn vyvolaných Zhotovitelem Smluvní strany sjednaly následující postup:</w:t>
      </w:r>
    </w:p>
    <w:p w14:paraId="6A8AF846"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Zhotovitel bezodkladně předloží Objednateli návrh Změny k předběžnému posouzení; Objednatel na jeho základě rozhodne, zda se v projednávání Změny bude pokračovat či nikoli, </w:t>
      </w:r>
    </w:p>
    <w:p w14:paraId="7063788F"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rozhodne-li Objednatel o pokračování projednávání Změny, vystaví změnový list a zašle jej Zhotoviteli,</w:t>
      </w:r>
    </w:p>
    <w:p w14:paraId="3314EBB4"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 xml:space="preserve">a dále obdobně dle bodů 2. až 4. </w:t>
      </w:r>
      <w:proofErr w:type="spellStart"/>
      <w:r w:rsidRPr="001E7186">
        <w:rPr>
          <w:rFonts w:eastAsia="Calibri"/>
          <w:szCs w:val="22"/>
          <w:lang w:eastAsia="en-US"/>
        </w:rPr>
        <w:t>ust</w:t>
      </w:r>
      <w:proofErr w:type="spellEnd"/>
      <w:r w:rsidRPr="001E7186">
        <w:rPr>
          <w:rFonts w:eastAsia="Calibri"/>
          <w:szCs w:val="22"/>
          <w:lang w:eastAsia="en-US"/>
        </w:rPr>
        <w:t xml:space="preserve">. VII. 2) Smlouvy.  </w:t>
      </w:r>
    </w:p>
    <w:p w14:paraId="44A325A4" w14:textId="77777777" w:rsidR="008D47AB" w:rsidRPr="001E7186" w:rsidRDefault="008D47AB" w:rsidP="00BB08C2">
      <w:pPr>
        <w:pStyle w:val="OdstavecII"/>
        <w:keepNext w:val="0"/>
        <w:widowControl w:val="0"/>
        <w:tabs>
          <w:tab w:val="clear" w:pos="6667"/>
          <w:tab w:val="num" w:pos="855"/>
        </w:tabs>
        <w:ind w:left="856"/>
        <w:rPr>
          <w:b/>
        </w:rPr>
      </w:pPr>
      <w:r w:rsidRPr="001E7186">
        <w:rPr>
          <w:b/>
        </w:rPr>
        <w:t>Náležitosti změnového listu</w:t>
      </w:r>
    </w:p>
    <w:p w14:paraId="41E7E8D5" w14:textId="77777777" w:rsidR="008D47AB" w:rsidRPr="001E7186" w:rsidRDefault="008D47AB" w:rsidP="008D47AB">
      <w:pPr>
        <w:widowControl w:val="0"/>
        <w:spacing w:after="120" w:line="276" w:lineRule="auto"/>
        <w:ind w:left="856"/>
        <w:jc w:val="both"/>
        <w:outlineLvl w:val="0"/>
        <w:rPr>
          <w:rFonts w:eastAsia="Calibri"/>
          <w:szCs w:val="22"/>
          <w:lang w:eastAsia="en-US"/>
        </w:rPr>
      </w:pPr>
      <w:r w:rsidRPr="001E7186">
        <w:rPr>
          <w:rFonts w:eastAsia="Calibri"/>
          <w:szCs w:val="22"/>
          <w:lang w:eastAsia="en-US"/>
        </w:rPr>
        <w:t>Změnový list musí obsahovat alespoň následující údaje:</w:t>
      </w:r>
    </w:p>
    <w:p w14:paraId="78DC0E90"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důvod a popis navrhované Změny;</w:t>
      </w:r>
    </w:p>
    <w:p w14:paraId="2D27ACB0"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rozpočet nákladů navrhované Změny založený na jednotkových cenách pro změnové řízení vztahujících se k příslušné Změně </w:t>
      </w:r>
      <w:r w:rsidRPr="001E7186">
        <w:rPr>
          <w:i/>
          <w:snapToGrid w:val="0"/>
          <w:szCs w:val="22"/>
        </w:rPr>
        <w:t>(dále jen „</w:t>
      </w:r>
      <w:r w:rsidRPr="001E7186">
        <w:rPr>
          <w:b/>
          <w:i/>
          <w:snapToGrid w:val="0"/>
          <w:szCs w:val="22"/>
        </w:rPr>
        <w:t>Jednotkové ceny změny</w:t>
      </w:r>
      <w:r w:rsidRPr="001E7186">
        <w:rPr>
          <w:i/>
          <w:snapToGrid w:val="0"/>
          <w:szCs w:val="22"/>
        </w:rPr>
        <w:t>“)</w:t>
      </w:r>
      <w:r w:rsidRPr="001E7186">
        <w:rPr>
          <w:snapToGrid w:val="0"/>
          <w:szCs w:val="22"/>
        </w:rPr>
        <w:t>;</w:t>
      </w:r>
    </w:p>
    <w:p w14:paraId="6618B7DF"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vyčíslení zvýšení nebo snížení ceny Díla v důsledku Změny;</w:t>
      </w:r>
    </w:p>
    <w:p w14:paraId="5D52E158"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návrh lhůty či termínu, ve kterém je Zhotovitel schopen Změnu provést, příp. návrh na odpovídající úpravu Harmonogramu; </w:t>
      </w:r>
    </w:p>
    <w:p w14:paraId="4F9BC60F"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důsledky Změny zejména z hlediska Technických podmínek; </w:t>
      </w:r>
    </w:p>
    <w:p w14:paraId="260A062B"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případná rizika a důsledky provedení Změny.</w:t>
      </w:r>
    </w:p>
    <w:p w14:paraId="699B557E" w14:textId="77777777" w:rsidR="008D47AB" w:rsidRPr="001E7186" w:rsidRDefault="008D47AB" w:rsidP="00BB08C2">
      <w:pPr>
        <w:pStyle w:val="OdstavecII"/>
        <w:keepNext w:val="0"/>
        <w:widowControl w:val="0"/>
        <w:tabs>
          <w:tab w:val="clear" w:pos="6667"/>
          <w:tab w:val="num" w:pos="855"/>
        </w:tabs>
        <w:ind w:left="856"/>
        <w:rPr>
          <w:b/>
        </w:rPr>
      </w:pPr>
      <w:r w:rsidRPr="001E7186">
        <w:rPr>
          <w:b/>
        </w:rPr>
        <w:t>Jednotkové ceny změny</w:t>
      </w:r>
    </w:p>
    <w:p w14:paraId="072BB39F"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Pro kalkulaci změny ceny Díla v důsledku Změny Zhotovitel vyhotoví soupisy dodávek a služeb s výkazy výměr původního a nového řešení Změny dotčených částí Díla a položkové rozpočty původního a nového řešení. </w:t>
      </w:r>
    </w:p>
    <w:p w14:paraId="32967D01" w14:textId="08D4A5D1"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následujících metod: </w:t>
      </w:r>
    </w:p>
    <w:p w14:paraId="52466993"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Jednotkové ceny změny budou navrženy Zhotovitelem a budou považovány za způsobilé ke kalkulaci ceny Změny okamžikem jejich schválení Objednatelem,</w:t>
      </w:r>
    </w:p>
    <w:p w14:paraId="724D20EA"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Jednotkové ceny změny budou navrženy Pověřenou osobou nebo jinou třetí osobou a budou schváleny Objednatelem.</w:t>
      </w:r>
    </w:p>
    <w:p w14:paraId="13F49C29"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bCs/>
          <w:kern w:val="32"/>
          <w:szCs w:val="22"/>
        </w:rPr>
      </w:pPr>
      <w:r w:rsidRPr="001E7186">
        <w:rPr>
          <w:rFonts w:eastAsia="Calibri" w:cs="Arial"/>
          <w:bCs/>
          <w:kern w:val="32"/>
          <w:szCs w:val="22"/>
        </w:rPr>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6DD6FC08" w14:textId="0DF22853" w:rsidR="00A12EC9" w:rsidRPr="001E7186" w:rsidRDefault="00A12EC9" w:rsidP="00BB08C2">
      <w:pPr>
        <w:pStyle w:val="OdstavecII"/>
        <w:keepNext w:val="0"/>
        <w:widowControl w:val="0"/>
        <w:tabs>
          <w:tab w:val="clear" w:pos="6667"/>
          <w:tab w:val="num" w:pos="855"/>
        </w:tabs>
        <w:ind w:left="856"/>
      </w:pPr>
      <w:r w:rsidRPr="001E7186">
        <w:t xml:space="preserve">Požádá-li o to některá ze Smluvních stran, bude Změna stvrzena dodatkem ke Smlouvě; takový dodatek </w:t>
      </w:r>
      <w:r w:rsidRPr="001E7186">
        <w:lastRenderedPageBreak/>
        <w:t>má však jen deklaratorní a pořádkový charakter, na závaznost příkazu ke Změně nemá žádný vliv</w:t>
      </w:r>
      <w:r w:rsidR="00A71422" w:rsidRPr="001E7186">
        <w:t>.</w:t>
      </w:r>
    </w:p>
    <w:p w14:paraId="61CE12BC" w14:textId="77777777" w:rsidR="008D47AB" w:rsidRPr="001E7186" w:rsidRDefault="008D47AB" w:rsidP="00BB08C2">
      <w:pPr>
        <w:pStyle w:val="OdstavecII"/>
        <w:keepNext w:val="0"/>
        <w:widowControl w:val="0"/>
        <w:tabs>
          <w:tab w:val="clear" w:pos="6667"/>
          <w:tab w:val="num" w:pos="855"/>
        </w:tabs>
        <w:ind w:left="856"/>
      </w:pPr>
      <w:r w:rsidRPr="001E7186">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9B1AC76" w14:textId="77777777" w:rsidR="008D47AB" w:rsidRPr="001E7186" w:rsidRDefault="008D47AB" w:rsidP="00BB08C2">
      <w:pPr>
        <w:pStyle w:val="OdstavecII"/>
        <w:keepNext w:val="0"/>
        <w:widowControl w:val="0"/>
        <w:tabs>
          <w:tab w:val="clear" w:pos="6667"/>
          <w:tab w:val="num" w:pos="855"/>
        </w:tabs>
        <w:ind w:left="856"/>
        <w:rPr>
          <w:b/>
        </w:rPr>
      </w:pPr>
      <w:r w:rsidRPr="001E7186">
        <w:rPr>
          <w:b/>
        </w:rPr>
        <w:t>Bagatelní Změny</w:t>
      </w:r>
    </w:p>
    <w:p w14:paraId="7031EF80"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kern w:val="32"/>
          <w:szCs w:val="22"/>
        </w:rPr>
      </w:pPr>
      <w:r w:rsidRPr="001E7186">
        <w:rPr>
          <w:rFonts w:eastAsia="Calibri" w:cs="Arial"/>
          <w:bCs/>
          <w:kern w:val="32"/>
          <w:szCs w:val="22"/>
        </w:rPr>
        <w:t>Za bagatelní Změny Smluvní strany považují změny Technických podmínek,</w:t>
      </w:r>
    </w:p>
    <w:p w14:paraId="46BDEA06"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při kterých nedochází k rozšíření Díla o další práce, dodávky či služby,</w:t>
      </w:r>
    </w:p>
    <w:p w14:paraId="7EC7D100"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 xml:space="preserve">které nevedou ke změně ceny Díla, </w:t>
      </w:r>
    </w:p>
    <w:p w14:paraId="52A9F19F" w14:textId="3E938C52"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které by za použití v</w:t>
      </w:r>
      <w:r w:rsidR="00885836" w:rsidRPr="001E7186">
        <w:rPr>
          <w:snapToGrid w:val="0"/>
          <w:szCs w:val="22"/>
        </w:rPr>
        <w:t> zadávacím či výběrovém</w:t>
      </w:r>
      <w:r w:rsidRPr="001E7186">
        <w:rPr>
          <w:snapToGrid w:val="0"/>
          <w:szCs w:val="22"/>
        </w:rPr>
        <w:t xml:space="preserve"> řízení </w:t>
      </w:r>
      <w:r w:rsidR="00885836" w:rsidRPr="001E7186">
        <w:rPr>
          <w:snapToGrid w:val="0"/>
          <w:szCs w:val="22"/>
        </w:rPr>
        <w:t xml:space="preserve">k Veřejné zakázce </w:t>
      </w:r>
      <w:r w:rsidRPr="001E7186">
        <w:rPr>
          <w:snapToGrid w:val="0"/>
          <w:szCs w:val="22"/>
        </w:rPr>
        <w:t>nemohly umožnit účast jiných dodavatelů ani nemohly ovlivnit výběr nejvhodnější nabídky, a zároveň</w:t>
      </w:r>
    </w:p>
    <w:p w14:paraId="5CA74E15" w14:textId="77777777" w:rsidR="008D47AB" w:rsidRPr="001E7186" w:rsidRDefault="008D47AB" w:rsidP="008D47AB">
      <w:pPr>
        <w:widowControl w:val="0"/>
        <w:numPr>
          <w:ilvl w:val="4"/>
          <w:numId w:val="5"/>
        </w:numPr>
        <w:spacing w:after="120" w:line="276" w:lineRule="auto"/>
        <w:jc w:val="both"/>
        <w:rPr>
          <w:snapToGrid w:val="0"/>
          <w:szCs w:val="22"/>
        </w:rPr>
      </w:pPr>
      <w:r w:rsidRPr="001E7186">
        <w:rPr>
          <w:snapToGrid w:val="0"/>
          <w:szCs w:val="22"/>
        </w:rPr>
        <w:t>které nemění ekonomickou rovnováhu Smlouvy ve prospěch Zhotovitele.</w:t>
      </w:r>
    </w:p>
    <w:p w14:paraId="196B55FF" w14:textId="77777777" w:rsidR="008D47AB" w:rsidRPr="001E7186" w:rsidRDefault="008D47AB" w:rsidP="008D47AB">
      <w:pPr>
        <w:widowControl w:val="0"/>
        <w:numPr>
          <w:ilvl w:val="3"/>
          <w:numId w:val="5"/>
        </w:numPr>
        <w:tabs>
          <w:tab w:val="clear" w:pos="855"/>
          <w:tab w:val="num" w:pos="1134"/>
        </w:tabs>
        <w:spacing w:after="120" w:line="276" w:lineRule="auto"/>
        <w:jc w:val="both"/>
        <w:outlineLvl w:val="0"/>
        <w:rPr>
          <w:rFonts w:eastAsia="Calibri" w:cs="Arial"/>
          <w:kern w:val="32"/>
          <w:szCs w:val="22"/>
        </w:rPr>
      </w:pPr>
      <w:r w:rsidRPr="001E7186">
        <w:rPr>
          <w:rFonts w:eastAsia="Calibri" w:cs="Arial"/>
          <w:bCs/>
          <w:kern w:val="32"/>
          <w:szCs w:val="22"/>
        </w:rPr>
        <w:t>Bagatelní Změny mohou být Smluvními stranami dohodnuty i ústně a nemusí být opatřeny změnovým listem; požádá-li o to některá ze Smluvních stran, bude bagatelní Změna stvrzena písemně. Osobami oprávněnými k takové dohodě za Smluvní strany jsou jejich kontaktní osoby uvedené v záhlaví Smlouvy.</w:t>
      </w:r>
    </w:p>
    <w:p w14:paraId="45CECD5C" w14:textId="77777777" w:rsidR="008D47AB" w:rsidRPr="001E7186" w:rsidRDefault="008D47AB" w:rsidP="00BB08C2">
      <w:pPr>
        <w:pStyle w:val="OdstavecII"/>
        <w:keepNext w:val="0"/>
        <w:widowControl w:val="0"/>
        <w:tabs>
          <w:tab w:val="clear" w:pos="6667"/>
          <w:tab w:val="num" w:pos="855"/>
        </w:tabs>
        <w:ind w:left="856"/>
      </w:pPr>
      <w:r w:rsidRPr="001E7186">
        <w:t>Změny včetně bagatelních musí být zaznamenány do DSPD.</w:t>
      </w:r>
    </w:p>
    <w:p w14:paraId="29A92554" w14:textId="77777777" w:rsidR="008D47AB" w:rsidRPr="001E7186" w:rsidRDefault="008D47AB" w:rsidP="00BB08C2">
      <w:pPr>
        <w:pStyle w:val="OdstavecII"/>
        <w:keepNext w:val="0"/>
        <w:widowControl w:val="0"/>
        <w:tabs>
          <w:tab w:val="clear" w:pos="6667"/>
          <w:tab w:val="num" w:pos="855"/>
        </w:tabs>
        <w:ind w:left="856"/>
      </w:pPr>
      <w:r w:rsidRPr="001E7186">
        <w:t>Prostřednictvím příkazu ke Změně nemůže být ukončen smluvní vztah založený Smlouvou.</w:t>
      </w:r>
    </w:p>
    <w:p w14:paraId="27EFA856" w14:textId="4ECF4DD1" w:rsidR="00480272" w:rsidRPr="00761759" w:rsidRDefault="0044273A" w:rsidP="00770723">
      <w:pPr>
        <w:pStyle w:val="lnek"/>
        <w:keepNext w:val="0"/>
        <w:widowControl w:val="0"/>
      </w:pPr>
      <w:r w:rsidRPr="00761759">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BB08C2">
      <w:pPr>
        <w:pStyle w:val="OdstavecII"/>
        <w:keepNext w:val="0"/>
        <w:widowControl w:val="0"/>
        <w:tabs>
          <w:tab w:val="clear" w:pos="6667"/>
          <w:tab w:val="num" w:pos="855"/>
        </w:tabs>
        <w:ind w:left="856"/>
        <w:rPr>
          <w:b/>
        </w:rPr>
      </w:pPr>
      <w:r w:rsidRPr="00761759">
        <w:rPr>
          <w:b/>
        </w:rPr>
        <w:t xml:space="preserve">Záruka za jakost </w:t>
      </w:r>
      <w:r w:rsidR="00EC1689" w:rsidRPr="00761759">
        <w:rPr>
          <w:b/>
        </w:rPr>
        <w:t>Díla</w:t>
      </w:r>
    </w:p>
    <w:p w14:paraId="211EAD19" w14:textId="55230C8C" w:rsidR="00CE10F2" w:rsidRPr="00761759" w:rsidRDefault="00CE10F2" w:rsidP="00467C9F">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55BFBB7F" w:rsidR="00672DA2" w:rsidRPr="009A1EB0" w:rsidRDefault="200E524C">
      <w:pPr>
        <w:pStyle w:val="Psmeno"/>
      </w:pPr>
      <w:r>
        <w:t xml:space="preserve">Zhotovitel poskytuje záruku za jakost Díla do uplynutí </w:t>
      </w:r>
      <w:r w:rsidR="17DED630">
        <w:t>24</w:t>
      </w:r>
      <w:r>
        <w:t xml:space="preserve"> měsíců od</w:t>
      </w:r>
    </w:p>
    <w:p w14:paraId="2290D7D6" w14:textId="4596CCA2" w:rsidR="00672DA2" w:rsidRPr="00761759" w:rsidRDefault="00672DA2" w:rsidP="00770723">
      <w:pPr>
        <w:pStyle w:val="Bod"/>
        <w:widowControl w:val="0"/>
      </w:pPr>
      <w:r w:rsidRPr="00761759">
        <w:t xml:space="preserve">převzetí </w:t>
      </w:r>
      <w:r w:rsidR="00EC1689" w:rsidRPr="00761759">
        <w:t>Díla</w:t>
      </w:r>
      <w:r w:rsidR="00DC0ED2" w:rsidRPr="00761759">
        <w:t xml:space="preserve"> nebo</w:t>
      </w:r>
    </w:p>
    <w:p w14:paraId="29B4EC82" w14:textId="3CA52948" w:rsidR="00672DA2" w:rsidRPr="00761759" w:rsidRDefault="00672DA2" w:rsidP="0077072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w:t>
      </w:r>
      <w:r w:rsidR="00097229" w:rsidRPr="003040DF">
        <w:t>absencí podmínky mimo sféru Zhotovitele</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u</w:t>
      </w:r>
      <w:r w:rsidR="00CB6FA1">
        <w:t> </w:t>
      </w:r>
      <w:r w:rsidR="00E941A2" w:rsidRPr="00761759">
        <w:t xml:space="preserve">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Pr="00761759" w:rsidRDefault="00DC0ED2" w:rsidP="00467C9F">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12BB8D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r w:rsidR="001E2C55" w:rsidRPr="001E2C55">
        <w:t>způsobené absencí podmínky mimo sféru Zhotovitele</w:t>
      </w:r>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BB08C2">
      <w:pPr>
        <w:pStyle w:val="OdstavecII"/>
        <w:keepNext w:val="0"/>
        <w:widowControl w:val="0"/>
        <w:tabs>
          <w:tab w:val="clear" w:pos="6667"/>
          <w:tab w:val="num" w:pos="855"/>
        </w:tabs>
        <w:ind w:left="856"/>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2250BEAB" w14:textId="15AAED7B" w:rsidR="00AE0CC0" w:rsidRPr="00761759" w:rsidRDefault="00A64FBA" w:rsidP="00467C9F">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w:t>
      </w:r>
      <w:r w:rsidR="00EC247B" w:rsidRPr="00761759">
        <w:lastRenderedPageBreak/>
        <w:t xml:space="preserve">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1, § 2605 odst. 2 ani</w:t>
      </w:r>
      <w:r w:rsidR="00AE0CC0" w:rsidRPr="00761759">
        <w:t xml:space="preserve"> § 2618</w:t>
      </w:r>
      <w:r w:rsidR="001E2C55">
        <w:t xml:space="preserve"> </w:t>
      </w:r>
      <w:r w:rsidR="00AE0CC0" w:rsidRPr="00761759">
        <w:t>OZ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2D7DDCE4" w:rsidR="00477BC7" w:rsidRPr="001E7186"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r w:rsidR="00067F2E" w:rsidRPr="001E7186">
        <w:rPr>
          <w:lang w:eastAsia="ar-SA"/>
        </w:rPr>
        <w:t xml:space="preserve">Došlo-li vznikem či existencí vad na Díle u totožné položky Předmětu díla 3x k výskytu vady, byť neomezující plný provoz Objednatele, je Objednatel oprávněn v souvislosti se vznikem či existencí </w:t>
      </w:r>
      <w:r w:rsidR="00CB4EDA" w:rsidRPr="001E7186">
        <w:rPr>
          <w:lang w:eastAsia="ar-SA"/>
        </w:rPr>
        <w:t>třetí</w:t>
      </w:r>
      <w:r w:rsidR="00067F2E" w:rsidRPr="001E7186">
        <w:rPr>
          <w:lang w:eastAsia="ar-SA"/>
        </w:rPr>
        <w:t xml:space="preserve"> a každé následující vady na díle u takové položky uplatnit rovněž nároky uvedené v </w:t>
      </w:r>
      <w:proofErr w:type="spellStart"/>
      <w:r w:rsidR="00067F2E" w:rsidRPr="001E7186">
        <w:rPr>
          <w:lang w:eastAsia="ar-SA"/>
        </w:rPr>
        <w:t>ust</w:t>
      </w:r>
      <w:proofErr w:type="spellEnd"/>
      <w:r w:rsidR="00067F2E" w:rsidRPr="001E7186">
        <w:rPr>
          <w:lang w:eastAsia="ar-SA"/>
        </w:rPr>
        <w:t>. V</w:t>
      </w:r>
      <w:r w:rsidR="00962AF1" w:rsidRPr="001E7186">
        <w:rPr>
          <w:lang w:eastAsia="ar-SA"/>
        </w:rPr>
        <w:t>I</w:t>
      </w:r>
      <w:r w:rsidR="00067F2E" w:rsidRPr="001E7186">
        <w:rPr>
          <w:lang w:eastAsia="ar-SA"/>
        </w:rPr>
        <w:t>II. 2 c</w:t>
      </w:r>
      <w:r w:rsidR="00CB4EDA" w:rsidRPr="001E7186">
        <w:rPr>
          <w:lang w:eastAsia="ar-SA"/>
        </w:rPr>
        <w:t>)</w:t>
      </w:r>
      <w:r w:rsidR="00067F2E" w:rsidRPr="001E7186">
        <w:rPr>
          <w:lang w:eastAsia="ar-SA"/>
        </w:rPr>
        <w:t>.</w:t>
      </w:r>
    </w:p>
    <w:p w14:paraId="0E9EE3C9" w14:textId="6188BC40" w:rsidR="000B2B82" w:rsidRPr="00761759" w:rsidRDefault="00467F43" w:rsidP="00BB08C2">
      <w:pPr>
        <w:pStyle w:val="OdstavecII"/>
        <w:keepNext w:val="0"/>
        <w:widowControl w:val="0"/>
        <w:tabs>
          <w:tab w:val="clear" w:pos="6667"/>
          <w:tab w:val="num" w:pos="855"/>
        </w:tabs>
        <w:ind w:left="856"/>
        <w:rPr>
          <w:b/>
        </w:rPr>
      </w:pPr>
      <w:r w:rsidRPr="00761759">
        <w:rPr>
          <w:b/>
        </w:rPr>
        <w:t>Uspokojení práv z</w:t>
      </w:r>
      <w:r w:rsidR="0044273A" w:rsidRPr="00761759">
        <w:rPr>
          <w:b/>
        </w:rPr>
        <w:t> </w:t>
      </w:r>
      <w:r w:rsidRPr="00761759">
        <w:rPr>
          <w:b/>
        </w:rPr>
        <w:t>vad</w:t>
      </w:r>
      <w:r w:rsidR="0044273A" w:rsidRPr="00761759">
        <w:rPr>
          <w:b/>
        </w:rPr>
        <w:t xml:space="preserve"> Díla</w:t>
      </w:r>
      <w:r w:rsidR="006A173E" w:rsidRPr="00761759">
        <w:rPr>
          <w:b/>
        </w:rPr>
        <w:t xml:space="preserve"> </w:t>
      </w:r>
      <w:r w:rsidR="006A173E" w:rsidRPr="00761759">
        <w:rPr>
          <w:b/>
          <w:bCs/>
        </w:rPr>
        <w:t>v záruční době</w:t>
      </w:r>
    </w:p>
    <w:p w14:paraId="00955138" w14:textId="272D8181" w:rsidR="000B2B82" w:rsidRPr="00761759" w:rsidRDefault="00F000B4" w:rsidP="00467C9F">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6D74CA">
        <w:t>obdržení</w:t>
      </w:r>
      <w:r w:rsidR="006D74CA" w:rsidRPr="00761759">
        <w:t xml:space="preserve"> </w:t>
      </w:r>
      <w:r w:rsidR="000B2B82" w:rsidRPr="00761759">
        <w:t xml:space="preserve">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7B59717C" w14:textId="4175CC4E" w:rsidR="000B2B82" w:rsidRPr="00761759" w:rsidRDefault="000C0300">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 xml:space="preserve">odstranit, </w:t>
      </w:r>
      <w:r w:rsidR="00802DBC" w:rsidRPr="00761759">
        <w:t>i</w:t>
      </w:r>
      <w:r w:rsidR="00802DBC">
        <w:t> </w:t>
      </w:r>
      <w:r w:rsidR="00802DBC" w:rsidRPr="00761759">
        <w:t xml:space="preserve">když Reklamaci </w:t>
      </w:r>
      <w:r w:rsidRPr="00761759">
        <w:t xml:space="preserve">neuzná, </w:t>
      </w:r>
      <w:r w:rsidR="00601045" w:rsidRPr="00EE4331">
        <w:t xml:space="preserve">nebude-li mezi </w:t>
      </w:r>
      <w:r w:rsidR="00F000B4" w:rsidRPr="00EE4331">
        <w:t>Objednatel</w:t>
      </w:r>
      <w:r w:rsidR="00601045" w:rsidRPr="00EE4331">
        <w:t xml:space="preserve">em a </w:t>
      </w:r>
      <w:r w:rsidR="00F000B4" w:rsidRPr="00EE4331">
        <w:t>Zhotovitel</w:t>
      </w:r>
      <w:r w:rsidR="00601045" w:rsidRPr="00EE4331">
        <w:t>em dohodnuto jinak</w:t>
      </w:r>
      <w:r w:rsidRPr="00EE4331">
        <w:t>.</w:t>
      </w:r>
      <w:r w:rsidR="000B2B82" w:rsidRPr="00761759">
        <w:t xml:space="preserve"> V takovém případě </w:t>
      </w:r>
      <w:r w:rsidR="00F000B4" w:rsidRPr="00761759">
        <w:t>Zhotovitel</w:t>
      </w:r>
      <w:r w:rsidR="000B2B82" w:rsidRPr="00761759">
        <w:t xml:space="preserve"> </w:t>
      </w:r>
      <w:r w:rsidR="00F000B4" w:rsidRPr="00761759">
        <w:t>Objednatel</w:t>
      </w:r>
      <w:r w:rsidR="000B2B82" w:rsidRPr="00761759">
        <w:t xml:space="preserve">e písemně upozorní, že se vzhledem k neuznání </w:t>
      </w:r>
      <w:r w:rsidR="002336A7" w:rsidRPr="00761759">
        <w:t>Reklamac</w:t>
      </w:r>
      <w:r w:rsidR="000B2B82" w:rsidRPr="00761759">
        <w:t xml:space="preserve">e bude domáhat úhrady nákladů na odstranění </w:t>
      </w:r>
      <w:r w:rsidR="00413B95" w:rsidRPr="00761759">
        <w:t>v</w:t>
      </w:r>
      <w:r w:rsidR="00AB39B7" w:rsidRPr="00761759">
        <w:t>ady</w:t>
      </w:r>
      <w:r w:rsidR="000B2B82" w:rsidRPr="00761759">
        <w:t xml:space="preserve"> od </w:t>
      </w:r>
      <w:r w:rsidR="00F000B4" w:rsidRPr="00761759">
        <w:t>Objednatel</w:t>
      </w:r>
      <w:r w:rsidR="000B2B82" w:rsidRPr="00761759">
        <w:t xml:space="preserve">e. </w:t>
      </w:r>
    </w:p>
    <w:p w14:paraId="31639F54" w14:textId="55ED70FC" w:rsidR="000C0300" w:rsidRPr="00761759" w:rsidRDefault="000C0300">
      <w:pPr>
        <w:pStyle w:val="Psmeno"/>
        <w:rPr>
          <w:b/>
          <w:color w:val="000000" w:themeColor="text1"/>
        </w:rPr>
      </w:pPr>
      <w:r w:rsidRPr="00761759">
        <w:t xml:space="preserve">V případě, že </w:t>
      </w:r>
      <w:r w:rsidR="00F000B4" w:rsidRPr="00761759">
        <w:t>Objednatel</w:t>
      </w:r>
      <w:r w:rsidRPr="00761759">
        <w:t xml:space="preserve"> zvolí právo na přiměřenou slevu z ceny </w:t>
      </w:r>
      <w:r w:rsidR="00EC1689" w:rsidRPr="00761759">
        <w:t>Díla</w:t>
      </w:r>
      <w:r w:rsidRPr="00761759">
        <w:t xml:space="preserve">, dohodly se </w:t>
      </w:r>
      <w:r w:rsidR="00C30D9F" w:rsidRPr="00761759">
        <w:t>Smluvní stran</w:t>
      </w:r>
      <w:r w:rsidRPr="00761759">
        <w:t>y, že její výši odvodí od ceny té položky</w:t>
      </w:r>
      <w:r w:rsidR="002A60F4" w:rsidRPr="00761759">
        <w:t xml:space="preserve"> Rozpoč</w:t>
      </w:r>
      <w:r w:rsidRPr="00761759">
        <w:t xml:space="preserve">tu, která se k vadné části </w:t>
      </w:r>
      <w:r w:rsidR="00EC1689" w:rsidRPr="00761759">
        <w:t xml:space="preserve">Díla </w:t>
      </w:r>
      <w:r w:rsidRPr="00761759">
        <w:t xml:space="preserve">vztahuje. </w:t>
      </w:r>
      <w:r w:rsidR="00CF2557" w:rsidRPr="00761759">
        <w:t xml:space="preserve">Omezuje-li </w:t>
      </w:r>
      <w:r w:rsidR="00413B95" w:rsidRPr="00761759">
        <w:t>v</w:t>
      </w:r>
      <w:r w:rsidR="00CF2557" w:rsidRPr="00761759">
        <w:t xml:space="preserve">ada plný provoz </w:t>
      </w:r>
      <w:r w:rsidR="00F000B4" w:rsidRPr="00761759">
        <w:t>Objednatel</w:t>
      </w:r>
      <w:r w:rsidR="00CF2557" w:rsidRPr="00761759">
        <w:t>e</w:t>
      </w:r>
      <w:r w:rsidR="0014194A" w:rsidRPr="00761759">
        <w:t xml:space="preserve">, </w:t>
      </w:r>
      <w:r w:rsidRPr="00761759">
        <w:t xml:space="preserve">mají </w:t>
      </w:r>
      <w:r w:rsidR="00C30D9F" w:rsidRPr="00761759">
        <w:t>Smluvní stran</w:t>
      </w:r>
      <w:r w:rsidRPr="00761759">
        <w:t xml:space="preserve">y za to, že se za přiměřenou výši slevy z ceny </w:t>
      </w:r>
      <w:r w:rsidR="00EC1689" w:rsidRPr="00761759">
        <w:t xml:space="preserve">Díla </w:t>
      </w:r>
      <w:r w:rsidRPr="00761759">
        <w:t>považuje celková cena příslušné položky</w:t>
      </w:r>
      <w:r w:rsidR="002A60F4" w:rsidRPr="00761759">
        <w:t xml:space="preserve"> Rozpoč</w:t>
      </w:r>
      <w:r w:rsidRPr="00761759">
        <w:t xml:space="preserve">tu. Částku odpovídající požadované slevě z ceny </w:t>
      </w:r>
      <w:r w:rsidR="00EC1689" w:rsidRPr="00761759">
        <w:t xml:space="preserve">Díla </w:t>
      </w:r>
      <w:r w:rsidRPr="00761759">
        <w:t xml:space="preserve">se </w:t>
      </w:r>
      <w:r w:rsidR="00F000B4" w:rsidRPr="00761759">
        <w:t>Zhotovitel</w:t>
      </w:r>
      <w:r w:rsidRPr="00761759">
        <w:t xml:space="preserve"> zavazuje zaplatit </w:t>
      </w:r>
      <w:r w:rsidR="00F000B4" w:rsidRPr="00761759">
        <w:t>Objednatel</w:t>
      </w:r>
      <w:r w:rsidRPr="00761759">
        <w:t xml:space="preserve">i ve lhůtě </w:t>
      </w:r>
      <w:r w:rsidR="00F80989" w:rsidRPr="001E7186">
        <w:t>30</w:t>
      </w:r>
      <w:r w:rsidR="0014194A" w:rsidRPr="001E7186">
        <w:t xml:space="preserve"> </w:t>
      </w:r>
      <w:r w:rsidRPr="001E7186">
        <w:t xml:space="preserve">dnů </w:t>
      </w:r>
      <w:r w:rsidRPr="00761759">
        <w:t xml:space="preserve">ode dne </w:t>
      </w:r>
      <w:r w:rsidR="006D74CA">
        <w:t>obdržení</w:t>
      </w:r>
      <w:r w:rsidR="006D74CA" w:rsidRPr="00761759">
        <w:t xml:space="preserve"> </w:t>
      </w:r>
      <w:r w:rsidR="002336A7" w:rsidRPr="00761759">
        <w:t>Reklamac</w:t>
      </w:r>
      <w:r w:rsidRPr="00761759">
        <w:t>e.</w:t>
      </w:r>
    </w:p>
    <w:p w14:paraId="55E43381" w14:textId="508FD52B" w:rsidR="00467F43" w:rsidRPr="00761759" w:rsidRDefault="00467F43">
      <w:pPr>
        <w:pStyle w:val="Psmeno"/>
        <w:rPr>
          <w:b/>
          <w:color w:val="000000" w:themeColor="text1"/>
        </w:rPr>
      </w:pPr>
      <w:r w:rsidRPr="00761759">
        <w:t xml:space="preserve">V případě, že </w:t>
      </w:r>
      <w:r w:rsidR="00F000B4" w:rsidRPr="00761759">
        <w:t>Objednatel</w:t>
      </w:r>
      <w:r w:rsidRPr="00761759">
        <w:t xml:space="preserve"> zvolí právo </w:t>
      </w:r>
      <w:r w:rsidR="00835EAC" w:rsidRPr="00761759">
        <w:t xml:space="preserve">odstoupit </w:t>
      </w:r>
      <w:r w:rsidR="002336A7" w:rsidRPr="00761759">
        <w:t>od S</w:t>
      </w:r>
      <w:r w:rsidRPr="00761759">
        <w:t xml:space="preserve">mlouvy, je odstoupení od </w:t>
      </w:r>
      <w:r w:rsidR="002336A7" w:rsidRPr="00761759">
        <w:t>S</w:t>
      </w:r>
      <w:r w:rsidRPr="00761759">
        <w:t xml:space="preserve">mlouvy účinné dnem </w:t>
      </w:r>
      <w:r w:rsidR="006D74CA">
        <w:t>obdržení</w:t>
      </w:r>
      <w:r w:rsidR="006D74CA" w:rsidRPr="00761759">
        <w:t xml:space="preserve"> </w:t>
      </w:r>
      <w:r w:rsidR="002336A7" w:rsidRPr="00761759">
        <w:t>Reklamac</w:t>
      </w:r>
      <w:r w:rsidRPr="00761759">
        <w:t>e</w:t>
      </w:r>
      <w:r w:rsidR="00090344" w:rsidRPr="00761759">
        <w:t xml:space="preserve">; </w:t>
      </w:r>
      <w:proofErr w:type="spellStart"/>
      <w:r w:rsidR="00090344" w:rsidRPr="0070455F">
        <w:t>u</w:t>
      </w:r>
      <w:r w:rsidRPr="0070455F">
        <w:t>st</w:t>
      </w:r>
      <w:proofErr w:type="spellEnd"/>
      <w:r w:rsidR="00090344" w:rsidRPr="0070455F">
        <w:t>. VI</w:t>
      </w:r>
      <w:r w:rsidR="00962AF1" w:rsidRPr="0070455F">
        <w:t>I</w:t>
      </w:r>
      <w:r w:rsidR="00090344" w:rsidRPr="0070455F">
        <w:t xml:space="preserve">I. 3) a) Smlouvy </w:t>
      </w:r>
      <w:r w:rsidRPr="0070455F">
        <w:t>se</w:t>
      </w:r>
      <w:r w:rsidRPr="00761759">
        <w:t xml:space="preserve"> nepoužije.</w:t>
      </w:r>
    </w:p>
    <w:p w14:paraId="2E98BB79" w14:textId="4AF489B4" w:rsidR="000C0300" w:rsidRPr="00761759" w:rsidRDefault="000C0300">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lastRenderedPageBreak/>
        <w:t xml:space="preserve">i v tomto případě dnem </w:t>
      </w:r>
      <w:r w:rsidR="006D74CA">
        <w:t>obdržení</w:t>
      </w:r>
      <w:r w:rsidR="006D74CA"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1E2C55" w:rsidRDefault="008575CD">
      <w:pPr>
        <w:pStyle w:val="Psmeno"/>
        <w:rPr>
          <w:b/>
        </w:rPr>
      </w:pPr>
      <w:r w:rsidRPr="001E2C55">
        <w:rPr>
          <w:b/>
        </w:rPr>
        <w:t xml:space="preserve">Lhůty pro odstranění </w:t>
      </w:r>
      <w:r w:rsidR="00413B95" w:rsidRPr="001E2C55">
        <w:rPr>
          <w:b/>
        </w:rPr>
        <w:t>v</w:t>
      </w:r>
      <w:r w:rsidR="00AB39B7" w:rsidRPr="001E2C55">
        <w:rPr>
          <w:b/>
        </w:rPr>
        <w:t xml:space="preserve">ad </w:t>
      </w:r>
    </w:p>
    <w:p w14:paraId="6A5AF4C8" w14:textId="619ADAA7" w:rsidR="008575CD" w:rsidRPr="00761759" w:rsidRDefault="008575CD" w:rsidP="0077072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E6D87BB" w14:textId="22538F04" w:rsidR="008575CD" w:rsidRPr="00F432C9" w:rsidRDefault="008575CD" w:rsidP="0077072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rsidRPr="00F432C9">
        <w:rPr>
          <w:iCs/>
        </w:rPr>
        <w:t xml:space="preserve">7 </w:t>
      </w:r>
      <w:r w:rsidRPr="00F432C9">
        <w:t>dnů</w:t>
      </w:r>
      <w:r w:rsidRPr="00761759">
        <w:t xml:space="preserve"> ode dne </w:t>
      </w:r>
      <w:r w:rsidR="006D74CA">
        <w:t>obdržení</w:t>
      </w:r>
      <w:r w:rsidR="006D74CA" w:rsidRPr="00761759">
        <w:t xml:space="preserve"> </w:t>
      </w:r>
      <w:r w:rsidR="002336A7" w:rsidRPr="00F432C9">
        <w:t>Reklamac</w:t>
      </w:r>
      <w:r w:rsidRPr="00F432C9">
        <w:t>e</w:t>
      </w:r>
      <w:r w:rsidR="00165AAD" w:rsidRPr="00F432C9">
        <w:t>,</w:t>
      </w:r>
      <w:r w:rsidR="00165AAD" w:rsidRPr="00F432C9">
        <w:rPr>
          <w:rFonts w:eastAsia="Calibri"/>
        </w:rPr>
        <w:t xml:space="preserve"> nebude-li mezi </w:t>
      </w:r>
      <w:r w:rsidR="00F000B4" w:rsidRPr="00F432C9">
        <w:rPr>
          <w:rFonts w:eastAsia="Calibri"/>
        </w:rPr>
        <w:t>Objednatel</w:t>
      </w:r>
      <w:r w:rsidR="00165AAD" w:rsidRPr="00F432C9">
        <w:rPr>
          <w:rFonts w:eastAsia="Calibri"/>
        </w:rPr>
        <w:t xml:space="preserve">em a </w:t>
      </w:r>
      <w:r w:rsidR="00F000B4" w:rsidRPr="00F432C9">
        <w:rPr>
          <w:rFonts w:eastAsia="Calibri"/>
        </w:rPr>
        <w:t>Zhotovitel</w:t>
      </w:r>
      <w:r w:rsidR="00165AAD" w:rsidRPr="00F432C9">
        <w:rPr>
          <w:rFonts w:eastAsia="Calibri"/>
        </w:rPr>
        <w:t>em dohodnuto jinak</w:t>
      </w:r>
      <w:r w:rsidRPr="00F432C9">
        <w:t xml:space="preserve">. </w:t>
      </w:r>
    </w:p>
    <w:p w14:paraId="0AFCDA11" w14:textId="7AA25102" w:rsidR="008575CD" w:rsidRPr="00F432C9" w:rsidRDefault="008575CD" w:rsidP="00770723">
      <w:pPr>
        <w:pStyle w:val="Bod"/>
        <w:widowControl w:val="0"/>
      </w:pPr>
      <w:r w:rsidRPr="00F432C9">
        <w:t xml:space="preserve">Ostatní reklamované </w:t>
      </w:r>
      <w:r w:rsidR="00413B95" w:rsidRPr="00F432C9">
        <w:t>v</w:t>
      </w:r>
      <w:r w:rsidR="00AB39B7" w:rsidRPr="00F432C9">
        <w:t>ady</w:t>
      </w:r>
      <w:r w:rsidRPr="00F432C9">
        <w:t xml:space="preserve"> se </w:t>
      </w:r>
      <w:r w:rsidR="00F000B4" w:rsidRPr="00F432C9">
        <w:t>Zhotovitel</w:t>
      </w:r>
      <w:r w:rsidRPr="00F432C9">
        <w:t xml:space="preserve"> zavazuje odstranit bezodkladně, nejpozději do </w:t>
      </w:r>
      <w:r w:rsidR="00530B13" w:rsidRPr="00F432C9">
        <w:t xml:space="preserve">21 </w:t>
      </w:r>
      <w:r w:rsidRPr="00F432C9">
        <w:t xml:space="preserve">dnů ode dne </w:t>
      </w:r>
      <w:r w:rsidR="006D74CA" w:rsidRPr="00F432C9">
        <w:t xml:space="preserve">obdržení </w:t>
      </w:r>
      <w:r w:rsidR="002336A7" w:rsidRPr="00F432C9">
        <w:t>Reklamac</w:t>
      </w:r>
      <w:r w:rsidRPr="00F432C9">
        <w:t>e</w:t>
      </w:r>
      <w:r w:rsidR="00165AAD" w:rsidRPr="00F432C9">
        <w:t xml:space="preserve">, </w:t>
      </w:r>
      <w:r w:rsidR="00165AAD" w:rsidRPr="00F432C9">
        <w:rPr>
          <w:rFonts w:eastAsia="Calibri"/>
        </w:rPr>
        <w:t xml:space="preserve">nebude-li mezi </w:t>
      </w:r>
      <w:r w:rsidR="00F000B4" w:rsidRPr="00F432C9">
        <w:rPr>
          <w:rFonts w:eastAsia="Calibri"/>
        </w:rPr>
        <w:t>Objednatel</w:t>
      </w:r>
      <w:r w:rsidR="00165AAD" w:rsidRPr="00F432C9">
        <w:rPr>
          <w:rFonts w:eastAsia="Calibri"/>
        </w:rPr>
        <w:t xml:space="preserve">em a </w:t>
      </w:r>
      <w:r w:rsidR="00F000B4" w:rsidRPr="00F432C9">
        <w:rPr>
          <w:rFonts w:eastAsia="Calibri"/>
        </w:rPr>
        <w:t>Zhotovitel</w:t>
      </w:r>
      <w:r w:rsidR="00165AAD" w:rsidRPr="00F432C9">
        <w:rPr>
          <w:rFonts w:eastAsia="Calibri"/>
        </w:rPr>
        <w:t>em dohodnuto jinak</w:t>
      </w:r>
      <w:r w:rsidRPr="00F432C9">
        <w:t>.</w:t>
      </w:r>
    </w:p>
    <w:p w14:paraId="6C804C34" w14:textId="2CB32DA5" w:rsidR="00FF7322" w:rsidRPr="00761759" w:rsidRDefault="00FF7322" w:rsidP="00BB08C2">
      <w:pPr>
        <w:pStyle w:val="OdstavecII"/>
        <w:keepNext w:val="0"/>
        <w:widowControl w:val="0"/>
        <w:tabs>
          <w:tab w:val="clear" w:pos="6667"/>
          <w:tab w:val="num" w:pos="855"/>
        </w:tabs>
        <w:ind w:left="856"/>
        <w:rPr>
          <w:b/>
        </w:rPr>
      </w:pPr>
      <w:r w:rsidRPr="00761759">
        <w:rPr>
          <w:b/>
        </w:rPr>
        <w:t>Stavení záruční doby</w:t>
      </w:r>
    </w:p>
    <w:p w14:paraId="10F85A82" w14:textId="5F696732" w:rsidR="00FF7322" w:rsidRPr="00761759" w:rsidRDefault="00FF7322" w:rsidP="0077072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6B2BE24" w14:textId="045E60FD" w:rsidR="00FF7322" w:rsidRPr="00761759" w:rsidRDefault="00FF7322" w:rsidP="00BB08C2">
      <w:pPr>
        <w:pStyle w:val="OdstavecII"/>
        <w:keepNext w:val="0"/>
        <w:widowControl w:val="0"/>
        <w:tabs>
          <w:tab w:val="clear" w:pos="6667"/>
          <w:tab w:val="num" w:pos="855"/>
        </w:tabs>
        <w:ind w:left="856"/>
        <w:rPr>
          <w:b/>
        </w:rPr>
      </w:pPr>
      <w:r w:rsidRPr="00761759">
        <w:rPr>
          <w:b/>
        </w:rPr>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02379DD" w14:textId="576CC89E" w:rsidR="00B26B1D" w:rsidRPr="00761759" w:rsidRDefault="00B26B1D" w:rsidP="00BB08C2">
      <w:pPr>
        <w:pStyle w:val="OdstavecII"/>
        <w:keepNext w:val="0"/>
        <w:widowControl w:val="0"/>
        <w:tabs>
          <w:tab w:val="clear" w:pos="6667"/>
          <w:tab w:val="num" w:pos="855"/>
        </w:tabs>
        <w:ind w:left="856"/>
        <w:rPr>
          <w:b/>
          <w:bCs/>
        </w:rPr>
      </w:pPr>
      <w:r w:rsidRPr="00761759">
        <w:rPr>
          <w:b/>
        </w:rPr>
        <w:t>Provozní úkony a údržba</w:t>
      </w:r>
    </w:p>
    <w:p w14:paraId="6C06B321" w14:textId="23D403EF" w:rsidR="00B26B1D" w:rsidRPr="00761759" w:rsidRDefault="00B26B1D" w:rsidP="00467C9F">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761759" w:rsidRDefault="00B26B1D" w:rsidP="0077072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w:t>
      </w:r>
      <w:r w:rsidRPr="001E7186">
        <w:rPr>
          <w:color w:val="auto"/>
          <w:lang w:eastAsia="ar-SA"/>
        </w:rPr>
        <w:t>s</w:t>
      </w:r>
      <w:r w:rsidR="00A45CD4" w:rsidRPr="001E7186">
        <w:rPr>
          <w:color w:val="auto"/>
          <w:lang w:eastAsia="ar-SA"/>
        </w:rPr>
        <w:t>e</w:t>
      </w:r>
      <w:r w:rsidR="005B10C1" w:rsidRPr="001E7186">
        <w:rPr>
          <w:color w:val="auto"/>
          <w:lang w:eastAsia="ar-SA"/>
        </w:rPr>
        <w:t xml:space="preserve"> </w:t>
      </w:r>
      <w:r w:rsidRPr="001E7186">
        <w:rPr>
          <w:color w:val="auto"/>
          <w:lang w:eastAsia="ar-SA"/>
        </w:rPr>
        <w:t>Z</w:t>
      </w:r>
      <w:r w:rsidR="003C3BEE" w:rsidRPr="001E7186">
        <w:rPr>
          <w:color w:val="auto"/>
          <w:lang w:eastAsia="ar-SA"/>
        </w:rPr>
        <w:t>Z</w:t>
      </w:r>
      <w:r w:rsidRPr="001E7186">
        <w:rPr>
          <w:color w:val="auto"/>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BB08C2">
      <w:pPr>
        <w:pStyle w:val="OdstavecII"/>
        <w:keepNext w:val="0"/>
        <w:widowControl w:val="0"/>
        <w:tabs>
          <w:tab w:val="clear" w:pos="6667"/>
          <w:tab w:val="num" w:pos="855"/>
        </w:tabs>
        <w:ind w:left="856"/>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11EBBD24" w14:textId="01EB454E" w:rsidR="00630621" w:rsidRDefault="00EB1F5B" w:rsidP="0077072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008D19A0" w:rsidP="00770723">
      <w:pPr>
        <w:pStyle w:val="lnek"/>
        <w:keepNext w:val="0"/>
        <w:widowControl w:val="0"/>
      </w:pPr>
      <w:r w:rsidRPr="00761759">
        <w:lastRenderedPageBreak/>
        <w:t xml:space="preserve">Nebezpečí škody a pojištění </w:t>
      </w:r>
      <w:r w:rsidR="00F000B4" w:rsidRPr="00761759">
        <w:t>Zhotovitel</w:t>
      </w:r>
      <w:r w:rsidR="001C437D" w:rsidRPr="00761759">
        <w:t>e</w:t>
      </w:r>
    </w:p>
    <w:p w14:paraId="670AE894" w14:textId="77777777" w:rsidR="006378B3" w:rsidRPr="00761759" w:rsidRDefault="006378B3" w:rsidP="00BB08C2">
      <w:pPr>
        <w:pStyle w:val="OdstavecII"/>
        <w:keepNext w:val="0"/>
        <w:widowControl w:val="0"/>
        <w:tabs>
          <w:tab w:val="clear" w:pos="6667"/>
          <w:tab w:val="num" w:pos="855"/>
        </w:tabs>
        <w:ind w:left="856"/>
        <w:rPr>
          <w:b/>
        </w:rPr>
      </w:pPr>
      <w:r w:rsidRPr="00761759">
        <w:rPr>
          <w:b/>
        </w:rPr>
        <w:t>Nebezpečí škody</w:t>
      </w:r>
    </w:p>
    <w:p w14:paraId="28895779" w14:textId="77777777" w:rsidR="006378B3" w:rsidRPr="00761759" w:rsidRDefault="006378B3" w:rsidP="006378B3">
      <w:pPr>
        <w:pStyle w:val="Psmeno"/>
      </w:pPr>
      <w:r w:rsidRPr="00761759">
        <w:t>Zhotovitel nese nebezpečí škody na prováděném Díle,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37ED9167" w14:textId="77777777" w:rsidR="006378B3" w:rsidRPr="00761759" w:rsidRDefault="006378B3" w:rsidP="006378B3">
      <w:pPr>
        <w:pStyle w:val="Psmeno"/>
      </w:pPr>
      <w:r w:rsidRPr="00761759">
        <w:t>Zhotovitel nese nebezpečí škody i tehdy, kdy škoda byla způsobena věcí Zhotovitele, příp. Subdodavatele, bez ohledu na to, byla-li vadná či nikoli.</w:t>
      </w:r>
    </w:p>
    <w:p w14:paraId="2FEFEB18" w14:textId="77777777" w:rsidR="006378B3" w:rsidRPr="00761759" w:rsidRDefault="006378B3" w:rsidP="006378B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221AC6EC" w14:textId="77777777" w:rsidR="006378B3" w:rsidRPr="00761759" w:rsidRDefault="006378B3" w:rsidP="00BB08C2">
      <w:pPr>
        <w:pStyle w:val="OdstavecII"/>
        <w:keepNext w:val="0"/>
        <w:widowControl w:val="0"/>
        <w:tabs>
          <w:tab w:val="clear" w:pos="6667"/>
          <w:tab w:val="num" w:pos="855"/>
        </w:tabs>
        <w:ind w:left="856"/>
        <w:rPr>
          <w:b/>
        </w:rPr>
      </w:pPr>
      <w:r w:rsidRPr="00761759">
        <w:rPr>
          <w:b/>
        </w:rPr>
        <w:t>Pojištění Zhotovitele</w:t>
      </w:r>
    </w:p>
    <w:p w14:paraId="784DFEFB" w14:textId="6D5033A7" w:rsidR="006378B3" w:rsidRPr="00AE6F43" w:rsidRDefault="006378B3" w:rsidP="006378B3">
      <w:pPr>
        <w:pStyle w:val="OdstavecII"/>
        <w:keepNext w:val="0"/>
        <w:widowControl w:val="0"/>
        <w:numPr>
          <w:ilvl w:val="0"/>
          <w:numId w:val="0"/>
        </w:numPr>
        <w:ind w:left="856"/>
      </w:pPr>
      <w:r w:rsidRPr="00761759">
        <w:t>Zhotovitel sjedná taková pojištění, která účinně pokryjí škody, rizika</w:t>
      </w:r>
      <w:r>
        <w:t>,</w:t>
      </w:r>
      <w:r w:rsidRPr="00761759">
        <w:t xml:space="preserve"> jejichž vzniku se v souvislosti s Dílem </w:t>
      </w:r>
      <w:r w:rsidRPr="00AE6F43">
        <w:t xml:space="preserve">Zhotovitel zavázal nést. Zhotovitel je tak povinen, aniž by tím byla jakkoli omezena jeho odpovědnost daná Smlouvou a účinnými právními předpisy, sjednat pojištění alespoň v následujícím rozsahu. </w:t>
      </w:r>
    </w:p>
    <w:p w14:paraId="633BECAD" w14:textId="77777777" w:rsidR="006378B3" w:rsidRPr="00AE6F43" w:rsidRDefault="006378B3" w:rsidP="006378B3">
      <w:pPr>
        <w:pStyle w:val="Psmeno"/>
        <w:rPr>
          <w:rStyle w:val="Nadpis2CharChar"/>
          <w:sz w:val="22"/>
        </w:rPr>
      </w:pPr>
      <w:r w:rsidRPr="00AE6F43">
        <w:rPr>
          <w:rStyle w:val="Nadpis2CharChar"/>
          <w:sz w:val="22"/>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 </w:t>
      </w:r>
      <w:r>
        <w:rPr>
          <w:rStyle w:val="Nadpis2CharChar"/>
          <w:sz w:val="22"/>
        </w:rPr>
        <w:t xml:space="preserve">celkové </w:t>
      </w:r>
      <w:r w:rsidRPr="00AE6F43">
        <w:rPr>
          <w:rStyle w:val="Nadpis2CharChar"/>
          <w:sz w:val="22"/>
        </w:rPr>
        <w:t>ceny Díla</w:t>
      </w:r>
      <w:r>
        <w:rPr>
          <w:rStyle w:val="Nadpis2CharChar"/>
          <w:sz w:val="22"/>
        </w:rPr>
        <w:t xml:space="preserve"> dle </w:t>
      </w:r>
      <w:proofErr w:type="spellStart"/>
      <w:r>
        <w:rPr>
          <w:rStyle w:val="Nadpis2CharChar"/>
          <w:sz w:val="22"/>
        </w:rPr>
        <w:t>ust</w:t>
      </w:r>
      <w:proofErr w:type="spellEnd"/>
      <w:r>
        <w:rPr>
          <w:rStyle w:val="Nadpis2CharChar"/>
          <w:sz w:val="22"/>
        </w:rPr>
        <w:t>. V. I) Smlouvy</w:t>
      </w:r>
      <w:r w:rsidRPr="00AE6F43">
        <w:rPr>
          <w:rStyle w:val="Nadpis2CharChar"/>
          <w:sz w:val="22"/>
        </w:rPr>
        <w:t xml:space="preserve"> na každý škodní případ po celou dobu provádění Díla. Zhotovitel se zavazuje pojištění dle tohoto odstavce udržovat v platnosti po celou dobu provádění Díla a plnění s Dílem souvisejících závazků.</w:t>
      </w:r>
    </w:p>
    <w:p w14:paraId="636D1524" w14:textId="0CF38EAE" w:rsidR="00F37D56" w:rsidRPr="00DD060F" w:rsidRDefault="006378B3" w:rsidP="006378B3">
      <w:pPr>
        <w:pStyle w:val="Psmeno"/>
        <w:rPr>
          <w:rFonts w:cs="Times New Roman"/>
          <w:color w:val="000000"/>
          <w:kern w:val="0"/>
        </w:rPr>
      </w:pPr>
      <w:r w:rsidRPr="00DD060F">
        <w:t>Skutečnost, že Zhotovitel řádně a včas neuzavře nebo nebude udržovat v účinnosti některé pojištění požadované Smlouvou nebo nepředloží Objednateli příslušné pojistky, bude považována za podstatné porušení Smlouvy</w:t>
      </w:r>
      <w:r w:rsidR="001E3769" w:rsidRPr="00DD060F">
        <w:t>.</w:t>
      </w:r>
    </w:p>
    <w:p w14:paraId="6AD0F39F" w14:textId="77777777" w:rsidR="0019207B" w:rsidRPr="00BC7D9F" w:rsidRDefault="0019207B" w:rsidP="00770723">
      <w:pPr>
        <w:pStyle w:val="lnek"/>
        <w:keepNext w:val="0"/>
        <w:widowControl w:val="0"/>
      </w:pPr>
      <w:r>
        <w:t>S</w:t>
      </w:r>
      <w:r w:rsidR="00F37D56">
        <w:t>mluvní pokuty a náhrada škody</w:t>
      </w:r>
    </w:p>
    <w:p w14:paraId="6D988E2E" w14:textId="57A5E6FF" w:rsidR="00050552" w:rsidRPr="00DD060F" w:rsidRDefault="00050552" w:rsidP="00BB08C2">
      <w:pPr>
        <w:pStyle w:val="OdstavecII"/>
        <w:keepNext w:val="0"/>
        <w:widowControl w:val="0"/>
        <w:tabs>
          <w:tab w:val="clear" w:pos="6667"/>
          <w:tab w:val="num" w:pos="855"/>
        </w:tabs>
        <w:ind w:left="856"/>
      </w:pPr>
      <w:r w:rsidRPr="00DD060F">
        <w:t>V případě porušení Smlouvy Zhotovitelem, které je v</w:t>
      </w:r>
      <w:r w:rsidR="00647F5D" w:rsidRPr="00DD060F">
        <w:t xml:space="preserve">e </w:t>
      </w:r>
      <w:r w:rsidRPr="00DD060F">
        <w:t xml:space="preserve">Smlouvě výslovně označeno za podstatné porušení Smlouvy, se Zhotovitel zavazuje zaplatit Objednateli smluvní pokutu ve výši </w:t>
      </w:r>
      <w:r w:rsidR="000C7132">
        <w:t>2</w:t>
      </w:r>
      <w:r w:rsidRPr="00A50EBE">
        <w:t xml:space="preserve"> %</w:t>
      </w:r>
      <w:r w:rsidRPr="00DD060F">
        <w:t xml:space="preserve"> z ceny </w:t>
      </w:r>
      <w:r w:rsidR="00F065F6" w:rsidRPr="00DD060F">
        <w:t>Díla</w:t>
      </w:r>
      <w:r w:rsidR="00FA0785">
        <w:t xml:space="preserve"> bez DPH</w:t>
      </w:r>
      <w:r w:rsidR="00914E0B" w:rsidRPr="00914E0B">
        <w:t>.</w:t>
      </w:r>
      <w:r w:rsidRPr="00DD060F">
        <w:t xml:space="preserve"> Taková smluvní pokuta je splatná až tehdy, pokud z důvodu takového podstatného porušení Smlouvy došlo rovněž k odstoupení od Smlouvy Objednatelem. </w:t>
      </w:r>
      <w:proofErr w:type="spellStart"/>
      <w:r w:rsidRPr="00E13D9E">
        <w:t>Ust</w:t>
      </w:r>
      <w:proofErr w:type="spellEnd"/>
      <w:r w:rsidRPr="00E13D9E">
        <w:t>. X. 1) Smlouvy</w:t>
      </w:r>
      <w:r w:rsidRPr="00DD060F">
        <w:t xml:space="preserve"> se použije bez ohledu na to, zda jsou pro taková porušení Smlouvy sjednány i jiné smluvní pokuty.</w:t>
      </w:r>
    </w:p>
    <w:p w14:paraId="669A2281" w14:textId="366C5E0B" w:rsidR="006421F0" w:rsidRPr="00DD060F" w:rsidRDefault="006421F0" w:rsidP="00BB08C2">
      <w:pPr>
        <w:pStyle w:val="OdstavecII"/>
        <w:keepNext w:val="0"/>
        <w:widowControl w:val="0"/>
        <w:tabs>
          <w:tab w:val="clear" w:pos="6667"/>
          <w:tab w:val="num" w:pos="855"/>
        </w:tabs>
        <w:ind w:left="856"/>
        <w:rPr>
          <w:bCs/>
          <w:color w:val="000000" w:themeColor="text1"/>
        </w:rPr>
      </w:pPr>
      <w:r w:rsidRPr="00DD060F">
        <w:t>V případě prodlení Zhotovitele oproti lhůtě pro</w:t>
      </w:r>
    </w:p>
    <w:p w14:paraId="137B13DD" w14:textId="425BD8F0" w:rsidR="006421F0" w:rsidRDefault="00C52F70" w:rsidP="00353E12">
      <w:pPr>
        <w:pStyle w:val="Bod"/>
      </w:pPr>
      <w:r>
        <w:t xml:space="preserve">zahájení provádění Díla v místě provedení Díla dle </w:t>
      </w:r>
      <w:proofErr w:type="spellStart"/>
      <w:r>
        <w:t>ust</w:t>
      </w:r>
      <w:proofErr w:type="spellEnd"/>
      <w:r>
        <w:t xml:space="preserve">. IV. 2) </w:t>
      </w:r>
      <w:r w:rsidR="00735205">
        <w:t xml:space="preserve">a) a IV. 2) </w:t>
      </w:r>
      <w:r>
        <w:t xml:space="preserve">b) Smlouvy se </w:t>
      </w:r>
      <w:r w:rsidR="006421F0">
        <w:t>zavazuje Objednateli zaplatit smluvní pokutu ve výši 0,</w:t>
      </w:r>
      <w:r w:rsidR="000B6FAE">
        <w:t>1</w:t>
      </w:r>
      <w:r w:rsidR="006421F0">
        <w:t xml:space="preserve"> % z ceny </w:t>
      </w:r>
      <w:r w:rsidR="00F065F6">
        <w:t>Díla</w:t>
      </w:r>
      <w:r w:rsidR="00FA0785">
        <w:t xml:space="preserve"> bez DPH</w:t>
      </w:r>
      <w:r w:rsidR="00F065F6">
        <w:t xml:space="preserve"> </w:t>
      </w:r>
      <w:r w:rsidR="006421F0">
        <w:t>za každý započatý den prodlení</w:t>
      </w:r>
      <w:r w:rsidR="00BE41DD">
        <w:t>;</w:t>
      </w:r>
    </w:p>
    <w:p w14:paraId="41EACD66" w14:textId="3E61972C" w:rsidR="00C52F70" w:rsidRPr="00C52F70" w:rsidRDefault="00C52F70" w:rsidP="00C52F70">
      <w:pPr>
        <w:pStyle w:val="Bod"/>
      </w:pPr>
      <w:r>
        <w:t>předání Díla</w:t>
      </w:r>
      <w:r w:rsidR="00876036">
        <w:t xml:space="preserve"> </w:t>
      </w:r>
      <w:r>
        <w:t xml:space="preserve">se zavazuje Objednateli zaplatit smluvní pokutu ve výši </w:t>
      </w:r>
      <w:r w:rsidR="000C7132">
        <w:t>0,3</w:t>
      </w:r>
      <w:r>
        <w:t xml:space="preserve"> % z ceny Díla bez DPH za každý započatý den prodlení;</w:t>
      </w:r>
    </w:p>
    <w:p w14:paraId="4650819D" w14:textId="03F89684" w:rsidR="006421F0" w:rsidRPr="00DD060F" w:rsidRDefault="006421F0" w:rsidP="00353E12">
      <w:pPr>
        <w:pStyle w:val="Bod"/>
      </w:pPr>
      <w:r w:rsidRPr="008924A5">
        <w:lastRenderedPageBreak/>
        <w:t>odstranění vady uvedené v Předávacím protokolu se zavazuje Objednateli zaplatit smluvní pokutu 0,05 % z ceny</w:t>
      </w:r>
      <w:r w:rsidRPr="00DD060F">
        <w:t xml:space="preserve"> </w:t>
      </w:r>
      <w:r w:rsidR="00F065F6" w:rsidRPr="00DD060F">
        <w:t>Díla</w:t>
      </w:r>
      <w:r w:rsidR="00FA0785">
        <w:t xml:space="preserve"> bez DPH</w:t>
      </w:r>
      <w:r w:rsidR="00C52F70">
        <w:t xml:space="preserve"> </w:t>
      </w:r>
      <w:r w:rsidRPr="008924A5">
        <w:t>za</w:t>
      </w:r>
      <w:r w:rsidR="00BE41DD" w:rsidRPr="00DD060F">
        <w:t xml:space="preserve"> každou takovou vadu a</w:t>
      </w:r>
      <w:r w:rsidRPr="00DD060F">
        <w:t xml:space="preserve"> každý započatý den prodlení</w:t>
      </w:r>
      <w:r w:rsidR="00BE41DD" w:rsidRPr="00DD060F">
        <w:t>;</w:t>
      </w:r>
    </w:p>
    <w:p w14:paraId="39269D4B" w14:textId="2D237A34" w:rsidR="00DE0893" w:rsidRPr="00DD060F" w:rsidRDefault="00DE0893" w:rsidP="00353E12">
      <w:pPr>
        <w:pStyle w:val="Bod"/>
      </w:pPr>
      <w:r w:rsidRPr="00DD060F">
        <w:t xml:space="preserve">vyklizení </w:t>
      </w:r>
      <w:r w:rsidR="003C7187">
        <w:t>místa provedení Díla</w:t>
      </w:r>
      <w:r w:rsidR="003C7187" w:rsidRPr="00DD060F">
        <w:t xml:space="preserve"> </w:t>
      </w:r>
      <w:r w:rsidRPr="00DD060F">
        <w:t xml:space="preserve">se zavazuje Objednateli zaplatit smluvní pokutu </w:t>
      </w:r>
      <w:r w:rsidR="00C1485C" w:rsidRPr="00D86920">
        <w:t xml:space="preserve">3 </w:t>
      </w:r>
      <w:r w:rsidRPr="00D86920">
        <w:t>000</w:t>
      </w:r>
      <w:r w:rsidR="00802DBC" w:rsidRPr="00D86920">
        <w:t>,</w:t>
      </w:r>
      <w:r w:rsidR="00C1485C" w:rsidRPr="00D86920">
        <w:t>-</w:t>
      </w:r>
      <w:r w:rsidRPr="00D86920">
        <w:t xml:space="preserve"> Kč </w:t>
      </w:r>
      <w:r w:rsidR="00BF5AA3" w:rsidRPr="00D86920">
        <w:t>bez</w:t>
      </w:r>
      <w:r w:rsidR="00BF5AA3">
        <w:t xml:space="preserve"> DPH </w:t>
      </w:r>
      <w:r w:rsidRPr="00DD060F">
        <w:t>za každý i započatý den prodlení;</w:t>
      </w:r>
    </w:p>
    <w:p w14:paraId="5AA3DCA4" w14:textId="25FBE6D0" w:rsidR="00BE41DD" w:rsidRPr="00DD060F" w:rsidRDefault="00BE41DD" w:rsidP="00353E12">
      <w:pPr>
        <w:pStyle w:val="Bod"/>
      </w:pPr>
      <w:r w:rsidRPr="00DD060F">
        <w:t>uspokojení práv Objednatele z</w:t>
      </w:r>
      <w:r w:rsidR="0044273A" w:rsidRPr="00DD060F">
        <w:t> </w:t>
      </w:r>
      <w:r w:rsidRPr="00DD060F">
        <w:t>vad</w:t>
      </w:r>
      <w:r w:rsidR="0044273A" w:rsidRPr="00DD060F">
        <w:t xml:space="preserve"> Díla </w:t>
      </w:r>
      <w:r w:rsidRPr="00DD060F">
        <w:t xml:space="preserve">v záruční době, zejména ve sjednané lhůtě nezaplatí částku odpovídající požadované slevě z ceny </w:t>
      </w:r>
      <w:r w:rsidR="00F065F6" w:rsidRPr="00DD060F">
        <w:t xml:space="preserve">Díla </w:t>
      </w:r>
      <w:r w:rsidRPr="00DD060F">
        <w:t xml:space="preserve">či neodstraní reklamovanou vadu </w:t>
      </w:r>
      <w:r w:rsidR="00F065F6" w:rsidRPr="00DD060F">
        <w:t>Díla</w:t>
      </w:r>
      <w:r w:rsidRPr="00DD060F">
        <w:t xml:space="preserve">, </w:t>
      </w:r>
      <w:r w:rsidR="00D0452C" w:rsidRPr="00DD060F">
        <w:t xml:space="preserve">se </w:t>
      </w:r>
      <w:r w:rsidRPr="00DD060F">
        <w:t xml:space="preserve">zavazuje Objednateli zaplatit smluvní pokutu </w:t>
      </w:r>
      <w:r w:rsidRPr="00D86920">
        <w:t>0,05 %</w:t>
      </w:r>
      <w:r w:rsidRPr="00DD060F">
        <w:t xml:space="preserve"> z ceny </w:t>
      </w:r>
      <w:r w:rsidR="00F065F6" w:rsidRPr="00DD060F">
        <w:t>Díla</w:t>
      </w:r>
      <w:r w:rsidR="00FA0785">
        <w:t xml:space="preserve"> bez DPH</w:t>
      </w:r>
      <w:r w:rsidR="006D2E8F">
        <w:t xml:space="preserve"> </w:t>
      </w:r>
      <w:r w:rsidR="00DE0893" w:rsidRPr="00DD060F">
        <w:t>za každou takovou</w:t>
      </w:r>
      <w:r w:rsidRPr="00DD060F">
        <w:t xml:space="preserve"> v</w:t>
      </w:r>
      <w:r w:rsidR="00DE0893" w:rsidRPr="00DD060F">
        <w:t>adu a</w:t>
      </w:r>
      <w:r w:rsidRPr="00DD060F">
        <w:t xml:space="preserve"> každý započatý den prodlení</w:t>
      </w:r>
      <w:r w:rsidR="00DE0893" w:rsidRPr="00DD060F">
        <w:t>; j</w:t>
      </w:r>
      <w:r w:rsidRPr="00DD060F">
        <w:t xml:space="preserve">edná-li se o vadu, kterou Objednatel označil za havárii, sjednávají Smluvní strany smluvní pokutu dle předchozí věty ve výši </w:t>
      </w:r>
      <w:r w:rsidR="00D86920" w:rsidRPr="00D86920">
        <w:t>1</w:t>
      </w:r>
      <w:r w:rsidRPr="00D86920">
        <w:t>0</w:t>
      </w:r>
      <w:r w:rsidR="00D86920">
        <w:t xml:space="preserve"> </w:t>
      </w:r>
      <w:r w:rsidRPr="00D86920">
        <w:t>000</w:t>
      </w:r>
      <w:r w:rsidR="00802DBC" w:rsidRPr="00D86920">
        <w:t>,</w:t>
      </w:r>
      <w:r w:rsidR="00D86920">
        <w:t>-</w:t>
      </w:r>
      <w:r w:rsidRPr="00D86920">
        <w:t> Kč</w:t>
      </w:r>
      <w:r w:rsidRPr="00DD060F">
        <w:t xml:space="preserve"> za každých započatých 24 hodin prodlení.</w:t>
      </w:r>
    </w:p>
    <w:p w14:paraId="0DE27111" w14:textId="057969BB" w:rsidR="00DE0893" w:rsidRPr="00DD060F" w:rsidRDefault="00DE0893" w:rsidP="00770723">
      <w:pPr>
        <w:pStyle w:val="OdstavecII"/>
        <w:keepNext w:val="0"/>
        <w:widowControl w:val="0"/>
        <w:numPr>
          <w:ilvl w:val="0"/>
          <w:numId w:val="0"/>
        </w:numPr>
        <w:ind w:left="856"/>
        <w:rPr>
          <w:bCs/>
        </w:rPr>
      </w:pPr>
      <w:r w:rsidRPr="00DD060F">
        <w:t xml:space="preserve">Smluvní pokuty dle </w:t>
      </w:r>
      <w:proofErr w:type="spellStart"/>
      <w:r w:rsidRPr="00E13D9E">
        <w:t>ust</w:t>
      </w:r>
      <w:proofErr w:type="spellEnd"/>
      <w:r w:rsidRPr="00E13D9E">
        <w:t>. X. 2) Smlouvy se</w:t>
      </w:r>
      <w:r w:rsidRPr="00DD060F">
        <w:t xml:space="preserve"> uplatní do maximální souhrnné </w:t>
      </w:r>
      <w:r w:rsidRPr="00E13D9E">
        <w:t xml:space="preserve">výše </w:t>
      </w:r>
      <w:r w:rsidR="000C7132">
        <w:t>1</w:t>
      </w:r>
      <w:r w:rsidR="00A34ECC" w:rsidRPr="00E13D9E">
        <w:t xml:space="preserve">0 </w:t>
      </w:r>
      <w:r w:rsidRPr="00E13D9E">
        <w:t>%</w:t>
      </w:r>
      <w:r w:rsidR="006B7566" w:rsidRPr="00E13D9E">
        <w:t xml:space="preserve"> z</w:t>
      </w:r>
      <w:r w:rsidRPr="00E13D9E">
        <w:t xml:space="preserve"> ceny</w:t>
      </w:r>
      <w:r w:rsidRPr="00DD060F">
        <w:t xml:space="preserve"> </w:t>
      </w:r>
      <w:r w:rsidR="00F065F6" w:rsidRPr="00DD060F">
        <w:t>Díla</w:t>
      </w:r>
      <w:r w:rsidR="006C1CA9">
        <w:t xml:space="preserve"> bez DPH</w:t>
      </w:r>
      <w:r w:rsidRPr="00DD060F">
        <w:t xml:space="preserve">. </w:t>
      </w:r>
    </w:p>
    <w:p w14:paraId="414BD3BD" w14:textId="5B093EC7" w:rsidR="00BE41DD" w:rsidRPr="00DD060F" w:rsidRDefault="006B7566" w:rsidP="00BB08C2">
      <w:pPr>
        <w:pStyle w:val="OdstavecII"/>
        <w:keepNext w:val="0"/>
        <w:widowControl w:val="0"/>
        <w:tabs>
          <w:tab w:val="clear" w:pos="6667"/>
          <w:tab w:val="num" w:pos="855"/>
        </w:tabs>
        <w:ind w:left="856"/>
      </w:pPr>
      <w:r w:rsidRPr="00DD060F">
        <w:t>Smluvní strany sjednávají rovněž následující smluvní pokuty.</w:t>
      </w:r>
    </w:p>
    <w:p w14:paraId="109C26D0" w14:textId="71C9949F" w:rsidR="00836CA5" w:rsidRPr="00DD060F" w:rsidRDefault="00836CA5">
      <w:pPr>
        <w:pStyle w:val="Psmeno"/>
      </w:pPr>
      <w:r w:rsidRPr="00DD060F">
        <w:t xml:space="preserve">V případě prodlení Zhotovitele s předložením kterékoli pojistky se zavazuje Objednateli zaplatit smluvní pokutu ve výši </w:t>
      </w:r>
      <w:r w:rsidRPr="00805322">
        <w:t>0,05 %</w:t>
      </w:r>
      <w:r w:rsidRPr="00DD060F">
        <w:t xml:space="preserve"> z ceny </w:t>
      </w:r>
      <w:r w:rsidR="00F065F6" w:rsidRPr="00DD060F">
        <w:t>Díla</w:t>
      </w:r>
      <w:r w:rsidR="006C1CA9">
        <w:t xml:space="preserve"> bez DPH</w:t>
      </w:r>
      <w:r w:rsidR="00805322">
        <w:t xml:space="preserve"> </w:t>
      </w:r>
      <w:r w:rsidRPr="00DD060F">
        <w:t>za každý i započatý den prodlení.</w:t>
      </w:r>
    </w:p>
    <w:p w14:paraId="5AD0A4B4" w14:textId="587129C6" w:rsidR="00462677" w:rsidRPr="00DD060F" w:rsidRDefault="00462677">
      <w:pPr>
        <w:pStyle w:val="Psmeno"/>
        <w:rPr>
          <w:lang w:eastAsia="en-US"/>
        </w:rPr>
      </w:pPr>
      <w:r w:rsidRPr="00DD060F">
        <w:t xml:space="preserve">Za každý započatý den, který </w:t>
      </w:r>
      <w:r w:rsidR="00F000B4" w:rsidRPr="00DD060F">
        <w:t>Zhotovitel</w:t>
      </w:r>
      <w:r w:rsidRPr="00DD060F">
        <w:t xml:space="preserve"> potřebuje k dalšímu upravení</w:t>
      </w:r>
      <w:r w:rsidR="00533F4C">
        <w:t xml:space="preserve"> </w:t>
      </w:r>
      <w:r w:rsidRPr="00DD060F">
        <w:t>nebo nahrazení</w:t>
      </w:r>
      <w:r w:rsidR="00600FD2">
        <w:t>,</w:t>
      </w:r>
      <w:r w:rsidRPr="00DD060F">
        <w:t xml:space="preserve"> byť i jediného již u</w:t>
      </w:r>
      <w:r w:rsidR="00536AF3" w:rsidRPr="00DD060F">
        <w:t>pravovaného nebo nahrazovaného V</w:t>
      </w:r>
      <w:r w:rsidRPr="00DD060F">
        <w:t xml:space="preserve">zorku, se zavazuje </w:t>
      </w:r>
      <w:r w:rsidR="00F000B4" w:rsidRPr="00DD060F">
        <w:t>Objednatel</w:t>
      </w:r>
      <w:r w:rsidRPr="00DD060F">
        <w:t xml:space="preserve">i zaplatit smluvní pokutu ve </w:t>
      </w:r>
      <w:r w:rsidRPr="006D3212">
        <w:t xml:space="preserve">výši </w:t>
      </w:r>
      <w:r w:rsidR="00712BAE" w:rsidRPr="006D3212">
        <w:t>0,05 % z ceny</w:t>
      </w:r>
      <w:r w:rsidR="00712BAE" w:rsidRPr="00DD060F">
        <w:t xml:space="preserve"> </w:t>
      </w:r>
      <w:r w:rsidR="00F065F6" w:rsidRPr="00DD060F">
        <w:t>Díla</w:t>
      </w:r>
      <w:r w:rsidR="006C1CA9">
        <w:t xml:space="preserve"> bez DPH</w:t>
      </w:r>
      <w:r w:rsidRPr="00DD060F">
        <w:t>.</w:t>
      </w:r>
    </w:p>
    <w:p w14:paraId="5A5BB088" w14:textId="2952D387" w:rsidR="00A316F7" w:rsidRPr="00DD060F" w:rsidRDefault="00A316F7">
      <w:pPr>
        <w:pStyle w:val="Psmeno"/>
      </w:pPr>
      <w:r w:rsidRPr="00DD060F">
        <w:t xml:space="preserve">V případě, že </w:t>
      </w:r>
      <w:r w:rsidR="00F000B4" w:rsidRPr="00DD060F">
        <w:t>Zhotovitel</w:t>
      </w:r>
      <w:r w:rsidRPr="00DD060F">
        <w:t xml:space="preserve"> poruší předpisy BOZP a PO, </w:t>
      </w:r>
      <w:r w:rsidR="00712BAE" w:rsidRPr="00DD060F">
        <w:t xml:space="preserve">se zavazuje Objednateli zaplatit </w:t>
      </w:r>
      <w:r w:rsidRPr="00DD060F">
        <w:t>smluvní pokuty ve výši</w:t>
      </w:r>
    </w:p>
    <w:p w14:paraId="0A9036A3" w14:textId="12CF6E68" w:rsidR="00A316F7" w:rsidRPr="00D55C58" w:rsidRDefault="00A316F7" w:rsidP="00770723">
      <w:pPr>
        <w:pStyle w:val="Bod"/>
        <w:widowControl w:val="0"/>
      </w:pPr>
      <w:r w:rsidRPr="00D55C58">
        <w:t>25</w:t>
      </w:r>
      <w:r w:rsidR="00D55C58" w:rsidRPr="00D55C58">
        <w:t xml:space="preserve"> </w:t>
      </w:r>
      <w:r w:rsidRPr="00D55C58">
        <w:t>000</w:t>
      </w:r>
      <w:r w:rsidR="00802DBC" w:rsidRPr="00D55C58">
        <w:t>,</w:t>
      </w:r>
      <w:r w:rsidR="00D55C58" w:rsidRPr="00D55C58">
        <w:t>-</w:t>
      </w:r>
      <w:r w:rsidRPr="00D55C58">
        <w:t xml:space="preserve"> Kč, pokud bylo nutno zastavit provádění </w:t>
      </w:r>
      <w:r w:rsidR="00F065F6" w:rsidRPr="00D55C58">
        <w:t>Díla</w:t>
      </w:r>
      <w:r w:rsidRPr="00D55C58">
        <w:t xml:space="preserve">, </w:t>
      </w:r>
      <w:r w:rsidR="00836CA5" w:rsidRPr="00D55C58">
        <w:t>nebo</w:t>
      </w:r>
    </w:p>
    <w:p w14:paraId="09C3E3B9" w14:textId="160158ED" w:rsidR="00A316F7" w:rsidRDefault="00836CA5" w:rsidP="00770723">
      <w:pPr>
        <w:pStyle w:val="Bod"/>
        <w:widowControl w:val="0"/>
      </w:pPr>
      <w:r w:rsidRPr="00D55C58">
        <w:t>1</w:t>
      </w:r>
      <w:r w:rsidR="00D55C58" w:rsidRPr="00D55C58">
        <w:t xml:space="preserve"> </w:t>
      </w:r>
      <w:r w:rsidR="00712BAE" w:rsidRPr="00D55C58">
        <w:t>000</w:t>
      </w:r>
      <w:r w:rsidR="00802DBC" w:rsidRPr="00D55C58">
        <w:t>,</w:t>
      </w:r>
      <w:r w:rsidR="00D55C58" w:rsidRPr="00D55C58">
        <w:t>-</w:t>
      </w:r>
      <w:r w:rsidR="00712BAE" w:rsidRPr="00D55C58">
        <w:t xml:space="preserve"> Kč </w:t>
      </w:r>
      <w:r w:rsidR="00A316F7" w:rsidRPr="00D55C58">
        <w:t>za každé</w:t>
      </w:r>
      <w:r w:rsidR="00712BAE" w:rsidRPr="00DD060F">
        <w:t xml:space="preserve"> jiné </w:t>
      </w:r>
      <w:r w:rsidR="00A316F7" w:rsidRPr="00DD060F">
        <w:t>porušení předpisů BOZP a PO (např. nepoužívání předepsaných osobních ochranných prostředků apod.)</w:t>
      </w:r>
      <w:r w:rsidRPr="00DD060F">
        <w:t>.</w:t>
      </w:r>
    </w:p>
    <w:p w14:paraId="68323B7E" w14:textId="6E4699E8" w:rsidR="00505A2E" w:rsidRPr="001E7186" w:rsidRDefault="00505A2E" w:rsidP="00505A2E">
      <w:pPr>
        <w:pStyle w:val="Psmeno"/>
      </w:pPr>
      <w:r w:rsidRPr="001E7186">
        <w:t>V případě porušení povinnosti zajistit legální zaměstnávání</w:t>
      </w:r>
      <w:r w:rsidR="0058747D" w:rsidRPr="00152130">
        <w:t xml:space="preserve">, </w:t>
      </w:r>
      <w:bookmarkStart w:id="6" w:name="_Hlk63176955"/>
      <w:r w:rsidR="0058747D" w:rsidRPr="00152130">
        <w:t>odpovídající úroveň bezpečnosti práce</w:t>
      </w:r>
      <w:r w:rsidRPr="00152130">
        <w:t xml:space="preserve"> </w:t>
      </w:r>
      <w:bookmarkEnd w:id="6"/>
      <w:r w:rsidRPr="001E7186">
        <w:t>a férové a důstojn</w:t>
      </w:r>
      <w:r w:rsidR="000C7132">
        <w:t xml:space="preserve">é pracovní podmínky dle </w:t>
      </w:r>
      <w:proofErr w:type="spellStart"/>
      <w:r w:rsidR="000C7132">
        <w:t>ust</w:t>
      </w:r>
      <w:proofErr w:type="spellEnd"/>
      <w:r w:rsidR="000C7132">
        <w:t xml:space="preserve">. II. </w:t>
      </w:r>
      <w:r w:rsidR="00A03EE4">
        <w:t>5</w:t>
      </w:r>
      <w:r w:rsidR="000C7132">
        <w:t>) 4</w:t>
      </w:r>
      <w:r w:rsidRPr="001E7186">
        <w:t>) Smlouvy se Zhotovitel zavazuje Objednateli zaplatit smluvní pokutu ve výši 25 000,- Kč za každé porušení.</w:t>
      </w:r>
    </w:p>
    <w:p w14:paraId="6A214A4E" w14:textId="69883A49" w:rsidR="00505A2E" w:rsidRPr="001E7186" w:rsidRDefault="00505A2E" w:rsidP="00152130">
      <w:pPr>
        <w:pStyle w:val="Psmeno"/>
        <w:tabs>
          <w:tab w:val="clear" w:pos="855"/>
          <w:tab w:val="num" w:pos="1134"/>
        </w:tabs>
      </w:pPr>
      <w:r w:rsidRPr="001E7186">
        <w:t>V případě porušení povinnosti řádného a včasného plnění finančních závazků subdodavatelům Zhotovitele nebo nepřenesení této povinnosti Zhotovitelem do nižších úrovní dod</w:t>
      </w:r>
      <w:r w:rsidR="000C7132">
        <w:t xml:space="preserve">avatelského řetězce dle </w:t>
      </w:r>
      <w:proofErr w:type="spellStart"/>
      <w:r w:rsidR="000C7132">
        <w:t>ust</w:t>
      </w:r>
      <w:proofErr w:type="spellEnd"/>
      <w:r w:rsidR="000C7132">
        <w:t>. II</w:t>
      </w:r>
      <w:r w:rsidRPr="001E7186">
        <w:t xml:space="preserve">. </w:t>
      </w:r>
      <w:r w:rsidR="00A03EE4">
        <w:t>5</w:t>
      </w:r>
      <w:r w:rsidR="000C7132">
        <w:t>) 5</w:t>
      </w:r>
      <w:r w:rsidRPr="001E7186">
        <w:t>) Smlouvy se Zhotovitel zavazuje Objednateli zaplatit smluvní pokutu ve výši 10 000,- Kč za každé porušení.</w:t>
      </w:r>
    </w:p>
    <w:p w14:paraId="4CE13482" w14:textId="2B602993" w:rsidR="00836CA5" w:rsidRPr="00DD060F" w:rsidRDefault="00836CA5" w:rsidP="00BB08C2">
      <w:pPr>
        <w:pStyle w:val="OdstavecII"/>
        <w:keepNext w:val="0"/>
        <w:widowControl w:val="0"/>
        <w:tabs>
          <w:tab w:val="clear" w:pos="6667"/>
          <w:tab w:val="num" w:pos="855"/>
        </w:tabs>
        <w:ind w:left="856"/>
      </w:pPr>
      <w:r w:rsidRPr="00DD060F">
        <w:t xml:space="preserve">Smluvní pokuty dle </w:t>
      </w:r>
      <w:proofErr w:type="spellStart"/>
      <w:r w:rsidR="00FF7BA4" w:rsidRPr="007626DB">
        <w:t>ust</w:t>
      </w:r>
      <w:proofErr w:type="spellEnd"/>
      <w:r w:rsidR="00FF7BA4" w:rsidRPr="007626DB">
        <w:t>. X. 3) Smlouvy</w:t>
      </w:r>
      <w:r w:rsidR="00FF7BA4" w:rsidRPr="00DD060F">
        <w:t xml:space="preserve"> </w:t>
      </w:r>
      <w:r w:rsidRPr="00DD060F">
        <w:t xml:space="preserve">se stanou splatnými pouze tehdy, pokud byl Zhotovitel na konkrétní utvrzené porušení Smlouvy Objednatelem upozorněn. Závazek Zhotovitele k zaplacení </w:t>
      </w:r>
      <w:r w:rsidR="00FF7BA4" w:rsidRPr="00DD060F">
        <w:t xml:space="preserve">takové </w:t>
      </w:r>
      <w:r w:rsidRPr="00DD060F">
        <w:t xml:space="preserve">smluvní pokuty zanikne tehdy, pokud Zhotovitel okamžitě po upozornění </w:t>
      </w:r>
      <w:r w:rsidR="00FF7BA4" w:rsidRPr="00DD060F">
        <w:t>Objednatele</w:t>
      </w:r>
      <w:r w:rsidRPr="00DD060F">
        <w:t xml:space="preserve">, </w:t>
      </w:r>
      <w:r w:rsidRPr="007626DB">
        <w:t>nebude-li mezi Objednatelem a Zhotovitelem dohodnuto jinak, porušení Smlouvy napraví tím, že utvrzenou</w:t>
      </w:r>
      <w:r w:rsidRPr="00DD060F">
        <w:t xml:space="preserve">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06B0E666" w:rsidR="00BC15F5" w:rsidRPr="00DD060F" w:rsidRDefault="0019207B" w:rsidP="00BB08C2">
      <w:pPr>
        <w:pStyle w:val="OdstavecII"/>
        <w:keepNext w:val="0"/>
        <w:widowControl w:val="0"/>
        <w:tabs>
          <w:tab w:val="clear" w:pos="6667"/>
          <w:tab w:val="num" w:pos="855"/>
        </w:tabs>
        <w:ind w:left="856"/>
      </w:pPr>
      <w:r w:rsidRPr="00DD060F">
        <w:t xml:space="preserve">Pokud bude </w:t>
      </w:r>
      <w:r w:rsidR="00F000B4" w:rsidRPr="00DD060F">
        <w:t>Objednatel</w:t>
      </w:r>
      <w:r w:rsidRPr="00DD060F">
        <w:t xml:space="preserve"> v prodlení s úhradou </w:t>
      </w:r>
      <w:r w:rsidR="002A60F4" w:rsidRPr="00DD060F">
        <w:t>Faktury</w:t>
      </w:r>
      <w:r w:rsidRPr="00DD060F">
        <w:t xml:space="preserve"> </w:t>
      </w:r>
      <w:r w:rsidR="00B30519" w:rsidRPr="00DD060F">
        <w:t>o</w:t>
      </w:r>
      <w:r w:rsidRPr="00DD060F">
        <w:t xml:space="preserve">proti sjednané </w:t>
      </w:r>
      <w:r w:rsidR="00B30519" w:rsidRPr="00DD060F">
        <w:t>lhůtě</w:t>
      </w:r>
      <w:r w:rsidR="002A3685" w:rsidRPr="00DD060F">
        <w:t>,</w:t>
      </w:r>
      <w:r w:rsidRPr="00DD060F">
        <w:t xml:space="preserve"> je </w:t>
      </w:r>
      <w:r w:rsidR="00F000B4" w:rsidRPr="00DD060F">
        <w:t>Zhotovitel</w:t>
      </w:r>
      <w:r w:rsidR="009279BB" w:rsidRPr="00DD060F">
        <w:t xml:space="preserve"> oprávněn požadovat </w:t>
      </w:r>
      <w:r w:rsidR="0096695B" w:rsidRPr="00DD060F">
        <w:t>po</w:t>
      </w:r>
      <w:r w:rsidR="00F353BF" w:rsidRPr="00DD060F">
        <w:t xml:space="preserve"> </w:t>
      </w:r>
      <w:r w:rsidR="00F000B4" w:rsidRPr="00DD060F">
        <w:t>Objednatel</w:t>
      </w:r>
      <w:r w:rsidR="00F353BF" w:rsidRPr="00DD060F">
        <w:t xml:space="preserve">i </w:t>
      </w:r>
      <w:r w:rsidR="009279BB" w:rsidRPr="00DD060F">
        <w:t>zaplacení</w:t>
      </w:r>
      <w:r w:rsidR="00F353BF" w:rsidRPr="00DD060F">
        <w:t xml:space="preserve"> </w:t>
      </w:r>
      <w:r w:rsidRPr="00DD060F">
        <w:t>úrok</w:t>
      </w:r>
      <w:r w:rsidR="009279BB" w:rsidRPr="00DD060F">
        <w:t>u</w:t>
      </w:r>
      <w:r w:rsidRPr="00DD060F">
        <w:t xml:space="preserve"> z prodlení ve </w:t>
      </w:r>
      <w:r w:rsidRPr="00734180">
        <w:t>výši 0,</w:t>
      </w:r>
      <w:r w:rsidR="00A34ECC" w:rsidRPr="00734180">
        <w:t xml:space="preserve">01 </w:t>
      </w:r>
      <w:r w:rsidRPr="00734180">
        <w:t>% z</w:t>
      </w:r>
      <w:r w:rsidRPr="00DD060F">
        <w:t> dlužné částky za každý i započatý den prodlení.</w:t>
      </w:r>
    </w:p>
    <w:p w14:paraId="33FF354A" w14:textId="22E33DBD" w:rsidR="00FF7BA4" w:rsidRPr="00DD060F" w:rsidRDefault="00FF7BA4" w:rsidP="00BB08C2">
      <w:pPr>
        <w:pStyle w:val="OdstavecII"/>
        <w:keepNext w:val="0"/>
        <w:widowControl w:val="0"/>
        <w:tabs>
          <w:tab w:val="clear" w:pos="6667"/>
          <w:tab w:val="num" w:pos="855"/>
        </w:tabs>
        <w:ind w:left="856"/>
        <w:rPr>
          <w:bCs/>
        </w:rPr>
      </w:pPr>
      <w:r w:rsidRPr="00DD060F">
        <w:t>Smluvní pokuty se stávají splatnými dnem následujícím po dni, ve kterém na ně vzniklo právo, není-li v</w:t>
      </w:r>
      <w:r w:rsidR="007457DC">
        <w:t>e</w:t>
      </w:r>
      <w:r w:rsidRPr="00DD060F">
        <w:t> Smlouvě sjednáno jinak.</w:t>
      </w:r>
    </w:p>
    <w:p w14:paraId="5964937D" w14:textId="63E175DA" w:rsidR="001714F3" w:rsidRPr="001714F3" w:rsidRDefault="0019207B" w:rsidP="00BB08C2">
      <w:pPr>
        <w:pStyle w:val="OdstavecII"/>
        <w:keepNext w:val="0"/>
        <w:widowControl w:val="0"/>
        <w:tabs>
          <w:tab w:val="clear" w:pos="6667"/>
          <w:tab w:val="num" w:pos="855"/>
        </w:tabs>
        <w:ind w:left="856"/>
        <w:rPr>
          <w:bCs/>
        </w:rPr>
      </w:pPr>
      <w:r w:rsidRPr="00DD060F">
        <w:t>Z</w:t>
      </w:r>
      <w:r w:rsidR="001714F3" w:rsidRPr="00DD060F">
        <w:t xml:space="preserve">aplacením smluvní pokuty není dotčen nárok Objednatele na náhradu škody způsobené mu porušením povinnosti Zhotovitele, ke které se vztahuje smluvní pokuta. To platí i tehdy, bude-li smluvní pokuta </w:t>
      </w:r>
      <w:r w:rsidR="001714F3" w:rsidRPr="00DD060F">
        <w:lastRenderedPageBreak/>
        <w:t>snížena rozhodnutím soudu</w:t>
      </w:r>
      <w:r w:rsidR="001714F3">
        <w:t>.</w:t>
      </w:r>
    </w:p>
    <w:p w14:paraId="58429050" w14:textId="553FB7D8" w:rsidR="0019207B" w:rsidRDefault="005E1DE5" w:rsidP="00BB08C2">
      <w:pPr>
        <w:pStyle w:val="OdstavecII"/>
        <w:keepNext w:val="0"/>
        <w:widowControl w:val="0"/>
        <w:tabs>
          <w:tab w:val="clear" w:pos="6667"/>
          <w:tab w:val="num" w:pos="855"/>
        </w:tabs>
        <w:ind w:left="856"/>
        <w:rPr>
          <w:color w:val="auto"/>
        </w:rPr>
      </w:pPr>
      <w:r w:rsidRPr="001E7186">
        <w:rPr>
          <w:color w:val="auto"/>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1E7186">
        <w:rPr>
          <w:b/>
          <w:bCs/>
          <w:i/>
          <w:iCs/>
          <w:color w:val="auto"/>
        </w:rPr>
        <w:t>Vyšší moc</w:t>
      </w:r>
      <w:r w:rsidRPr="001E7186">
        <w:rPr>
          <w:color w:val="auto"/>
        </w:rPr>
        <w:t xml:space="preserve">“). </w:t>
      </w:r>
      <w:r w:rsidR="002839FF" w:rsidRPr="001E7186">
        <w:rPr>
          <w:color w:val="auto"/>
        </w:rPr>
        <w:t>O vzniku Vyšší moci je Zhotovitel povinen Objednatele bezodkladně informovat. Existenci Vyšší moci prokazuje Zhotovitel a potvrzuje Objednatel. Bez potvrzení Objednatele není možné se na Vyšší moc odkazovat</w:t>
      </w:r>
      <w:r w:rsidR="00DD4D2B" w:rsidRPr="001E7186">
        <w:rPr>
          <w:color w:val="auto"/>
        </w:rPr>
        <w:t>.</w:t>
      </w:r>
    </w:p>
    <w:p w14:paraId="0EDBFF4F" w14:textId="3A0C1708" w:rsidR="009022AC" w:rsidRDefault="009022AC" w:rsidP="00BB08C2">
      <w:pPr>
        <w:pStyle w:val="OdstavecII"/>
        <w:keepNext w:val="0"/>
        <w:widowControl w:val="0"/>
        <w:tabs>
          <w:tab w:val="clear" w:pos="6667"/>
          <w:tab w:val="num" w:pos="855"/>
        </w:tabs>
        <w:ind w:left="856"/>
        <w:rPr>
          <w:color w:val="auto"/>
        </w:rPr>
      </w:pPr>
      <w:r w:rsidRPr="009022AC">
        <w:rPr>
          <w:color w:val="auto"/>
        </w:rPr>
        <w:t xml:space="preserve">Zhotovitel bere na vědomí, že za porušení povinností Zhotovitele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škody Objednateli, </w:t>
      </w:r>
      <w:proofErr w:type="gramStart"/>
      <w:r w:rsidRPr="009022AC">
        <w:rPr>
          <w:color w:val="auto"/>
        </w:rPr>
        <w:t>jež</w:t>
      </w:r>
      <w:proofErr w:type="gramEnd"/>
      <w:r w:rsidRPr="009022AC">
        <w:rPr>
          <w:color w:val="auto"/>
        </w:rPr>
        <w:t xml:space="preserve"> může převýšit cenu Díla.</w:t>
      </w:r>
    </w:p>
    <w:p w14:paraId="3C6CB70C" w14:textId="2A3137CF" w:rsidR="00082E3B" w:rsidRPr="00D65501" w:rsidRDefault="00082E3B" w:rsidP="00770723">
      <w:pPr>
        <w:pStyle w:val="lnek"/>
        <w:keepNext w:val="0"/>
        <w:widowControl w:val="0"/>
      </w:pPr>
      <w:bookmarkStart w:id="7" w:name="_Toc451844998"/>
      <w:r w:rsidRPr="00D65501">
        <w:t>Zrušení závazků ze Smlouvy</w:t>
      </w:r>
      <w:bookmarkEnd w:id="7"/>
    </w:p>
    <w:p w14:paraId="49266F82" w14:textId="4136DB08" w:rsidR="00D65501" w:rsidRDefault="00D65501" w:rsidP="00BB08C2">
      <w:pPr>
        <w:pStyle w:val="OdstavecII"/>
        <w:keepNext w:val="0"/>
        <w:widowControl w:val="0"/>
        <w:tabs>
          <w:tab w:val="clear" w:pos="6667"/>
          <w:tab w:val="num" w:pos="855"/>
        </w:tabs>
        <w:ind w:left="856"/>
      </w:pPr>
      <w: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t>Zhotovitele</w:t>
      </w:r>
      <w: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7EF22092" w14:textId="77777777" w:rsidR="00E041CB" w:rsidRPr="00F47EE9" w:rsidRDefault="00E041CB" w:rsidP="00BB08C2">
      <w:pPr>
        <w:pStyle w:val="OdstavecII"/>
        <w:keepNext w:val="0"/>
        <w:widowControl w:val="0"/>
        <w:tabs>
          <w:tab w:val="clear" w:pos="6667"/>
          <w:tab w:val="num" w:pos="855"/>
        </w:tabs>
        <w:ind w:left="856"/>
        <w:rPr>
          <w:rStyle w:val="Nadpis2CharChar"/>
          <w:b/>
          <w:sz w:val="22"/>
        </w:rPr>
      </w:pPr>
      <w:r w:rsidRPr="00F47EE9">
        <w:rPr>
          <w:rStyle w:val="Nadpis2CharChar"/>
          <w:b/>
          <w:sz w:val="22"/>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E618F6"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27774525" w14:textId="0114D074" w:rsidR="00E618F6" w:rsidRDefault="00E618F6" w:rsidP="00D65501">
      <w:pPr>
        <w:pStyle w:val="Bod"/>
      </w:pPr>
      <w:r w:rsidRPr="00E618F6">
        <w:t>v případě, že na Věci k provedení díla byl nařízen výkon rozhodnutí</w:t>
      </w:r>
      <w:r>
        <w:t>,</w:t>
      </w:r>
    </w:p>
    <w:p w14:paraId="632EB853" w14:textId="7950AFDA" w:rsidR="00D65501" w:rsidRDefault="00D65501" w:rsidP="00D65501">
      <w:pPr>
        <w:pStyle w:val="Bod"/>
      </w:pPr>
      <w:r>
        <w:t xml:space="preserve">v případě zapojení </w:t>
      </w:r>
      <w:r w:rsidR="00ED0EAF">
        <w:rPr>
          <w:rFonts w:eastAsia="Calibri"/>
        </w:rPr>
        <w:t>Zhotovitele</w:t>
      </w:r>
      <w:r>
        <w:t xml:space="preserve"> do jednání, které </w:t>
      </w:r>
      <w:r w:rsidR="00D31852">
        <w:t>Objednatel</w:t>
      </w:r>
      <w:r>
        <w:t xml:space="preserve"> důvodně považuje za škodlivé pro zájmy a dobré jméno </w:t>
      </w:r>
      <w:r w:rsidR="00D31852">
        <w:t>Objednatele</w:t>
      </w:r>
      <w:r>
        <w:t>,</w:t>
      </w:r>
    </w:p>
    <w:p w14:paraId="5E032DCD" w14:textId="1C99CCE7" w:rsidR="00D65501" w:rsidRDefault="00D65501" w:rsidP="00BB103A">
      <w:pPr>
        <w:pStyle w:val="Bod"/>
      </w:pPr>
      <w:r>
        <w:t xml:space="preserve">v případě </w:t>
      </w:r>
      <w:r w:rsidRPr="00BB103A">
        <w:t xml:space="preserve">nepodstatného porušení Smlouvy </w:t>
      </w:r>
      <w:r w:rsidR="00ED0EAF" w:rsidRPr="00BB103A">
        <w:rPr>
          <w:rFonts w:eastAsia="Calibri"/>
        </w:rPr>
        <w:t>Zhotovitelem</w:t>
      </w:r>
      <w:r w:rsidRPr="00BB103A">
        <w:t xml:space="preserve"> </w:t>
      </w:r>
      <w:r w:rsidRPr="00E1597C">
        <w:rPr>
          <w:rStyle w:val="Nadpis2CharChar"/>
          <w:rFonts w:eastAsia="Calibri"/>
          <w:sz w:val="22"/>
        </w:rPr>
        <w:t xml:space="preserve">za předpokladu, že </w:t>
      </w:r>
      <w:r w:rsidR="00ED0EAF" w:rsidRPr="00BB103A">
        <w:rPr>
          <w:rFonts w:eastAsia="Calibri"/>
        </w:rPr>
        <w:t>Zhotovitele</w:t>
      </w:r>
      <w:r w:rsidRPr="00E1597C">
        <w:rPr>
          <w:rStyle w:val="Nadpis2CharChar"/>
          <w:rFonts w:eastAsia="Calibri"/>
          <w:sz w:val="22"/>
        </w:rPr>
        <w:t xml:space="preserve"> na porušení Smlouvy písemně upozornil</w:t>
      </w:r>
      <w:r w:rsidRPr="00BB103A">
        <w:t xml:space="preserve">, vyzval ke zjednání nápravy a </w:t>
      </w:r>
      <w:r w:rsidR="00ED0EAF" w:rsidRPr="00BB103A">
        <w:rPr>
          <w:rFonts w:eastAsia="Calibri"/>
        </w:rPr>
        <w:t>Zhotovitel</w:t>
      </w:r>
      <w:r w:rsidRPr="00BB103A">
        <w:t xml:space="preserve"> nezjednal</w:t>
      </w:r>
      <w:r>
        <w:t xml:space="preserve"> nápravu ani v přiměřené lhůtě; právo </w:t>
      </w:r>
      <w:r w:rsidR="00D31852">
        <w:t>Objednatele</w:t>
      </w:r>
      <w:r>
        <w:t xml:space="preserve"> odstoupit od Smlouvy dle tohoto bodu zaniká, pokud oznámení o odstoupení od Smlouvy nedoručí </w:t>
      </w:r>
      <w:r w:rsidR="00525155">
        <w:rPr>
          <w:rFonts w:eastAsia="Calibri"/>
        </w:rPr>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lastRenderedPageBreak/>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73EE1119" w:rsidR="00D65501" w:rsidRDefault="00D65501" w:rsidP="00E041CB">
      <w:pPr>
        <w:pStyle w:val="Psmeno"/>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E47629D" w14:textId="4A2EBBC4" w:rsidR="00D65501" w:rsidRDefault="00D65501" w:rsidP="00E041CB">
      <w:pPr>
        <w:pStyle w:val="Psmeno"/>
      </w:pPr>
      <w:r>
        <w:t>Odstoupení od smlouvy musí být provedeno písemně, jinak je neplatné. Odstoupení od smlouvy je účinné doručením písemného oznámení o odstoupení od smlouvy druhé smluvní straně.</w:t>
      </w:r>
    </w:p>
    <w:p w14:paraId="706D907F" w14:textId="77777777" w:rsidR="00741D46" w:rsidRPr="004E5A56" w:rsidRDefault="00741D46" w:rsidP="00BB08C2">
      <w:pPr>
        <w:pStyle w:val="OdstavecII"/>
        <w:keepNext w:val="0"/>
        <w:widowControl w:val="0"/>
        <w:tabs>
          <w:tab w:val="clear" w:pos="6667"/>
          <w:tab w:val="num" w:pos="855"/>
        </w:tabs>
        <w:ind w:left="856"/>
        <w:rPr>
          <w:b/>
          <w:color w:val="auto"/>
        </w:rPr>
      </w:pPr>
      <w:bookmarkStart w:id="8" w:name="_Hlk55919808"/>
      <w:r w:rsidRPr="004E5A56">
        <w:rPr>
          <w:b/>
          <w:color w:val="auto"/>
        </w:rPr>
        <w:t>Práva a povinnosti Smluvních stran při zrušení závazků ze Smlouvy</w:t>
      </w:r>
    </w:p>
    <w:bookmarkEnd w:id="8"/>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4D3511FD" w:rsidR="00741D46" w:rsidRPr="004E5A56" w:rsidRDefault="00741D46" w:rsidP="00741D46">
      <w:pPr>
        <w:pStyle w:val="Bod"/>
        <w:widowControl w:val="0"/>
        <w:rPr>
          <w:color w:val="auto"/>
        </w:rPr>
      </w:pPr>
      <w:r w:rsidRPr="004E5A56">
        <w:rPr>
          <w:color w:val="auto"/>
        </w:rPr>
        <w:t>předá Objednateli dosud provedenou část Díla a veškerý jím požadovaný materiál, výrobky, prvky technického vybavení či jejich části, jakož i dočasné konstrukce, vybavení a zařízení Zhotovitele na místě prov</w:t>
      </w:r>
      <w:r w:rsidR="000A65D2">
        <w:rPr>
          <w:color w:val="auto"/>
        </w:rPr>
        <w:t>ede</w:t>
      </w:r>
      <w:r w:rsidRPr="004E5A56">
        <w:rPr>
          <w:color w:val="auto"/>
        </w:rPr>
        <w:t xml:space="preserve">ní </w:t>
      </w:r>
      <w:r w:rsidR="000A65D2">
        <w:rPr>
          <w:color w:val="auto"/>
        </w:rPr>
        <w:t>D</w:t>
      </w:r>
      <w:r w:rsidRPr="004E5A56">
        <w:rPr>
          <w:color w:val="auto"/>
        </w:rPr>
        <w:t>íla a dokumentaci vyhotovenou či obstaranou Zhotovitelem; Objednatel je oprávněn užívat dočasné konstrukce, vybavení, zařízení a dokumentaci bezplatně,</w:t>
      </w:r>
    </w:p>
    <w:p w14:paraId="596FEFB6" w14:textId="6BCAAF2A" w:rsidR="00741D46" w:rsidRPr="004E5A56" w:rsidRDefault="00741D46" w:rsidP="00741D46">
      <w:pPr>
        <w:pStyle w:val="Bod"/>
        <w:widowControl w:val="0"/>
        <w:rPr>
          <w:color w:val="auto"/>
        </w:rPr>
      </w:pPr>
      <w:r w:rsidRPr="004E5A56">
        <w:rPr>
          <w:color w:val="auto"/>
        </w:rPr>
        <w:t>předá Objednateli místo prov</w:t>
      </w:r>
      <w:r w:rsidR="007079BE">
        <w:rPr>
          <w:color w:val="auto"/>
        </w:rPr>
        <w:t>ede</w:t>
      </w:r>
      <w:r w:rsidRPr="004E5A56">
        <w:rPr>
          <w:color w:val="auto"/>
        </w:rPr>
        <w:t xml:space="preserve">ní </w:t>
      </w:r>
      <w:r w:rsidR="000A65D2">
        <w:rPr>
          <w:color w:val="auto"/>
        </w:rPr>
        <w:t>D</w:t>
      </w:r>
      <w:r w:rsidRPr="004E5A56">
        <w:rPr>
          <w:color w:val="auto"/>
        </w:rPr>
        <w:t>íla.</w:t>
      </w:r>
    </w:p>
    <w:p w14:paraId="364C1101" w14:textId="515D481F" w:rsidR="00741D46" w:rsidRPr="004E5A56" w:rsidRDefault="00741D46" w:rsidP="00741D46">
      <w:pPr>
        <w:pStyle w:val="Psmeno"/>
      </w:pPr>
      <w:r w:rsidRPr="004E5A56">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1F351ED2" w14:textId="77777777" w:rsidR="00741D46" w:rsidRPr="004E5A56" w:rsidRDefault="00741D46" w:rsidP="00741D46">
      <w:pPr>
        <w:pStyle w:val="Psmeno"/>
        <w:rPr>
          <w:rStyle w:val="Nadpis2CharChar"/>
        </w:rPr>
      </w:pPr>
      <w:bookmarkStart w:id="9" w:name="_Hlk55919898"/>
      <w:r w:rsidRPr="004E5A56">
        <w:t xml:space="preserve">Smluvní strany se dohodly, že při výpočtu částek dle </w:t>
      </w:r>
      <w:proofErr w:type="spellStart"/>
      <w:r w:rsidRPr="004E5A56">
        <w:t>ust</w:t>
      </w:r>
      <w:proofErr w:type="spellEnd"/>
      <w:r w:rsidRPr="004E5A56">
        <w:t>. XI. 3) b) Smlouvy vyjdou z cen položek Rozpočtu a případně z dalších rozpočtů a kalkulací, které byly při provádění Díla či jinak v souvislosti se Smlouvou vyhotoveny.</w:t>
      </w:r>
    </w:p>
    <w:bookmarkEnd w:id="9"/>
    <w:p w14:paraId="53EC0E64" w14:textId="02A4BF75" w:rsidR="00741D46" w:rsidRPr="004E5A56" w:rsidRDefault="00741D46" w:rsidP="00741D46">
      <w:pPr>
        <w:pStyle w:val="Psmeno"/>
      </w:pPr>
      <w:r w:rsidRPr="004E5A56">
        <w:rPr>
          <w:rStyle w:val="Nadpis2CharChar"/>
          <w:sz w:val="22"/>
        </w:rPr>
        <w:t>D</w:t>
      </w:r>
      <w:r w:rsidRPr="004E5A56">
        <w:t xml:space="preserve">o 60 dnů poté, co Smluvní strany určí částky dle </w:t>
      </w:r>
      <w:proofErr w:type="spellStart"/>
      <w:r w:rsidRPr="004E5A56">
        <w:t>ust</w:t>
      </w:r>
      <w:proofErr w:type="spellEnd"/>
      <w:r w:rsidRPr="004E5A56">
        <w:t>. XI. 3) b) Smlouvy, Objednatel provede jejich úhradu.</w:t>
      </w:r>
      <w:r w:rsidRPr="004E5A56">
        <w:rPr>
          <w:rStyle w:val="Nadpis2CharChar"/>
        </w:rPr>
        <w:t xml:space="preserve"> </w:t>
      </w:r>
      <w:r w:rsidRPr="004E5A56">
        <w:t xml:space="preserve">Část ceny Díla uhrazená před zrušením závazků ze Smlouvy spolu s částkami dle </w:t>
      </w:r>
      <w:proofErr w:type="spellStart"/>
      <w:r w:rsidRPr="004E5A56">
        <w:t>ust</w:t>
      </w:r>
      <w:proofErr w:type="spellEnd"/>
      <w:r w:rsidRPr="004E5A56">
        <w:t>. XI. 3) b) Smlouvy se stává konečnou odměnou Zhotovitele a představuje konečné narovnání veškerých povinností Objednatele vůči Zhotoviteli.</w:t>
      </w:r>
    </w:p>
    <w:p w14:paraId="74FF6526" w14:textId="6A011FD8" w:rsidR="004D4C8F" w:rsidRPr="004E5A56" w:rsidRDefault="004D4C8F" w:rsidP="00BB08C2">
      <w:pPr>
        <w:pStyle w:val="OdstavecII"/>
        <w:keepNext w:val="0"/>
        <w:widowControl w:val="0"/>
        <w:tabs>
          <w:tab w:val="clear" w:pos="6667"/>
          <w:tab w:val="num" w:pos="855"/>
        </w:tabs>
        <w:ind w:left="856"/>
        <w:rPr>
          <w:color w:val="auto"/>
        </w:rPr>
      </w:pPr>
      <w:r w:rsidRPr="004E5A56">
        <w:rPr>
          <w:b/>
          <w:color w:val="auto"/>
        </w:rPr>
        <w:t>Vyklizení místa prov</w:t>
      </w:r>
      <w:r w:rsidR="000A65D2">
        <w:rPr>
          <w:b/>
          <w:color w:val="auto"/>
        </w:rPr>
        <w:t>ede</w:t>
      </w:r>
      <w:r w:rsidRPr="004E5A56">
        <w:rPr>
          <w:b/>
          <w:color w:val="auto"/>
        </w:rPr>
        <w:t>ní Díla</w:t>
      </w:r>
    </w:p>
    <w:p w14:paraId="6FD9CDA2" w14:textId="21E465DC" w:rsidR="004D4C8F" w:rsidRPr="004E5A56" w:rsidRDefault="004D4C8F" w:rsidP="004D4C8F">
      <w:pPr>
        <w:pStyle w:val="Psmeno"/>
        <w:rPr>
          <w:rStyle w:val="Nadpis2CharChar"/>
        </w:rPr>
      </w:pPr>
      <w:r w:rsidRPr="004E5A56">
        <w:t>Objednatel po dokončení Díla jinými dodavateli nebo kdykoli předtím podle svého uvážení vyzve Zhotovitele k odstranění dočasných konstrukcí, vybavení či materiálu a zařízení Zhotovitele na místě prov</w:t>
      </w:r>
      <w:r w:rsidR="000A65D2">
        <w:t>ede</w:t>
      </w:r>
      <w:r w:rsidRPr="004E5A56">
        <w:t xml:space="preserve">ní </w:t>
      </w:r>
      <w:r w:rsidR="000A65D2">
        <w:t>D</w:t>
      </w:r>
      <w:r w:rsidRPr="004E5A56">
        <w:t>íla.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Default="00741D46" w:rsidP="00741D46">
      <w:pPr>
        <w:pStyle w:val="Psmeno"/>
      </w:pPr>
      <w:r w:rsidRPr="004E5A56">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025A4AC9" w14:textId="77777777" w:rsidR="00075CBC" w:rsidRPr="004E5A56" w:rsidRDefault="00075CBC" w:rsidP="00075CBC">
      <w:pPr>
        <w:pStyle w:val="Psmeno"/>
        <w:numPr>
          <w:ilvl w:val="0"/>
          <w:numId w:val="0"/>
        </w:numPr>
        <w:ind w:left="1134"/>
      </w:pPr>
    </w:p>
    <w:p w14:paraId="345D167C" w14:textId="77777777" w:rsidR="009703C7" w:rsidRPr="00DD060F" w:rsidRDefault="009703C7" w:rsidP="00770723">
      <w:pPr>
        <w:pStyle w:val="lnek"/>
        <w:keepNext w:val="0"/>
        <w:widowControl w:val="0"/>
      </w:pPr>
      <w:bookmarkStart w:id="10" w:name="_Toc451845000"/>
      <w:r w:rsidRPr="00DD060F">
        <w:lastRenderedPageBreak/>
        <w:t>Komunikace Smluvních stran</w:t>
      </w:r>
      <w:bookmarkEnd w:id="10"/>
    </w:p>
    <w:p w14:paraId="06832CFB" w14:textId="77777777" w:rsidR="00C62A86" w:rsidRPr="00DD060F" w:rsidRDefault="00C62A86" w:rsidP="00BB08C2">
      <w:pPr>
        <w:pStyle w:val="OdstavecII"/>
        <w:keepNext w:val="0"/>
        <w:widowControl w:val="0"/>
        <w:tabs>
          <w:tab w:val="clear" w:pos="6667"/>
          <w:tab w:val="num" w:pos="855"/>
        </w:tabs>
        <w:ind w:left="856"/>
        <w:rPr>
          <w:b/>
        </w:rPr>
      </w:pPr>
      <w:r w:rsidRPr="00DD060F">
        <w:rPr>
          <w:b/>
        </w:rPr>
        <w:t>Kontaktní osoby Smluvních stran</w:t>
      </w:r>
    </w:p>
    <w:p w14:paraId="7161405E" w14:textId="3B55D2BE" w:rsidR="00C62A86" w:rsidRPr="00DD060F" w:rsidRDefault="00C62A86" w:rsidP="00770723">
      <w:pPr>
        <w:pStyle w:val="OdstavecII"/>
        <w:keepNext w:val="0"/>
        <w:widowControl w:val="0"/>
        <w:numPr>
          <w:ilvl w:val="0"/>
          <w:numId w:val="0"/>
        </w:numPr>
        <w:ind w:left="856"/>
      </w:pPr>
      <w:r w:rsidRPr="00DD060F">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770723">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BB08C2">
      <w:pPr>
        <w:pStyle w:val="OdstavecII"/>
        <w:keepNext w:val="0"/>
        <w:widowControl w:val="0"/>
        <w:tabs>
          <w:tab w:val="clear" w:pos="6667"/>
          <w:tab w:val="num" w:pos="855"/>
        </w:tabs>
        <w:ind w:left="856"/>
        <w:rPr>
          <w:b/>
        </w:rPr>
      </w:pPr>
      <w:r w:rsidRPr="00DD060F">
        <w:rPr>
          <w:b/>
        </w:rPr>
        <w:t>Písemná forma komunikace</w:t>
      </w:r>
    </w:p>
    <w:p w14:paraId="44B96910" w14:textId="30C90F25" w:rsidR="009703C7" w:rsidRPr="00DD060F" w:rsidRDefault="009703C7" w:rsidP="00467C9F">
      <w:pPr>
        <w:pStyle w:val="Psmeno"/>
      </w:pPr>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elektronickými podpisy.</w:t>
      </w:r>
    </w:p>
    <w:p w14:paraId="18006D0C" w14:textId="50D21484" w:rsidR="009703C7" w:rsidRPr="00DD060F" w:rsidRDefault="009703C7">
      <w:pPr>
        <w:pStyle w:val="Psmeno"/>
      </w:pPr>
      <w:r w:rsidRPr="00DD060F">
        <w:t xml:space="preserve">Formu komunikace </w:t>
      </w:r>
      <w:r w:rsidRPr="00E902B1">
        <w:t>dle</w:t>
      </w:r>
      <w:r w:rsidR="00123410" w:rsidRPr="00E902B1">
        <w:t xml:space="preserve"> </w:t>
      </w:r>
      <w:proofErr w:type="spellStart"/>
      <w:r w:rsidR="00123410" w:rsidRPr="00E902B1">
        <w:t>ust</w:t>
      </w:r>
      <w:proofErr w:type="spellEnd"/>
      <w:r w:rsidR="00123410" w:rsidRPr="00E902B1">
        <w:t>. XI</w:t>
      </w:r>
      <w:r w:rsidR="00145F32" w:rsidRPr="00E902B1">
        <w:t>I</w:t>
      </w:r>
      <w:r w:rsidR="00123410" w:rsidRPr="00E902B1">
        <w:t xml:space="preserve">. </w:t>
      </w:r>
      <w:r w:rsidR="00C62A86" w:rsidRPr="00E902B1">
        <w:t>2</w:t>
      </w:r>
      <w:r w:rsidR="00123410" w:rsidRPr="00E902B1">
        <w:t xml:space="preserve">) a) Smlouvy </w:t>
      </w:r>
      <w:r w:rsidRPr="00E902B1">
        <w:t>však</w:t>
      </w:r>
      <w:r w:rsidRPr="00DD060F">
        <w:t xml:space="preserve"> nelze použít pro </w:t>
      </w:r>
    </w:p>
    <w:p w14:paraId="63641DDA" w14:textId="77777777" w:rsidR="009703C7" w:rsidRPr="00DD060F" w:rsidRDefault="009703C7" w:rsidP="00770723">
      <w:pPr>
        <w:pStyle w:val="Bod"/>
        <w:widowControl w:val="0"/>
      </w:pPr>
      <w:r w:rsidRPr="00DD060F">
        <w:t xml:space="preserve">uzavření Smlouvy, </w:t>
      </w:r>
    </w:p>
    <w:p w14:paraId="12DA32C1" w14:textId="77777777" w:rsidR="009703C7" w:rsidRPr="00DD060F" w:rsidRDefault="009703C7" w:rsidP="00770723">
      <w:pPr>
        <w:pStyle w:val="Bod"/>
        <w:widowControl w:val="0"/>
      </w:pPr>
      <w:r w:rsidRPr="00DD060F">
        <w:t>uzavření dodatku ke Smlouvě,</w:t>
      </w:r>
    </w:p>
    <w:p w14:paraId="57E3E55D" w14:textId="77777777" w:rsidR="009703C7" w:rsidRPr="00DD060F" w:rsidRDefault="009703C7" w:rsidP="00770723">
      <w:pPr>
        <w:pStyle w:val="Bod"/>
        <w:widowControl w:val="0"/>
      </w:pPr>
      <w:r w:rsidRPr="00DD060F">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BB08C2">
      <w:pPr>
        <w:pStyle w:val="OdstavecII"/>
        <w:keepNext w:val="0"/>
        <w:widowControl w:val="0"/>
        <w:tabs>
          <w:tab w:val="clear" w:pos="6667"/>
          <w:tab w:val="num" w:pos="855"/>
        </w:tabs>
        <w:ind w:left="856"/>
        <w:rPr>
          <w:b/>
        </w:rPr>
      </w:pPr>
      <w:r w:rsidRPr="00DD060F">
        <w:rPr>
          <w:b/>
        </w:rPr>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DD060F"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započato s plněním.</w:t>
      </w:r>
    </w:p>
    <w:p w14:paraId="1A4624AB" w14:textId="6CEEC677" w:rsidR="00C62A86" w:rsidRPr="00DD060F" w:rsidRDefault="009703C7" w:rsidP="00BB08C2">
      <w:pPr>
        <w:pStyle w:val="OdstavecII"/>
        <w:keepNext w:val="0"/>
        <w:widowControl w:val="0"/>
        <w:tabs>
          <w:tab w:val="clear" w:pos="6667"/>
          <w:tab w:val="num" w:pos="855"/>
        </w:tabs>
        <w:ind w:left="856"/>
        <w:rPr>
          <w:bCs/>
        </w:rPr>
      </w:pPr>
      <w:r w:rsidRPr="00DD060F">
        <w:rPr>
          <w:bCs/>
        </w:rPr>
        <w:t xml:space="preserve">Ustanovení, která se uvozují nebo k nimž se dodává </w:t>
      </w:r>
      <w:r w:rsidRPr="00B3445B">
        <w:rPr>
          <w:bCs/>
        </w:rPr>
        <w:t>„</w:t>
      </w:r>
      <w:r w:rsidRPr="00B3445B">
        <w:t>nebude-li mezi Objednatelem a Zhotovitelem dohodnuto jinak“, Smluvní strany považují za ustanovení poř</w:t>
      </w:r>
      <w:r w:rsidRPr="00DD060F">
        <w:t>ádkového charakteru, kdy je v</w:t>
      </w:r>
      <w:r w:rsidR="00C62A86" w:rsidRPr="00DD060F">
        <w:t> </w:t>
      </w:r>
      <w:r w:rsidRPr="00DD060F">
        <w:t>zájmu</w:t>
      </w:r>
      <w:r w:rsidR="00C62A86" w:rsidRPr="00DD060F">
        <w:t xml:space="preserve"> obou Smluvních stran či</w:t>
      </w:r>
      <w:r w:rsidRPr="00DD060F">
        <w:t xml:space="preserve"> </w:t>
      </w:r>
      <w:r w:rsidR="00F065F6" w:rsidRPr="00DD060F">
        <w:t xml:space="preserve">Díla </w:t>
      </w:r>
      <w:r w:rsidR="00C62A86" w:rsidRPr="00DD060F">
        <w:t>mít možnost pružně reagovat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AC6913" w:rsidRDefault="002358EA" w:rsidP="000D17FA">
      <w:pPr>
        <w:pStyle w:val="OdstavecII"/>
        <w:keepNext w:val="0"/>
        <w:widowControl w:val="0"/>
        <w:tabs>
          <w:tab w:val="clear" w:pos="6667"/>
          <w:tab w:val="num" w:pos="855"/>
        </w:tabs>
        <w:ind w:left="856"/>
        <w:rPr>
          <w:rStyle w:val="Nadpis2CharChar"/>
          <w:sz w:val="22"/>
        </w:rPr>
      </w:pPr>
      <w:r w:rsidRPr="00AC6913">
        <w:rPr>
          <w:rStyle w:val="Nadpis2CharChar"/>
          <w:sz w:val="22"/>
        </w:rPr>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lastRenderedPageBreak/>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0D17FA">
      <w:pPr>
        <w:pStyle w:val="OdstavecII"/>
        <w:keepNext w:val="0"/>
        <w:widowControl w:val="0"/>
        <w:tabs>
          <w:tab w:val="clear" w:pos="6667"/>
          <w:tab w:val="num" w:pos="855"/>
        </w:tabs>
        <w:ind w:left="856"/>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0D17FA">
      <w:pPr>
        <w:pStyle w:val="OdstavecII"/>
        <w:keepNext w:val="0"/>
        <w:widowControl w:val="0"/>
        <w:tabs>
          <w:tab w:val="clear" w:pos="6667"/>
          <w:tab w:val="num" w:pos="855"/>
        </w:tabs>
        <w:ind w:left="856"/>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0D17FA">
      <w:pPr>
        <w:pStyle w:val="OdstavecII"/>
        <w:keepNext w:val="0"/>
        <w:widowControl w:val="0"/>
        <w:tabs>
          <w:tab w:val="clear" w:pos="6667"/>
          <w:tab w:val="num" w:pos="855"/>
        </w:tabs>
        <w:ind w:left="856"/>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770723">
      <w:pPr>
        <w:pStyle w:val="lnek"/>
        <w:keepNext w:val="0"/>
        <w:widowControl w:val="0"/>
      </w:pPr>
      <w:r w:rsidRPr="00B20964">
        <w:t>Z</w:t>
      </w:r>
      <w:r w:rsidR="00F97DC7" w:rsidRPr="00B20964">
        <w:t>ávěrečná ujednání</w:t>
      </w:r>
    </w:p>
    <w:p w14:paraId="0BE6C7F3" w14:textId="77777777" w:rsidR="001635EF" w:rsidRPr="00B81835" w:rsidRDefault="001635EF" w:rsidP="000D17FA">
      <w:pPr>
        <w:pStyle w:val="OdstavecII"/>
        <w:keepNext w:val="0"/>
        <w:widowControl w:val="0"/>
        <w:tabs>
          <w:tab w:val="clear" w:pos="6667"/>
          <w:tab w:val="num" w:pos="855"/>
        </w:tabs>
        <w:ind w:left="856"/>
        <w:rPr>
          <w:b/>
        </w:rPr>
      </w:pPr>
      <w:r>
        <w:rPr>
          <w:b/>
        </w:rPr>
        <w:t>Uzavření, u</w:t>
      </w:r>
      <w:r w:rsidRPr="00B81835">
        <w:rPr>
          <w:b/>
        </w:rPr>
        <w:t>veřejnění</w:t>
      </w:r>
      <w:r>
        <w:rPr>
          <w:b/>
        </w:rPr>
        <w:t xml:space="preserve"> a účinnost</w:t>
      </w:r>
      <w:r w:rsidRPr="00B81835">
        <w:rPr>
          <w:b/>
        </w:rPr>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32DE858D" w:rsidR="00ED535C" w:rsidRPr="004E5A56" w:rsidRDefault="00ED535C" w:rsidP="001635EF">
      <w:pPr>
        <w:pStyle w:val="Psmeno"/>
      </w:pPr>
      <w:r w:rsidRPr="004E5A56">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9A50EB3" w:rsidR="00AD78CE" w:rsidRDefault="00AD78CE" w:rsidP="000D17FA">
      <w:pPr>
        <w:pStyle w:val="OdstavecII"/>
        <w:keepNext w:val="0"/>
        <w:widowControl w:val="0"/>
        <w:tabs>
          <w:tab w:val="clear" w:pos="6667"/>
          <w:tab w:val="num" w:pos="855"/>
        </w:tabs>
        <w:ind w:left="856"/>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 xml:space="preserve">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49872444" w14:textId="77777777" w:rsidR="00AC6913" w:rsidRPr="00DD060F" w:rsidRDefault="00AC6913" w:rsidP="000D17FA">
      <w:pPr>
        <w:pStyle w:val="OdstavecII"/>
        <w:keepNext w:val="0"/>
        <w:widowControl w:val="0"/>
        <w:tabs>
          <w:tab w:val="clear" w:pos="6667"/>
          <w:tab w:val="num" w:pos="855"/>
        </w:tabs>
        <w:ind w:left="856"/>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1119B33F" w:rsidR="0019207B" w:rsidRPr="00AC6913" w:rsidRDefault="00F000B4" w:rsidP="000D17FA">
      <w:pPr>
        <w:pStyle w:val="OdstavecII"/>
        <w:keepNext w:val="0"/>
        <w:widowControl w:val="0"/>
        <w:tabs>
          <w:tab w:val="clear" w:pos="6667"/>
          <w:tab w:val="num" w:pos="855"/>
        </w:tabs>
        <w:ind w:left="856"/>
      </w:pPr>
      <w:r>
        <w:t>Zhotovitel</w:t>
      </w:r>
      <w:r w:rsidR="00143FE1" w:rsidRPr="0089567B">
        <w:t xml:space="preserve"> </w:t>
      </w:r>
      <w:r w:rsidR="00C66C2B" w:rsidRPr="00C66C2B">
        <w:t>není oprávněn převést svoje práva a povinnosti ze Smlouvy na třetí osobu. § 1879 OZ se nepoužije</w:t>
      </w:r>
      <w:r w:rsidR="00143FE1" w:rsidRPr="0089567B">
        <w:t>.</w:t>
      </w:r>
    </w:p>
    <w:p w14:paraId="4403AA4D" w14:textId="77777777" w:rsidR="00C26E81" w:rsidRPr="000D46CB" w:rsidRDefault="00C26E81" w:rsidP="000D17FA">
      <w:pPr>
        <w:pStyle w:val="OdstavecII"/>
        <w:keepNext w:val="0"/>
        <w:widowControl w:val="0"/>
        <w:tabs>
          <w:tab w:val="clear" w:pos="6667"/>
          <w:tab w:val="num" w:pos="855"/>
        </w:tabs>
        <w:ind w:left="856"/>
        <w:rPr>
          <w:b/>
        </w:rPr>
      </w:pPr>
      <w:r w:rsidRPr="000D46CB">
        <w:rPr>
          <w:b/>
        </w:rPr>
        <w:t xml:space="preserve">Další povinnosti Zhotovitele v souvislosti s Projektem </w:t>
      </w:r>
    </w:p>
    <w:p w14:paraId="5BA92A02" w14:textId="77777777" w:rsidR="00C26E81" w:rsidRPr="000D46CB" w:rsidRDefault="00C26E81" w:rsidP="00C26E81">
      <w:pPr>
        <w:pStyle w:val="OdstavecII"/>
        <w:keepNext w:val="0"/>
        <w:widowControl w:val="0"/>
        <w:numPr>
          <w:ilvl w:val="0"/>
          <w:numId w:val="0"/>
        </w:numPr>
        <w:ind w:left="856"/>
        <w:rPr>
          <w:color w:val="auto"/>
        </w:rPr>
      </w:pPr>
      <w:r w:rsidRPr="000D46CB">
        <w:t xml:space="preserve">Zhotovitel se za podmínek stanovených Smlouvou v souladu s pokyny Objednatele a při vynaložení veškeré potřebné péče </w:t>
      </w:r>
      <w:r w:rsidRPr="000D46CB">
        <w:rPr>
          <w:color w:val="auto"/>
        </w:rPr>
        <w:t>zavazuje:</w:t>
      </w:r>
    </w:p>
    <w:p w14:paraId="03BD66FF" w14:textId="77777777" w:rsidR="00C26E81" w:rsidRPr="000D46CB" w:rsidRDefault="00C26E81" w:rsidP="00C26E81">
      <w:pPr>
        <w:pStyle w:val="Bod"/>
      </w:pPr>
      <w:r w:rsidRPr="000D46CB">
        <w:rPr>
          <w:color w:val="auto"/>
        </w:rPr>
        <w:lastRenderedPageBreak/>
        <w:t xml:space="preserve">archivovat nejméně 10 let ode dne uzavření Smlouvy </w:t>
      </w:r>
      <w:r w:rsidRPr="000D46CB">
        <w:rPr>
          <w:rFonts w:eastAsia="Calibri"/>
          <w:snapToGrid/>
          <w:color w:val="auto"/>
          <w:lang w:eastAsia="en-US"/>
        </w:rPr>
        <w:t xml:space="preserve">nebo do 31. 12. 2035 (podle toho, která skutečnost nastane později) </w:t>
      </w:r>
      <w:r w:rsidRPr="000D46CB">
        <w:rPr>
          <w:color w:val="auto"/>
        </w:rPr>
        <w:t xml:space="preserve">veškeré písemnosti vyhotovené v souvislosti s plněním Smlouvy a kdykoli po tuto dobu k nim Objednateli, </w:t>
      </w:r>
      <w:r w:rsidRPr="000D46CB">
        <w:rPr>
          <w:rFonts w:eastAsia="Calibri"/>
          <w:snapToGrid/>
          <w:color w:val="auto"/>
          <w:lang w:eastAsia="en-US"/>
        </w:rPr>
        <w:t>orgánům státní správy, orgánům Evropské unie a dalším oprávněným institucím umožnit přístup a zajistit potřebnou součinnost při provádění kontrol</w:t>
      </w:r>
      <w:r w:rsidRPr="000D46CB">
        <w:rPr>
          <w:color w:val="auto"/>
        </w:rPr>
        <w:t xml:space="preserve">; po uplynutí této doby je Objednatel oprávněn tyto písemnosti </w:t>
      </w:r>
      <w:r w:rsidRPr="000D46CB">
        <w:t xml:space="preserve">od Zhotovitele bezplatně převzít;  </w:t>
      </w:r>
    </w:p>
    <w:p w14:paraId="52C83823" w14:textId="1424F711" w:rsidR="00C26E81" w:rsidRPr="00C26E81" w:rsidRDefault="00C26E81" w:rsidP="00C26E81">
      <w:pPr>
        <w:pStyle w:val="Bod"/>
      </w:pPr>
      <w:r w:rsidRPr="000D46CB">
        <w:t>jako osoba povinná dle § 2 písm. e) zákona č. 320/2001 Sb., o finanční kontrole ve veřejné správě, ve znění pozdějších předpisů, spolupůsobit při výkonu finanční kontroly; obdobně je Zhotovitel povinen zavázat i svoje subdodavatele</w:t>
      </w:r>
    </w:p>
    <w:p w14:paraId="7E851E7B" w14:textId="34D46234" w:rsidR="0019207B" w:rsidRPr="00B3445B" w:rsidRDefault="00F000B4" w:rsidP="000D17FA">
      <w:pPr>
        <w:pStyle w:val="OdstavecII"/>
        <w:keepNext w:val="0"/>
        <w:widowControl w:val="0"/>
        <w:tabs>
          <w:tab w:val="clear" w:pos="6667"/>
          <w:tab w:val="num" w:pos="855"/>
        </w:tabs>
        <w:ind w:left="856"/>
      </w:pPr>
      <w:r w:rsidRPr="00B3445B">
        <w:rPr>
          <w:bCs/>
        </w:rPr>
        <w:t>Objednatel</w:t>
      </w:r>
      <w:r w:rsidR="000F1ADA" w:rsidRPr="00B3445B">
        <w:rPr>
          <w:bCs/>
        </w:rPr>
        <w:t xml:space="preserve"> je oprávněn </w:t>
      </w:r>
      <w:r w:rsidR="00442740" w:rsidRPr="00B3445B">
        <w:t>převést svoje práva a povinnosti z</w:t>
      </w:r>
      <w:r w:rsidR="004909EB" w:rsidRPr="00B3445B">
        <w:t xml:space="preserve">e </w:t>
      </w:r>
      <w:r w:rsidR="00F7062C" w:rsidRPr="00B3445B">
        <w:t>Smlouvy</w:t>
      </w:r>
      <w:r w:rsidR="00442740" w:rsidRPr="00B3445B">
        <w:t xml:space="preserve"> na </w:t>
      </w:r>
      <w:r w:rsidR="000F1ADA" w:rsidRPr="00B3445B">
        <w:rPr>
          <w:bCs/>
        </w:rPr>
        <w:t>třetí osobu.</w:t>
      </w:r>
    </w:p>
    <w:p w14:paraId="27605198" w14:textId="6CF5833E" w:rsidR="00923678" w:rsidRPr="00B3445B" w:rsidRDefault="00B3445B" w:rsidP="000D17FA">
      <w:pPr>
        <w:pStyle w:val="OdstavecII"/>
        <w:keepNext w:val="0"/>
        <w:widowControl w:val="0"/>
        <w:tabs>
          <w:tab w:val="clear" w:pos="6667"/>
          <w:tab w:val="num" w:pos="855"/>
        </w:tabs>
        <w:ind w:left="856"/>
        <w:rPr>
          <w:b/>
        </w:rPr>
      </w:pPr>
      <w:r w:rsidRPr="00B3445B">
        <w:t>Zhotovitel se za podmínek stanovených Smlouvou v souladu s pokyny Objednatele a při vynaložení veškeré potřebné péče zavazuje spolupůsobit jako osoba povinná dle § 2 písm. e) zákona č. 320/2001 Sb., o finanční kontrole ve veřejné správě, ve znění pozdějších předpisů, při výkonu finanční kontroly; obdobně je Zhotovitel povinen zavázat i svoje subdodavatele.</w:t>
      </w:r>
    </w:p>
    <w:p w14:paraId="3FFDE3F5" w14:textId="1CD59EBF" w:rsidR="00E81810" w:rsidRPr="00AA318D" w:rsidRDefault="00E81810" w:rsidP="000D17FA">
      <w:pPr>
        <w:pStyle w:val="OdstavecII"/>
        <w:keepNext w:val="0"/>
        <w:widowControl w:val="0"/>
        <w:tabs>
          <w:tab w:val="clear" w:pos="6667"/>
          <w:tab w:val="num" w:pos="855"/>
        </w:tabs>
        <w:ind w:left="856"/>
      </w:pPr>
      <w:r w:rsidRPr="00B3445B">
        <w:t xml:space="preserve">Pokud se stane některé ustanovení </w:t>
      </w:r>
      <w:r w:rsidR="00F7062C" w:rsidRPr="00B3445B">
        <w:t>Smlouvy</w:t>
      </w:r>
      <w:r w:rsidRPr="00B3445B">
        <w:t xml:space="preserve"> neplatné nebo neúčinné, nedotýká se to ostatních ustanovení</w:t>
      </w:r>
      <w:r w:rsidRPr="00AA318D">
        <w:t xml:space="preserve">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0D17FA">
      <w:pPr>
        <w:pStyle w:val="OdstavecII"/>
        <w:keepNext w:val="0"/>
        <w:widowControl w:val="0"/>
        <w:tabs>
          <w:tab w:val="clear" w:pos="6667"/>
          <w:tab w:val="num" w:pos="855"/>
        </w:tabs>
        <w:ind w:left="856"/>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B7E691D" w:rsidR="0076718B" w:rsidRPr="00DD060F" w:rsidRDefault="00634344" w:rsidP="000D17FA">
      <w:pPr>
        <w:pStyle w:val="OdstavecII"/>
        <w:keepNext w:val="0"/>
        <w:widowControl w:val="0"/>
        <w:tabs>
          <w:tab w:val="clear" w:pos="6667"/>
          <w:tab w:val="num" w:pos="855"/>
        </w:tabs>
        <w:ind w:left="856"/>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w:t>
      </w:r>
      <w:r w:rsidR="000C7132">
        <w:t>,</w:t>
      </w:r>
      <w:r w:rsidR="0076718B" w:rsidRPr="00DD060F">
        <w:t xml:space="preserve">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21A6242A" w14:textId="50514E47" w:rsidR="00B20964" w:rsidRDefault="004A1816" w:rsidP="000D17FA">
      <w:pPr>
        <w:pStyle w:val="OdstavecII"/>
        <w:keepNext w:val="0"/>
        <w:widowControl w:val="0"/>
        <w:tabs>
          <w:tab w:val="clear" w:pos="6667"/>
          <w:tab w:val="num" w:pos="855"/>
        </w:tabs>
        <w:ind w:left="856"/>
      </w:pPr>
      <w:r w:rsidRPr="00DD060F">
        <w:t xml:space="preserve">Smluvní strany potvrzují, že si Smlouvu před jejím podpisem přečetly a s jejím obsahem souhlasí. Na důkaz toho připojují své </w:t>
      </w:r>
      <w:r w:rsidR="004B5E7F">
        <w:t xml:space="preserve">elektronické </w:t>
      </w:r>
      <w:r w:rsidRPr="004E5A56">
        <w:rPr>
          <w:color w:val="auto"/>
        </w:rPr>
        <w:t>podpisy</w:t>
      </w:r>
      <w:r w:rsidRPr="00DD060F">
        <w:t>.</w:t>
      </w:r>
      <w:bookmarkEnd w:id="0"/>
    </w:p>
    <w:p w14:paraId="47B3EB70" w14:textId="759EF408" w:rsidR="00A33EA3" w:rsidRPr="005F109E" w:rsidRDefault="2AD11092" w:rsidP="45C7D65C">
      <w:pPr>
        <w:widowControl w:val="0"/>
        <w:spacing w:before="360" w:after="200" w:line="276" w:lineRule="auto"/>
        <w:rPr>
          <w:b/>
          <w:bCs/>
          <w:color w:val="000000" w:themeColor="text1"/>
        </w:rPr>
      </w:pPr>
      <w:r w:rsidRPr="45C7D65C">
        <w:rPr>
          <w:b/>
          <w:bCs/>
          <w:color w:val="000000" w:themeColor="text1"/>
        </w:rPr>
        <w:t xml:space="preserve">Příloha č. </w:t>
      </w:r>
      <w:r w:rsidR="77301A56" w:rsidRPr="45C7D65C">
        <w:rPr>
          <w:b/>
          <w:bCs/>
          <w:color w:val="000000" w:themeColor="text1"/>
        </w:rPr>
        <w:t>1</w:t>
      </w:r>
      <w:r w:rsidRPr="45C7D65C">
        <w:rPr>
          <w:b/>
          <w:bCs/>
          <w:color w:val="000000" w:themeColor="text1"/>
        </w:rPr>
        <w:t xml:space="preserve"> – Seznam </w:t>
      </w:r>
      <w:proofErr w:type="gramStart"/>
      <w:r w:rsidRPr="45C7D65C">
        <w:rPr>
          <w:b/>
          <w:bCs/>
          <w:color w:val="000000" w:themeColor="text1"/>
        </w:rPr>
        <w:t>Vzorků</w:t>
      </w:r>
      <w:r w:rsidR="002E4EE1">
        <w:rPr>
          <w:b/>
          <w:bCs/>
          <w:color w:val="000000" w:themeColor="text1"/>
        </w:rPr>
        <w:t xml:space="preserve"> - čisté</w:t>
      </w:r>
      <w:proofErr w:type="gramEnd"/>
      <w:r w:rsidR="002E4EE1">
        <w:rPr>
          <w:b/>
          <w:bCs/>
          <w:color w:val="000000" w:themeColor="text1"/>
        </w:rPr>
        <w:t xml:space="preserve"> prostory</w:t>
      </w:r>
    </w:p>
    <w:p w14:paraId="554CD24E" w14:textId="28C6D0B3" w:rsidR="00D26569" w:rsidRDefault="00D26569" w:rsidP="00D26569">
      <w:pPr>
        <w:widowControl w:val="0"/>
        <w:spacing w:before="360" w:after="200" w:line="276" w:lineRule="auto"/>
        <w:rPr>
          <w:b/>
          <w:bCs/>
          <w:color w:val="000000" w:themeColor="text1"/>
          <w:szCs w:val="22"/>
        </w:rPr>
      </w:pPr>
      <w:r w:rsidRPr="008267A5">
        <w:rPr>
          <w:b/>
          <w:bCs/>
          <w:color w:val="000000" w:themeColor="text1"/>
          <w:szCs w:val="22"/>
        </w:rPr>
        <w:t xml:space="preserve">Příloha č. </w:t>
      </w:r>
      <w:r w:rsidR="00CF5061">
        <w:rPr>
          <w:b/>
          <w:bCs/>
          <w:color w:val="000000" w:themeColor="text1"/>
          <w:szCs w:val="22"/>
        </w:rPr>
        <w:t>2</w:t>
      </w:r>
      <w:r w:rsidRPr="008267A5">
        <w:rPr>
          <w:b/>
          <w:bCs/>
          <w:color w:val="000000" w:themeColor="text1"/>
          <w:szCs w:val="22"/>
        </w:rPr>
        <w:t xml:space="preserve"> </w:t>
      </w:r>
      <w:r>
        <w:rPr>
          <w:b/>
          <w:bCs/>
          <w:color w:val="000000" w:themeColor="text1"/>
          <w:szCs w:val="22"/>
        </w:rPr>
        <w:t>–</w:t>
      </w:r>
      <w:r w:rsidRPr="008267A5">
        <w:rPr>
          <w:b/>
          <w:bCs/>
          <w:color w:val="000000" w:themeColor="text1"/>
          <w:szCs w:val="22"/>
        </w:rPr>
        <w:t xml:space="preserve"> </w:t>
      </w:r>
      <w:r>
        <w:rPr>
          <w:b/>
          <w:bCs/>
          <w:color w:val="000000" w:themeColor="text1"/>
          <w:szCs w:val="22"/>
        </w:rPr>
        <w:t>Rozpočty</w:t>
      </w:r>
    </w:p>
    <w:p w14:paraId="467017C6" w14:textId="77777777" w:rsidR="00D26569" w:rsidRDefault="00D26569" w:rsidP="00A33EA3">
      <w:pPr>
        <w:widowControl w:val="0"/>
        <w:spacing w:before="360" w:after="200" w:line="276" w:lineRule="auto"/>
        <w:rPr>
          <w:b/>
          <w:bCs/>
          <w:color w:val="000000" w:themeColor="text1"/>
          <w:szCs w:val="22"/>
        </w:rPr>
      </w:pPr>
    </w:p>
    <w:p w14:paraId="76864E12" w14:textId="77777777" w:rsidR="00A33EA3" w:rsidRPr="005F109E" w:rsidRDefault="00A33EA3" w:rsidP="000C7132">
      <w:pPr>
        <w:widowControl w:val="0"/>
        <w:spacing w:before="360" w:after="200" w:line="276" w:lineRule="auto"/>
        <w:rPr>
          <w:b/>
          <w:bCs/>
          <w:color w:val="000000" w:themeColor="text1"/>
          <w:szCs w:val="22"/>
        </w:rPr>
      </w:pPr>
    </w:p>
    <w:p w14:paraId="5BA48822" w14:textId="77777777" w:rsidR="000C7132" w:rsidRPr="000C7132" w:rsidRDefault="000C7132" w:rsidP="000C7132">
      <w:pPr>
        <w:pStyle w:val="Psmeno"/>
        <w:numPr>
          <w:ilvl w:val="0"/>
          <w:numId w:val="0"/>
        </w:numPr>
        <w:rPr>
          <w:lang w:eastAsia="en-US"/>
        </w:rPr>
      </w:pPr>
    </w:p>
    <w:sectPr w:rsidR="000C7132" w:rsidRPr="000C7132" w:rsidSect="002C65E2">
      <w:footerReference w:type="even" r:id="rId17"/>
      <w:footerReference w:type="default" r:id="rId18"/>
      <w:headerReference w:type="first" r:id="rId19"/>
      <w:footerReference w:type="first" r:id="rId20"/>
      <w:pgSz w:w="11906" w:h="16838"/>
      <w:pgMar w:top="993" w:right="1416" w:bottom="1418" w:left="1276"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0A7" w14:textId="77777777" w:rsidR="00BF2F87" w:rsidRDefault="00BF2F87">
      <w:r>
        <w:separator/>
      </w:r>
    </w:p>
  </w:endnote>
  <w:endnote w:type="continuationSeparator" w:id="0">
    <w:p w14:paraId="54DD2F7C" w14:textId="77777777" w:rsidR="00BF2F87" w:rsidRDefault="00BF2F87">
      <w:r>
        <w:continuationSeparator/>
      </w:r>
    </w:p>
  </w:endnote>
  <w:endnote w:type="continuationNotice" w:id="1">
    <w:p w14:paraId="1F13EA16" w14:textId="77777777" w:rsidR="00BF2F87" w:rsidRDefault="00BF2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3024FC" w:rsidRDefault="003024FC"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3024FC" w:rsidRDefault="003024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0DAC" w14:textId="02A343ED" w:rsidR="003024FC" w:rsidRPr="00FC7611" w:rsidRDefault="003024FC" w:rsidP="002F344D">
    <w:pPr>
      <w:widowControl w:val="0"/>
      <w:pBdr>
        <w:top w:val="single" w:sz="4" w:space="0" w:color="auto"/>
      </w:pBdr>
      <w:tabs>
        <w:tab w:val="center" w:pos="4680"/>
        <w:tab w:val="right" w:pos="8820"/>
      </w:tabs>
      <w:rPr>
        <w:rFonts w:eastAsia="Calibri"/>
        <w:sz w:val="16"/>
        <w:szCs w:val="16"/>
        <w:lang w:eastAsia="en-US"/>
      </w:rPr>
    </w:pPr>
    <w:r w:rsidRPr="00FC7611">
      <w:rPr>
        <w:rFonts w:eastAsia="Calibri"/>
        <w:bCs/>
        <w:sz w:val="16"/>
        <w:szCs w:val="22"/>
        <w:lang w:eastAsia="en-US"/>
      </w:rPr>
      <w:tab/>
    </w:r>
    <w:r w:rsidRPr="00FC7611">
      <w:rPr>
        <w:rFonts w:eastAsia="Calibri"/>
        <w:bCs/>
        <w:sz w:val="16"/>
        <w:szCs w:val="22"/>
        <w:lang w:eastAsia="en-US"/>
      </w:rPr>
      <w:tab/>
    </w:r>
  </w:p>
  <w:p w14:paraId="289537FB" w14:textId="3BAD26CD" w:rsidR="003024FC" w:rsidRPr="00FC7611" w:rsidRDefault="003024FC"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Pr>
        <w:rFonts w:eastAsia="Calibri"/>
        <w:noProof/>
        <w:sz w:val="16"/>
        <w:szCs w:val="16"/>
        <w:lang w:eastAsia="en-US"/>
      </w:rPr>
      <w:t>28</w:t>
    </w:r>
    <w:r w:rsidRPr="00FC7611">
      <w:rPr>
        <w:rFonts w:eastAsia="Calibri"/>
        <w:sz w:val="16"/>
        <w:szCs w:val="16"/>
        <w:lang w:eastAsia="en-US"/>
      </w:rPr>
      <w:fldChar w:fldCharType="end"/>
    </w:r>
    <w:r w:rsidRPr="00FC7611">
      <w:rPr>
        <w:rFonts w:eastAsia="Calibri"/>
        <w:sz w:val="16"/>
        <w:szCs w:val="16"/>
        <w:lang w:eastAsia="en-US"/>
      </w:rPr>
      <w:t xml:space="preserve"> (celkem </w:t>
    </w:r>
    <w:r>
      <w:rPr>
        <w:rFonts w:eastAsia="Calibri"/>
        <w:sz w:val="16"/>
        <w:szCs w:val="16"/>
        <w:lang w:eastAsia="en-US"/>
      </w:rPr>
      <w:t>27</w:t>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D7B" w14:textId="6CAC6AFB" w:rsidR="003024FC" w:rsidRPr="00FC7611" w:rsidRDefault="003024FC" w:rsidP="00717F5A">
    <w:pPr>
      <w:widowControl w:val="0"/>
      <w:pBdr>
        <w:top w:val="single" w:sz="4" w:space="0" w:color="auto"/>
      </w:pBdr>
      <w:tabs>
        <w:tab w:val="center" w:pos="4680"/>
        <w:tab w:val="right" w:pos="8820"/>
      </w:tabs>
      <w:jc w:val="center"/>
      <w:rPr>
        <w:rFonts w:eastAsia="Calibri"/>
        <w:sz w:val="16"/>
        <w:szCs w:val="16"/>
        <w:lang w:eastAsia="en-US"/>
      </w:rPr>
    </w:pPr>
  </w:p>
  <w:p w14:paraId="14092CB2" w14:textId="329094BF" w:rsidR="003024FC" w:rsidRPr="00D12C3F" w:rsidRDefault="003024FC" w:rsidP="00717F5A">
    <w:pPr>
      <w:widowControl w:val="0"/>
      <w:pBdr>
        <w:top w:val="single" w:sz="4" w:space="0" w:color="auto"/>
      </w:pBdr>
      <w:tabs>
        <w:tab w:val="left" w:pos="4147"/>
        <w:tab w:val="center" w:pos="4680"/>
        <w:tab w:val="right" w:pos="8820"/>
      </w:tabs>
      <w:jc w:val="center"/>
      <w:rPr>
        <w:rFonts w:eastAsia="Calibri"/>
        <w:sz w:val="16"/>
        <w:szCs w:val="22"/>
        <w:highlight w:val="green"/>
        <w:lang w:eastAsia="en-US"/>
      </w:rPr>
    </w:pPr>
    <w:r>
      <w:rPr>
        <w:rFonts w:eastAsia="Calibri"/>
        <w:noProof/>
        <w:sz w:val="16"/>
        <w:szCs w:val="16"/>
      </w:rPr>
      <w:drawing>
        <wp:inline distT="0" distB="0" distL="0" distR="0" wp14:anchorId="687B9A48" wp14:editId="22A09DE2">
          <wp:extent cx="4102735" cy="591185"/>
          <wp:effectExtent l="0" t="0" r="0" b="0"/>
          <wp:docPr id="20143264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73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C812" w14:textId="77777777" w:rsidR="00BF2F87" w:rsidRDefault="00BF2F87">
      <w:r>
        <w:separator/>
      </w:r>
    </w:p>
  </w:footnote>
  <w:footnote w:type="continuationSeparator" w:id="0">
    <w:p w14:paraId="1EEDD20D" w14:textId="77777777" w:rsidR="00BF2F87" w:rsidRDefault="00BF2F87">
      <w:r>
        <w:continuationSeparator/>
      </w:r>
    </w:p>
  </w:footnote>
  <w:footnote w:type="continuationNotice" w:id="1">
    <w:p w14:paraId="2BE7AB7D" w14:textId="77777777" w:rsidR="00BF2F87" w:rsidRDefault="00BF2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9278" w14:textId="77777777" w:rsidR="003024FC" w:rsidRPr="00E2760F" w:rsidRDefault="003024FC" w:rsidP="00717F5A">
    <w:pPr>
      <w:tabs>
        <w:tab w:val="center" w:pos="4536"/>
        <w:tab w:val="right" w:pos="9072"/>
      </w:tabs>
      <w:jc w:val="center"/>
      <w:rPr>
        <w:rFonts w:ascii="Times New Roman" w:eastAsia="Calibri" w:hAnsi="Times New Roman"/>
        <w:sz w:val="20"/>
        <w:lang w:eastAsia="en-US"/>
      </w:rPr>
    </w:pPr>
    <w:r>
      <w:rPr>
        <w:noProof/>
      </w:rPr>
      <w:drawing>
        <wp:inline distT="0" distB="0" distL="0" distR="0" wp14:anchorId="5838D458" wp14:editId="17370A24">
          <wp:extent cx="2602871" cy="371475"/>
          <wp:effectExtent l="0" t="0" r="6985" b="0"/>
          <wp:docPr id="989899276" name="Obrázek 98989927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751228" cy="392648"/>
                  </a:xfrm>
                  <a:prstGeom prst="rect">
                    <a:avLst/>
                  </a:prstGeom>
                </pic:spPr>
              </pic:pic>
            </a:graphicData>
          </a:graphic>
        </wp:inline>
      </w:drawing>
    </w:r>
  </w:p>
  <w:p w14:paraId="2728AC1E" w14:textId="78BBDD1A" w:rsidR="003024FC" w:rsidRPr="00E2760F" w:rsidRDefault="003024FC" w:rsidP="00E2760F">
    <w:pPr>
      <w:tabs>
        <w:tab w:val="center" w:pos="4536"/>
        <w:tab w:val="right" w:pos="9072"/>
      </w:tabs>
      <w:rPr>
        <w:rFonts w:ascii="Times New Roman" w:eastAsia="Calibri" w:hAnsi="Times New Roman"/>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69217E"/>
    <w:multiLevelType w:val="hybridMultilevel"/>
    <w:tmpl w:val="7C2ABC98"/>
    <w:lvl w:ilvl="0" w:tplc="9FE80424">
      <w:numFmt w:val="none"/>
      <w:lvlText w:val=""/>
      <w:lvlJc w:val="left"/>
      <w:pPr>
        <w:tabs>
          <w:tab w:val="num" w:pos="360"/>
        </w:tabs>
      </w:pPr>
    </w:lvl>
    <w:lvl w:ilvl="1" w:tplc="3A86906C">
      <w:start w:val="1"/>
      <w:numFmt w:val="lowerLetter"/>
      <w:lvlText w:val="%2."/>
      <w:lvlJc w:val="left"/>
      <w:pPr>
        <w:ind w:left="1440" w:hanging="360"/>
      </w:pPr>
    </w:lvl>
    <w:lvl w:ilvl="2" w:tplc="0BF6164E">
      <w:start w:val="1"/>
      <w:numFmt w:val="lowerRoman"/>
      <w:lvlText w:val="%3."/>
      <w:lvlJc w:val="right"/>
      <w:pPr>
        <w:ind w:left="2160" w:hanging="180"/>
      </w:pPr>
    </w:lvl>
    <w:lvl w:ilvl="3" w:tplc="0FD22EAE">
      <w:start w:val="1"/>
      <w:numFmt w:val="decimal"/>
      <w:lvlText w:val="%4."/>
      <w:lvlJc w:val="left"/>
      <w:pPr>
        <w:ind w:left="2880" w:hanging="360"/>
      </w:pPr>
    </w:lvl>
    <w:lvl w:ilvl="4" w:tplc="24AAF23C">
      <w:start w:val="1"/>
      <w:numFmt w:val="lowerLetter"/>
      <w:lvlText w:val="%5."/>
      <w:lvlJc w:val="left"/>
      <w:pPr>
        <w:ind w:left="3600" w:hanging="360"/>
      </w:pPr>
    </w:lvl>
    <w:lvl w:ilvl="5" w:tplc="679E9718">
      <w:start w:val="1"/>
      <w:numFmt w:val="lowerRoman"/>
      <w:lvlText w:val="%6."/>
      <w:lvlJc w:val="right"/>
      <w:pPr>
        <w:ind w:left="4320" w:hanging="180"/>
      </w:pPr>
    </w:lvl>
    <w:lvl w:ilvl="6" w:tplc="D8E20762">
      <w:start w:val="1"/>
      <w:numFmt w:val="decimal"/>
      <w:lvlText w:val="%7."/>
      <w:lvlJc w:val="left"/>
      <w:pPr>
        <w:ind w:left="5040" w:hanging="360"/>
      </w:pPr>
    </w:lvl>
    <w:lvl w:ilvl="7" w:tplc="762836DE">
      <w:start w:val="1"/>
      <w:numFmt w:val="lowerLetter"/>
      <w:lvlText w:val="%8."/>
      <w:lvlJc w:val="left"/>
      <w:pPr>
        <w:ind w:left="5760" w:hanging="360"/>
      </w:pPr>
    </w:lvl>
    <w:lvl w:ilvl="8" w:tplc="2FFE96A4">
      <w:start w:val="1"/>
      <w:numFmt w:val="lowerRoman"/>
      <w:lvlText w:val="%9."/>
      <w:lvlJc w:val="right"/>
      <w:pPr>
        <w:ind w:left="6480" w:hanging="180"/>
      </w:pPr>
    </w:lvl>
  </w:abstractNum>
  <w:abstractNum w:abstractNumId="4" w15:restartNumberingAfterBreak="0">
    <w:nsid w:val="0FCF0E59"/>
    <w:multiLevelType w:val="hybridMultilevel"/>
    <w:tmpl w:val="ACE8D540"/>
    <w:lvl w:ilvl="0" w:tplc="A6BABB6A">
      <w:start w:val="1"/>
      <w:numFmt w:val="decimal"/>
      <w:lvlText w:val="%1."/>
      <w:lvlJc w:val="left"/>
      <w:pPr>
        <w:ind w:left="720" w:hanging="360"/>
      </w:pPr>
    </w:lvl>
    <w:lvl w:ilvl="1" w:tplc="5E289520">
      <w:start w:val="9"/>
      <w:numFmt w:val="upperLetter"/>
      <w:lvlText w:val="%2. 1)"/>
      <w:lvlJc w:val="left"/>
      <w:pPr>
        <w:ind w:left="1440" w:hanging="360"/>
      </w:pPr>
    </w:lvl>
    <w:lvl w:ilvl="2" w:tplc="76CCDB80">
      <w:start w:val="1"/>
      <w:numFmt w:val="lowerRoman"/>
      <w:lvlText w:val="%3."/>
      <w:lvlJc w:val="right"/>
      <w:pPr>
        <w:ind w:left="2160" w:hanging="180"/>
      </w:pPr>
    </w:lvl>
    <w:lvl w:ilvl="3" w:tplc="48403DD0">
      <w:start w:val="1"/>
      <w:numFmt w:val="decimal"/>
      <w:lvlText w:val="%4."/>
      <w:lvlJc w:val="left"/>
      <w:pPr>
        <w:ind w:left="2880" w:hanging="360"/>
      </w:pPr>
    </w:lvl>
    <w:lvl w:ilvl="4" w:tplc="C040CAC8">
      <w:start w:val="1"/>
      <w:numFmt w:val="lowerLetter"/>
      <w:lvlText w:val="%5."/>
      <w:lvlJc w:val="left"/>
      <w:pPr>
        <w:ind w:left="3600" w:hanging="360"/>
      </w:pPr>
    </w:lvl>
    <w:lvl w:ilvl="5" w:tplc="F0F478FA">
      <w:start w:val="1"/>
      <w:numFmt w:val="lowerRoman"/>
      <w:lvlText w:val="%6."/>
      <w:lvlJc w:val="right"/>
      <w:pPr>
        <w:ind w:left="4320" w:hanging="180"/>
      </w:pPr>
    </w:lvl>
    <w:lvl w:ilvl="6" w:tplc="8842E276">
      <w:start w:val="1"/>
      <w:numFmt w:val="decimal"/>
      <w:lvlText w:val="%7."/>
      <w:lvlJc w:val="left"/>
      <w:pPr>
        <w:ind w:left="5040" w:hanging="360"/>
      </w:pPr>
    </w:lvl>
    <w:lvl w:ilvl="7" w:tplc="52AAB374">
      <w:start w:val="1"/>
      <w:numFmt w:val="lowerLetter"/>
      <w:lvlText w:val="%8."/>
      <w:lvlJc w:val="left"/>
      <w:pPr>
        <w:ind w:left="5760" w:hanging="360"/>
      </w:pPr>
    </w:lvl>
    <w:lvl w:ilvl="8" w:tplc="10C22D6E">
      <w:start w:val="1"/>
      <w:numFmt w:val="lowerRoman"/>
      <w:lvlText w:val="%9."/>
      <w:lvlJc w:val="right"/>
      <w:pPr>
        <w:ind w:left="6480" w:hanging="180"/>
      </w:pPr>
    </w:lvl>
  </w:abstractNum>
  <w:abstractNum w:abstractNumId="5"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51EA7"/>
    <w:multiLevelType w:val="multilevel"/>
    <w:tmpl w:val="A1D86A30"/>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6667"/>
        </w:tabs>
        <w:ind w:left="6668" w:hanging="856"/>
      </w:pPr>
      <w:rPr>
        <w:sz w:val="22"/>
        <w:szCs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450F1BE8"/>
    <w:multiLevelType w:val="hybridMultilevel"/>
    <w:tmpl w:val="C6E83AD2"/>
    <w:lvl w:ilvl="0" w:tplc="F4F8758A">
      <w:numFmt w:val="none"/>
      <w:lvlText w:val=""/>
      <w:lvlJc w:val="left"/>
      <w:pPr>
        <w:tabs>
          <w:tab w:val="num" w:pos="360"/>
        </w:tabs>
      </w:pPr>
    </w:lvl>
    <w:lvl w:ilvl="1" w:tplc="8ACA12BA">
      <w:start w:val="1"/>
      <w:numFmt w:val="lowerLetter"/>
      <w:lvlText w:val="%2."/>
      <w:lvlJc w:val="left"/>
      <w:pPr>
        <w:ind w:left="1440" w:hanging="360"/>
      </w:pPr>
    </w:lvl>
    <w:lvl w:ilvl="2" w:tplc="A8902122">
      <w:start w:val="1"/>
      <w:numFmt w:val="lowerRoman"/>
      <w:lvlText w:val="%3."/>
      <w:lvlJc w:val="right"/>
      <w:pPr>
        <w:ind w:left="2160" w:hanging="180"/>
      </w:pPr>
    </w:lvl>
    <w:lvl w:ilvl="3" w:tplc="6ADABBB8">
      <w:start w:val="1"/>
      <w:numFmt w:val="decimal"/>
      <w:lvlText w:val="%4."/>
      <w:lvlJc w:val="left"/>
      <w:pPr>
        <w:ind w:left="2880" w:hanging="360"/>
      </w:pPr>
    </w:lvl>
    <w:lvl w:ilvl="4" w:tplc="1F66EFD8">
      <w:start w:val="1"/>
      <w:numFmt w:val="lowerLetter"/>
      <w:lvlText w:val="%5."/>
      <w:lvlJc w:val="left"/>
      <w:pPr>
        <w:ind w:left="3600" w:hanging="360"/>
      </w:pPr>
    </w:lvl>
    <w:lvl w:ilvl="5" w:tplc="C4043FFA">
      <w:start w:val="1"/>
      <w:numFmt w:val="lowerRoman"/>
      <w:lvlText w:val="%6."/>
      <w:lvlJc w:val="right"/>
      <w:pPr>
        <w:ind w:left="4320" w:hanging="180"/>
      </w:pPr>
    </w:lvl>
    <w:lvl w:ilvl="6" w:tplc="BA364480">
      <w:start w:val="1"/>
      <w:numFmt w:val="decimal"/>
      <w:lvlText w:val="%7."/>
      <w:lvlJc w:val="left"/>
      <w:pPr>
        <w:ind w:left="5040" w:hanging="360"/>
      </w:pPr>
    </w:lvl>
    <w:lvl w:ilvl="7" w:tplc="4B16DED2">
      <w:start w:val="1"/>
      <w:numFmt w:val="lowerLetter"/>
      <w:lvlText w:val="%8."/>
      <w:lvlJc w:val="left"/>
      <w:pPr>
        <w:ind w:left="5760" w:hanging="360"/>
      </w:pPr>
    </w:lvl>
    <w:lvl w:ilvl="8" w:tplc="C2A61462">
      <w:start w:val="1"/>
      <w:numFmt w:val="lowerRoman"/>
      <w:lvlText w:val="%9."/>
      <w:lvlJc w:val="right"/>
      <w:pPr>
        <w:ind w:left="6480" w:hanging="180"/>
      </w:pPr>
    </w:lvl>
  </w:abstractNum>
  <w:abstractNum w:abstractNumId="14" w15:restartNumberingAfterBreak="0">
    <w:nsid w:val="4E1F3DCA"/>
    <w:multiLevelType w:val="hybridMultilevel"/>
    <w:tmpl w:val="45A665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67EDA806"/>
    <w:multiLevelType w:val="hybridMultilevel"/>
    <w:tmpl w:val="38520844"/>
    <w:lvl w:ilvl="0" w:tplc="70DAC002">
      <w:numFmt w:val="none"/>
      <w:lvlText w:val=""/>
      <w:lvlJc w:val="left"/>
      <w:pPr>
        <w:tabs>
          <w:tab w:val="num" w:pos="360"/>
        </w:tabs>
      </w:pPr>
    </w:lvl>
    <w:lvl w:ilvl="1" w:tplc="89BECD9C">
      <w:start w:val="1"/>
      <w:numFmt w:val="lowerLetter"/>
      <w:lvlText w:val="%2."/>
      <w:lvlJc w:val="left"/>
      <w:pPr>
        <w:ind w:left="1440" w:hanging="360"/>
      </w:pPr>
    </w:lvl>
    <w:lvl w:ilvl="2" w:tplc="954855BE">
      <w:start w:val="1"/>
      <w:numFmt w:val="lowerRoman"/>
      <w:lvlText w:val="%3."/>
      <w:lvlJc w:val="right"/>
      <w:pPr>
        <w:ind w:left="2160" w:hanging="180"/>
      </w:pPr>
    </w:lvl>
    <w:lvl w:ilvl="3" w:tplc="C1D82ED4">
      <w:start w:val="1"/>
      <w:numFmt w:val="decimal"/>
      <w:lvlText w:val="%4."/>
      <w:lvlJc w:val="left"/>
      <w:pPr>
        <w:ind w:left="2880" w:hanging="360"/>
      </w:pPr>
    </w:lvl>
    <w:lvl w:ilvl="4" w:tplc="02826D2A">
      <w:start w:val="1"/>
      <w:numFmt w:val="lowerLetter"/>
      <w:lvlText w:val="%5."/>
      <w:lvlJc w:val="left"/>
      <w:pPr>
        <w:ind w:left="3600" w:hanging="360"/>
      </w:pPr>
    </w:lvl>
    <w:lvl w:ilvl="5" w:tplc="85EEA17E">
      <w:start w:val="1"/>
      <w:numFmt w:val="lowerRoman"/>
      <w:lvlText w:val="%6."/>
      <w:lvlJc w:val="right"/>
      <w:pPr>
        <w:ind w:left="4320" w:hanging="180"/>
      </w:pPr>
    </w:lvl>
    <w:lvl w:ilvl="6" w:tplc="DAB27160">
      <w:start w:val="1"/>
      <w:numFmt w:val="decimal"/>
      <w:lvlText w:val="%7."/>
      <w:lvlJc w:val="left"/>
      <w:pPr>
        <w:ind w:left="5040" w:hanging="360"/>
      </w:pPr>
    </w:lvl>
    <w:lvl w:ilvl="7" w:tplc="14043540">
      <w:start w:val="1"/>
      <w:numFmt w:val="lowerLetter"/>
      <w:lvlText w:val="%8."/>
      <w:lvlJc w:val="left"/>
      <w:pPr>
        <w:ind w:left="5760" w:hanging="360"/>
      </w:pPr>
    </w:lvl>
    <w:lvl w:ilvl="8" w:tplc="580E9C7E">
      <w:start w:val="1"/>
      <w:numFmt w:val="lowerRoman"/>
      <w:lvlText w:val="%9."/>
      <w:lvlJc w:val="right"/>
      <w:pPr>
        <w:ind w:left="6480" w:hanging="180"/>
      </w:pPr>
    </w:lvl>
  </w:abstractNum>
  <w:abstractNum w:abstractNumId="16"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92311276">
    <w:abstractNumId w:val="3"/>
  </w:num>
  <w:num w:numId="2" w16cid:durableId="930048744">
    <w:abstractNumId w:val="15"/>
  </w:num>
  <w:num w:numId="3" w16cid:durableId="1331715028">
    <w:abstractNumId w:val="13"/>
  </w:num>
  <w:num w:numId="4" w16cid:durableId="1111320469">
    <w:abstractNumId w:val="4"/>
  </w:num>
  <w:num w:numId="5" w16cid:durableId="224798215">
    <w:abstractNumId w:val="10"/>
  </w:num>
  <w:num w:numId="6" w16cid:durableId="1971208036">
    <w:abstractNumId w:val="6"/>
  </w:num>
  <w:num w:numId="7" w16cid:durableId="1271162817">
    <w:abstractNumId w:val="8"/>
  </w:num>
  <w:num w:numId="8" w16cid:durableId="1595624640">
    <w:abstractNumId w:val="16"/>
  </w:num>
  <w:num w:numId="9" w16cid:durableId="815532470">
    <w:abstractNumId w:val="12"/>
  </w:num>
  <w:num w:numId="10" w16cid:durableId="1183277371">
    <w:abstractNumId w:val="9"/>
  </w:num>
  <w:num w:numId="11" w16cid:durableId="1075393899">
    <w:abstractNumId w:val="7"/>
  </w:num>
  <w:num w:numId="12" w16cid:durableId="883980212">
    <w:abstractNumId w:val="11"/>
  </w:num>
  <w:num w:numId="13" w16cid:durableId="1856726765">
    <w:abstractNumId w:val="5"/>
  </w:num>
  <w:num w:numId="14" w16cid:durableId="1838302655">
    <w:abstractNumId w:val="14"/>
  </w:num>
  <w:num w:numId="15" w16cid:durableId="1520460539">
    <w:abstractNumId w:val="10"/>
  </w:num>
  <w:num w:numId="16" w16cid:durableId="1653867610">
    <w:abstractNumId w:val="10"/>
  </w:num>
  <w:num w:numId="17" w16cid:durableId="2039425306">
    <w:abstractNumId w:val="10"/>
  </w:num>
  <w:num w:numId="18" w16cid:durableId="1194658527">
    <w:abstractNumId w:val="10"/>
  </w:num>
  <w:num w:numId="19" w16cid:durableId="792747161">
    <w:abstractNumId w:val="10"/>
  </w:num>
  <w:num w:numId="20" w16cid:durableId="2045011935">
    <w:abstractNumId w:val="10"/>
  </w:num>
  <w:num w:numId="21" w16cid:durableId="1379082990">
    <w:abstractNumId w:val="10"/>
  </w:num>
  <w:num w:numId="22" w16cid:durableId="1856111935">
    <w:abstractNumId w:val="10"/>
  </w:num>
  <w:num w:numId="23" w16cid:durableId="1726875674">
    <w:abstractNumId w:val="10"/>
  </w:num>
  <w:num w:numId="24" w16cid:durableId="822890007">
    <w:abstractNumId w:val="10"/>
  </w:num>
  <w:num w:numId="25" w16cid:durableId="1767535758">
    <w:abstractNumId w:val="10"/>
  </w:num>
  <w:num w:numId="26" w16cid:durableId="1026103599">
    <w:abstractNumId w:val="10"/>
  </w:num>
  <w:num w:numId="27" w16cid:durableId="1114207646">
    <w:abstractNumId w:val="10"/>
  </w:num>
  <w:num w:numId="28" w16cid:durableId="1282224486">
    <w:abstractNumId w:val="10"/>
  </w:num>
  <w:num w:numId="29" w16cid:durableId="1933313426">
    <w:abstractNumId w:val="10"/>
  </w:num>
  <w:num w:numId="30" w16cid:durableId="655306399">
    <w:abstractNumId w:val="10"/>
  </w:num>
  <w:num w:numId="31" w16cid:durableId="144444415">
    <w:abstractNumId w:val="10"/>
  </w:num>
  <w:num w:numId="32" w16cid:durableId="51164786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04DF"/>
    <w:rsid w:val="00001631"/>
    <w:rsid w:val="000030D5"/>
    <w:rsid w:val="00003141"/>
    <w:rsid w:val="00003235"/>
    <w:rsid w:val="00003AA7"/>
    <w:rsid w:val="00003ED5"/>
    <w:rsid w:val="00004317"/>
    <w:rsid w:val="000046C6"/>
    <w:rsid w:val="00006A1C"/>
    <w:rsid w:val="000071EF"/>
    <w:rsid w:val="00007AF4"/>
    <w:rsid w:val="0001064E"/>
    <w:rsid w:val="00010C1B"/>
    <w:rsid w:val="00012E41"/>
    <w:rsid w:val="0001534B"/>
    <w:rsid w:val="00017141"/>
    <w:rsid w:val="00021FAC"/>
    <w:rsid w:val="00023BC8"/>
    <w:rsid w:val="00023DEA"/>
    <w:rsid w:val="000242C5"/>
    <w:rsid w:val="00024F9A"/>
    <w:rsid w:val="00025804"/>
    <w:rsid w:val="00025CE4"/>
    <w:rsid w:val="000264D2"/>
    <w:rsid w:val="0002715E"/>
    <w:rsid w:val="00030252"/>
    <w:rsid w:val="00031571"/>
    <w:rsid w:val="00034574"/>
    <w:rsid w:val="00034D16"/>
    <w:rsid w:val="000350B6"/>
    <w:rsid w:val="000355E2"/>
    <w:rsid w:val="00036182"/>
    <w:rsid w:val="00036930"/>
    <w:rsid w:val="00036C6B"/>
    <w:rsid w:val="0004006B"/>
    <w:rsid w:val="00040896"/>
    <w:rsid w:val="00040F05"/>
    <w:rsid w:val="00043C35"/>
    <w:rsid w:val="00044462"/>
    <w:rsid w:val="00044553"/>
    <w:rsid w:val="00044C97"/>
    <w:rsid w:val="00044DE1"/>
    <w:rsid w:val="00045B71"/>
    <w:rsid w:val="00045B8B"/>
    <w:rsid w:val="00046FDE"/>
    <w:rsid w:val="00047DDD"/>
    <w:rsid w:val="00047F71"/>
    <w:rsid w:val="00050552"/>
    <w:rsid w:val="0005176B"/>
    <w:rsid w:val="00051D72"/>
    <w:rsid w:val="00051FAA"/>
    <w:rsid w:val="000520E5"/>
    <w:rsid w:val="0005290E"/>
    <w:rsid w:val="00052A46"/>
    <w:rsid w:val="00052CC2"/>
    <w:rsid w:val="00052F04"/>
    <w:rsid w:val="00052F49"/>
    <w:rsid w:val="00053022"/>
    <w:rsid w:val="00054F6B"/>
    <w:rsid w:val="000558EF"/>
    <w:rsid w:val="00055B68"/>
    <w:rsid w:val="00055E3C"/>
    <w:rsid w:val="00056270"/>
    <w:rsid w:val="00056AAA"/>
    <w:rsid w:val="000571F2"/>
    <w:rsid w:val="00060560"/>
    <w:rsid w:val="00061321"/>
    <w:rsid w:val="0006142C"/>
    <w:rsid w:val="00063586"/>
    <w:rsid w:val="0006458A"/>
    <w:rsid w:val="00065CB2"/>
    <w:rsid w:val="000660D4"/>
    <w:rsid w:val="00066228"/>
    <w:rsid w:val="00067D07"/>
    <w:rsid w:val="00067D18"/>
    <w:rsid w:val="00067F2E"/>
    <w:rsid w:val="00070BCF"/>
    <w:rsid w:val="00070F4B"/>
    <w:rsid w:val="000711EF"/>
    <w:rsid w:val="0007161D"/>
    <w:rsid w:val="000727AF"/>
    <w:rsid w:val="000738DF"/>
    <w:rsid w:val="00073AF2"/>
    <w:rsid w:val="00074C24"/>
    <w:rsid w:val="000751B1"/>
    <w:rsid w:val="0007533D"/>
    <w:rsid w:val="00075CBC"/>
    <w:rsid w:val="0007620C"/>
    <w:rsid w:val="00076482"/>
    <w:rsid w:val="00076FF1"/>
    <w:rsid w:val="0007711F"/>
    <w:rsid w:val="000779CA"/>
    <w:rsid w:val="000805AC"/>
    <w:rsid w:val="00080AFE"/>
    <w:rsid w:val="00080DF8"/>
    <w:rsid w:val="0008105B"/>
    <w:rsid w:val="000817A4"/>
    <w:rsid w:val="00081F63"/>
    <w:rsid w:val="000825A2"/>
    <w:rsid w:val="000825AF"/>
    <w:rsid w:val="00082E3B"/>
    <w:rsid w:val="00083202"/>
    <w:rsid w:val="0008393C"/>
    <w:rsid w:val="00083CC2"/>
    <w:rsid w:val="00083E5A"/>
    <w:rsid w:val="00084485"/>
    <w:rsid w:val="00084BE9"/>
    <w:rsid w:val="0008559D"/>
    <w:rsid w:val="00090060"/>
    <w:rsid w:val="00090271"/>
    <w:rsid w:val="00090344"/>
    <w:rsid w:val="00095759"/>
    <w:rsid w:val="00095AC8"/>
    <w:rsid w:val="00096218"/>
    <w:rsid w:val="0009674F"/>
    <w:rsid w:val="00096B4B"/>
    <w:rsid w:val="00097229"/>
    <w:rsid w:val="000A0BB2"/>
    <w:rsid w:val="000A0CE0"/>
    <w:rsid w:val="000A141C"/>
    <w:rsid w:val="000A1AFE"/>
    <w:rsid w:val="000A1CF9"/>
    <w:rsid w:val="000A220A"/>
    <w:rsid w:val="000A27EA"/>
    <w:rsid w:val="000A4350"/>
    <w:rsid w:val="000A5BFF"/>
    <w:rsid w:val="000A65D2"/>
    <w:rsid w:val="000A7A96"/>
    <w:rsid w:val="000A7D5C"/>
    <w:rsid w:val="000A7FAE"/>
    <w:rsid w:val="000B0A30"/>
    <w:rsid w:val="000B10C7"/>
    <w:rsid w:val="000B1C59"/>
    <w:rsid w:val="000B1CCD"/>
    <w:rsid w:val="000B2B82"/>
    <w:rsid w:val="000B32CF"/>
    <w:rsid w:val="000B3B60"/>
    <w:rsid w:val="000B426D"/>
    <w:rsid w:val="000B50D3"/>
    <w:rsid w:val="000B5151"/>
    <w:rsid w:val="000B5644"/>
    <w:rsid w:val="000B6074"/>
    <w:rsid w:val="000B65FA"/>
    <w:rsid w:val="000B6AC2"/>
    <w:rsid w:val="000B6E7B"/>
    <w:rsid w:val="000B6FAE"/>
    <w:rsid w:val="000B77F0"/>
    <w:rsid w:val="000C0300"/>
    <w:rsid w:val="000C09EE"/>
    <w:rsid w:val="000C189F"/>
    <w:rsid w:val="000C2B7E"/>
    <w:rsid w:val="000C3A77"/>
    <w:rsid w:val="000C3B19"/>
    <w:rsid w:val="000C4606"/>
    <w:rsid w:val="000C46BD"/>
    <w:rsid w:val="000C57CD"/>
    <w:rsid w:val="000C7132"/>
    <w:rsid w:val="000C74C1"/>
    <w:rsid w:val="000D10E1"/>
    <w:rsid w:val="000D17E1"/>
    <w:rsid w:val="000D17FA"/>
    <w:rsid w:val="000D1B2C"/>
    <w:rsid w:val="000D1C65"/>
    <w:rsid w:val="000D200C"/>
    <w:rsid w:val="000D2348"/>
    <w:rsid w:val="000D2664"/>
    <w:rsid w:val="000D3404"/>
    <w:rsid w:val="000D3F2E"/>
    <w:rsid w:val="000D4DFB"/>
    <w:rsid w:val="000D5572"/>
    <w:rsid w:val="000D56D3"/>
    <w:rsid w:val="000D5B3E"/>
    <w:rsid w:val="000D5E10"/>
    <w:rsid w:val="000D623A"/>
    <w:rsid w:val="000D630E"/>
    <w:rsid w:val="000D6799"/>
    <w:rsid w:val="000D7FC6"/>
    <w:rsid w:val="000E12AE"/>
    <w:rsid w:val="000E1477"/>
    <w:rsid w:val="000E27DF"/>
    <w:rsid w:val="000E3B5D"/>
    <w:rsid w:val="000E3C24"/>
    <w:rsid w:val="000E3F33"/>
    <w:rsid w:val="000E4005"/>
    <w:rsid w:val="000E4534"/>
    <w:rsid w:val="000E4C8E"/>
    <w:rsid w:val="000E51FE"/>
    <w:rsid w:val="000E58DC"/>
    <w:rsid w:val="000E59D7"/>
    <w:rsid w:val="000E5EDF"/>
    <w:rsid w:val="000E5F90"/>
    <w:rsid w:val="000E6AFA"/>
    <w:rsid w:val="000F0AFB"/>
    <w:rsid w:val="000F1ADA"/>
    <w:rsid w:val="000F382B"/>
    <w:rsid w:val="000F496A"/>
    <w:rsid w:val="000F49E4"/>
    <w:rsid w:val="000F5341"/>
    <w:rsid w:val="000F5C81"/>
    <w:rsid w:val="000F6441"/>
    <w:rsid w:val="00100EA1"/>
    <w:rsid w:val="00101D4A"/>
    <w:rsid w:val="00102135"/>
    <w:rsid w:val="00102905"/>
    <w:rsid w:val="001048D7"/>
    <w:rsid w:val="00106FA4"/>
    <w:rsid w:val="001070CA"/>
    <w:rsid w:val="001077A0"/>
    <w:rsid w:val="0011134F"/>
    <w:rsid w:val="0011175B"/>
    <w:rsid w:val="0011411F"/>
    <w:rsid w:val="001148B6"/>
    <w:rsid w:val="001148D3"/>
    <w:rsid w:val="001148E3"/>
    <w:rsid w:val="001149CE"/>
    <w:rsid w:val="00114D27"/>
    <w:rsid w:val="00115041"/>
    <w:rsid w:val="00115231"/>
    <w:rsid w:val="001167E8"/>
    <w:rsid w:val="00116AB9"/>
    <w:rsid w:val="001205E1"/>
    <w:rsid w:val="00120716"/>
    <w:rsid w:val="001212B6"/>
    <w:rsid w:val="00122AB3"/>
    <w:rsid w:val="0012325E"/>
    <w:rsid w:val="00123410"/>
    <w:rsid w:val="00124B24"/>
    <w:rsid w:val="00124BD9"/>
    <w:rsid w:val="00126469"/>
    <w:rsid w:val="001265BC"/>
    <w:rsid w:val="0012742C"/>
    <w:rsid w:val="00127CEC"/>
    <w:rsid w:val="00130639"/>
    <w:rsid w:val="0013122C"/>
    <w:rsid w:val="00132FAC"/>
    <w:rsid w:val="001330CF"/>
    <w:rsid w:val="00133B20"/>
    <w:rsid w:val="001347CE"/>
    <w:rsid w:val="00135B37"/>
    <w:rsid w:val="00136046"/>
    <w:rsid w:val="001372D0"/>
    <w:rsid w:val="00137B02"/>
    <w:rsid w:val="00141688"/>
    <w:rsid w:val="0014194A"/>
    <w:rsid w:val="00142898"/>
    <w:rsid w:val="001429B8"/>
    <w:rsid w:val="00142EA8"/>
    <w:rsid w:val="00143FE1"/>
    <w:rsid w:val="00145F32"/>
    <w:rsid w:val="00146224"/>
    <w:rsid w:val="001508C8"/>
    <w:rsid w:val="001519B5"/>
    <w:rsid w:val="00152130"/>
    <w:rsid w:val="0015366E"/>
    <w:rsid w:val="00153C01"/>
    <w:rsid w:val="00154280"/>
    <w:rsid w:val="00154C38"/>
    <w:rsid w:val="00154F07"/>
    <w:rsid w:val="00155032"/>
    <w:rsid w:val="00155F88"/>
    <w:rsid w:val="00156B2B"/>
    <w:rsid w:val="001572E9"/>
    <w:rsid w:val="0015756D"/>
    <w:rsid w:val="0016046F"/>
    <w:rsid w:val="001607BE"/>
    <w:rsid w:val="00160B79"/>
    <w:rsid w:val="00161769"/>
    <w:rsid w:val="00163513"/>
    <w:rsid w:val="001635EF"/>
    <w:rsid w:val="00163DCD"/>
    <w:rsid w:val="00163F7A"/>
    <w:rsid w:val="0016488E"/>
    <w:rsid w:val="00164DA3"/>
    <w:rsid w:val="00165AAD"/>
    <w:rsid w:val="00165F2D"/>
    <w:rsid w:val="00166CD2"/>
    <w:rsid w:val="00167081"/>
    <w:rsid w:val="00167A3A"/>
    <w:rsid w:val="001714F3"/>
    <w:rsid w:val="0017199F"/>
    <w:rsid w:val="00171B8D"/>
    <w:rsid w:val="001726FC"/>
    <w:rsid w:val="001733B0"/>
    <w:rsid w:val="00173FC3"/>
    <w:rsid w:val="00174401"/>
    <w:rsid w:val="0017444B"/>
    <w:rsid w:val="00174C93"/>
    <w:rsid w:val="00174EB9"/>
    <w:rsid w:val="0017549A"/>
    <w:rsid w:val="00180C19"/>
    <w:rsid w:val="00181B49"/>
    <w:rsid w:val="00181B96"/>
    <w:rsid w:val="0018322D"/>
    <w:rsid w:val="00183C0C"/>
    <w:rsid w:val="00185370"/>
    <w:rsid w:val="00185F72"/>
    <w:rsid w:val="00186F1E"/>
    <w:rsid w:val="00187758"/>
    <w:rsid w:val="0019029F"/>
    <w:rsid w:val="00191ACE"/>
    <w:rsid w:val="00191C0F"/>
    <w:rsid w:val="0019207B"/>
    <w:rsid w:val="0019234F"/>
    <w:rsid w:val="00192647"/>
    <w:rsid w:val="0019324D"/>
    <w:rsid w:val="00194B4D"/>
    <w:rsid w:val="00195637"/>
    <w:rsid w:val="001957E9"/>
    <w:rsid w:val="00196824"/>
    <w:rsid w:val="00196FEC"/>
    <w:rsid w:val="00197E59"/>
    <w:rsid w:val="001A01AF"/>
    <w:rsid w:val="001A07BD"/>
    <w:rsid w:val="001A0DEC"/>
    <w:rsid w:val="001A260B"/>
    <w:rsid w:val="001A2E65"/>
    <w:rsid w:val="001A3CF1"/>
    <w:rsid w:val="001A3FB9"/>
    <w:rsid w:val="001A63A4"/>
    <w:rsid w:val="001A6C3F"/>
    <w:rsid w:val="001B032D"/>
    <w:rsid w:val="001B1E5C"/>
    <w:rsid w:val="001B2F4E"/>
    <w:rsid w:val="001B336A"/>
    <w:rsid w:val="001B4993"/>
    <w:rsid w:val="001B4AB2"/>
    <w:rsid w:val="001B4E5A"/>
    <w:rsid w:val="001B5610"/>
    <w:rsid w:val="001B6585"/>
    <w:rsid w:val="001B68F0"/>
    <w:rsid w:val="001B7243"/>
    <w:rsid w:val="001B7799"/>
    <w:rsid w:val="001B7F1A"/>
    <w:rsid w:val="001C0F83"/>
    <w:rsid w:val="001C118B"/>
    <w:rsid w:val="001C16DF"/>
    <w:rsid w:val="001C195B"/>
    <w:rsid w:val="001C2CB2"/>
    <w:rsid w:val="001C3E67"/>
    <w:rsid w:val="001C437D"/>
    <w:rsid w:val="001C4624"/>
    <w:rsid w:val="001C4675"/>
    <w:rsid w:val="001C6C5D"/>
    <w:rsid w:val="001C6F67"/>
    <w:rsid w:val="001C7182"/>
    <w:rsid w:val="001D0DF0"/>
    <w:rsid w:val="001D1337"/>
    <w:rsid w:val="001D2243"/>
    <w:rsid w:val="001D2CA0"/>
    <w:rsid w:val="001D3A38"/>
    <w:rsid w:val="001D3DCF"/>
    <w:rsid w:val="001D478D"/>
    <w:rsid w:val="001D5396"/>
    <w:rsid w:val="001D7420"/>
    <w:rsid w:val="001D79AF"/>
    <w:rsid w:val="001E01DE"/>
    <w:rsid w:val="001E1B4A"/>
    <w:rsid w:val="001E1C0F"/>
    <w:rsid w:val="001E2C55"/>
    <w:rsid w:val="001E3769"/>
    <w:rsid w:val="001E4FF9"/>
    <w:rsid w:val="001E5DC4"/>
    <w:rsid w:val="001E60D5"/>
    <w:rsid w:val="001E67C5"/>
    <w:rsid w:val="001E7186"/>
    <w:rsid w:val="001E73B7"/>
    <w:rsid w:val="001E7A92"/>
    <w:rsid w:val="001F053B"/>
    <w:rsid w:val="001F29D2"/>
    <w:rsid w:val="001F30A0"/>
    <w:rsid w:val="001F333C"/>
    <w:rsid w:val="001F33A8"/>
    <w:rsid w:val="001F378F"/>
    <w:rsid w:val="001F4105"/>
    <w:rsid w:val="001F4182"/>
    <w:rsid w:val="001F518D"/>
    <w:rsid w:val="001F67DE"/>
    <w:rsid w:val="001F77DA"/>
    <w:rsid w:val="002001FE"/>
    <w:rsid w:val="00200675"/>
    <w:rsid w:val="00200767"/>
    <w:rsid w:val="00200AB6"/>
    <w:rsid w:val="00201A16"/>
    <w:rsid w:val="00201A7E"/>
    <w:rsid w:val="00202275"/>
    <w:rsid w:val="00202C4D"/>
    <w:rsid w:val="00202DB0"/>
    <w:rsid w:val="002032F3"/>
    <w:rsid w:val="00204FE6"/>
    <w:rsid w:val="00205A45"/>
    <w:rsid w:val="002065A8"/>
    <w:rsid w:val="00206B74"/>
    <w:rsid w:val="0021042D"/>
    <w:rsid w:val="00210A28"/>
    <w:rsid w:val="0021174C"/>
    <w:rsid w:val="00213983"/>
    <w:rsid w:val="00214E03"/>
    <w:rsid w:val="00217107"/>
    <w:rsid w:val="0021791E"/>
    <w:rsid w:val="00220248"/>
    <w:rsid w:val="0022037E"/>
    <w:rsid w:val="002206BE"/>
    <w:rsid w:val="00221EE1"/>
    <w:rsid w:val="002224A1"/>
    <w:rsid w:val="00222697"/>
    <w:rsid w:val="00223A73"/>
    <w:rsid w:val="00223DBD"/>
    <w:rsid w:val="00224200"/>
    <w:rsid w:val="00224431"/>
    <w:rsid w:val="00225EAC"/>
    <w:rsid w:val="002268E5"/>
    <w:rsid w:val="0022756B"/>
    <w:rsid w:val="002302BB"/>
    <w:rsid w:val="00231005"/>
    <w:rsid w:val="002310BB"/>
    <w:rsid w:val="00231239"/>
    <w:rsid w:val="00231502"/>
    <w:rsid w:val="002318CA"/>
    <w:rsid w:val="002336A7"/>
    <w:rsid w:val="0023371F"/>
    <w:rsid w:val="00234816"/>
    <w:rsid w:val="00234F24"/>
    <w:rsid w:val="00234F5B"/>
    <w:rsid w:val="002351D2"/>
    <w:rsid w:val="002353CD"/>
    <w:rsid w:val="0023541E"/>
    <w:rsid w:val="002358EA"/>
    <w:rsid w:val="00237495"/>
    <w:rsid w:val="002376DD"/>
    <w:rsid w:val="00240696"/>
    <w:rsid w:val="002407BE"/>
    <w:rsid w:val="00240A87"/>
    <w:rsid w:val="002411B5"/>
    <w:rsid w:val="002417EE"/>
    <w:rsid w:val="00241AF2"/>
    <w:rsid w:val="00242196"/>
    <w:rsid w:val="00242CF7"/>
    <w:rsid w:val="00242EDD"/>
    <w:rsid w:val="002431B1"/>
    <w:rsid w:val="0024339E"/>
    <w:rsid w:val="00243D8C"/>
    <w:rsid w:val="002458D9"/>
    <w:rsid w:val="00245CFB"/>
    <w:rsid w:val="002468A0"/>
    <w:rsid w:val="00246E48"/>
    <w:rsid w:val="002475B0"/>
    <w:rsid w:val="002479E5"/>
    <w:rsid w:val="00252E85"/>
    <w:rsid w:val="00252ED2"/>
    <w:rsid w:val="00253270"/>
    <w:rsid w:val="00253585"/>
    <w:rsid w:val="00254099"/>
    <w:rsid w:val="00255667"/>
    <w:rsid w:val="00255C23"/>
    <w:rsid w:val="00255DA4"/>
    <w:rsid w:val="00256734"/>
    <w:rsid w:val="00260499"/>
    <w:rsid w:val="002618BC"/>
    <w:rsid w:val="00261A3B"/>
    <w:rsid w:val="00263085"/>
    <w:rsid w:val="00264666"/>
    <w:rsid w:val="00264924"/>
    <w:rsid w:val="00264D67"/>
    <w:rsid w:val="002652ED"/>
    <w:rsid w:val="0026545B"/>
    <w:rsid w:val="00265B35"/>
    <w:rsid w:val="00265F69"/>
    <w:rsid w:val="00266E4A"/>
    <w:rsid w:val="002671C3"/>
    <w:rsid w:val="00267901"/>
    <w:rsid w:val="00267BC9"/>
    <w:rsid w:val="00270B75"/>
    <w:rsid w:val="00270DAE"/>
    <w:rsid w:val="002732D3"/>
    <w:rsid w:val="00273B95"/>
    <w:rsid w:val="0027497B"/>
    <w:rsid w:val="00274E10"/>
    <w:rsid w:val="00275A66"/>
    <w:rsid w:val="00277921"/>
    <w:rsid w:val="00279A81"/>
    <w:rsid w:val="0028031B"/>
    <w:rsid w:val="00280824"/>
    <w:rsid w:val="00280DE2"/>
    <w:rsid w:val="00280E34"/>
    <w:rsid w:val="00280F05"/>
    <w:rsid w:val="00281509"/>
    <w:rsid w:val="002839FF"/>
    <w:rsid w:val="00284EDB"/>
    <w:rsid w:val="002879DE"/>
    <w:rsid w:val="00290466"/>
    <w:rsid w:val="00290587"/>
    <w:rsid w:val="00290594"/>
    <w:rsid w:val="00291BD9"/>
    <w:rsid w:val="00292AB8"/>
    <w:rsid w:val="00294CC4"/>
    <w:rsid w:val="00294F6B"/>
    <w:rsid w:val="00295663"/>
    <w:rsid w:val="00295BEC"/>
    <w:rsid w:val="00295DD2"/>
    <w:rsid w:val="00296667"/>
    <w:rsid w:val="00296A2C"/>
    <w:rsid w:val="00296B64"/>
    <w:rsid w:val="00296CC0"/>
    <w:rsid w:val="00296D80"/>
    <w:rsid w:val="002A0D33"/>
    <w:rsid w:val="002A0D97"/>
    <w:rsid w:val="002A2552"/>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C01F5"/>
    <w:rsid w:val="002C09A2"/>
    <w:rsid w:val="002C0E00"/>
    <w:rsid w:val="002C18E4"/>
    <w:rsid w:val="002C37A2"/>
    <w:rsid w:val="002C3B5D"/>
    <w:rsid w:val="002C49A0"/>
    <w:rsid w:val="002C54AA"/>
    <w:rsid w:val="002C6305"/>
    <w:rsid w:val="002C65E2"/>
    <w:rsid w:val="002C6A3E"/>
    <w:rsid w:val="002C719D"/>
    <w:rsid w:val="002D003C"/>
    <w:rsid w:val="002D103F"/>
    <w:rsid w:val="002D1963"/>
    <w:rsid w:val="002D1AA4"/>
    <w:rsid w:val="002D1E33"/>
    <w:rsid w:val="002D28B0"/>
    <w:rsid w:val="002D294D"/>
    <w:rsid w:val="002D2BDA"/>
    <w:rsid w:val="002D309E"/>
    <w:rsid w:val="002D3B34"/>
    <w:rsid w:val="002D5D85"/>
    <w:rsid w:val="002D6BBB"/>
    <w:rsid w:val="002D6C92"/>
    <w:rsid w:val="002D6E7C"/>
    <w:rsid w:val="002E07D0"/>
    <w:rsid w:val="002E098F"/>
    <w:rsid w:val="002E163F"/>
    <w:rsid w:val="002E16C1"/>
    <w:rsid w:val="002E16EC"/>
    <w:rsid w:val="002E16FB"/>
    <w:rsid w:val="002E2A67"/>
    <w:rsid w:val="002E4256"/>
    <w:rsid w:val="002E463A"/>
    <w:rsid w:val="002E4791"/>
    <w:rsid w:val="002E47DB"/>
    <w:rsid w:val="002E4EE1"/>
    <w:rsid w:val="002E5154"/>
    <w:rsid w:val="002E7A4E"/>
    <w:rsid w:val="002F0B94"/>
    <w:rsid w:val="002F0CB0"/>
    <w:rsid w:val="002F1185"/>
    <w:rsid w:val="002F191D"/>
    <w:rsid w:val="002F1B45"/>
    <w:rsid w:val="002F1CE3"/>
    <w:rsid w:val="002F2129"/>
    <w:rsid w:val="002F2E81"/>
    <w:rsid w:val="002F3013"/>
    <w:rsid w:val="002F344D"/>
    <w:rsid w:val="002F35E7"/>
    <w:rsid w:val="002F3989"/>
    <w:rsid w:val="002F3BA9"/>
    <w:rsid w:val="002F51A1"/>
    <w:rsid w:val="002F5D43"/>
    <w:rsid w:val="002F6192"/>
    <w:rsid w:val="0030020F"/>
    <w:rsid w:val="00300242"/>
    <w:rsid w:val="00301C74"/>
    <w:rsid w:val="00302210"/>
    <w:rsid w:val="003024FC"/>
    <w:rsid w:val="0030258A"/>
    <w:rsid w:val="00305277"/>
    <w:rsid w:val="003056B9"/>
    <w:rsid w:val="00305CCF"/>
    <w:rsid w:val="00306317"/>
    <w:rsid w:val="0030651F"/>
    <w:rsid w:val="003070D4"/>
    <w:rsid w:val="00307133"/>
    <w:rsid w:val="003071F8"/>
    <w:rsid w:val="00310047"/>
    <w:rsid w:val="003100E8"/>
    <w:rsid w:val="0031072D"/>
    <w:rsid w:val="0031087E"/>
    <w:rsid w:val="00311918"/>
    <w:rsid w:val="003129C7"/>
    <w:rsid w:val="00312C9A"/>
    <w:rsid w:val="00312D6C"/>
    <w:rsid w:val="00314EC0"/>
    <w:rsid w:val="00315D51"/>
    <w:rsid w:val="00315E9C"/>
    <w:rsid w:val="0031694E"/>
    <w:rsid w:val="00317841"/>
    <w:rsid w:val="00320176"/>
    <w:rsid w:val="00320888"/>
    <w:rsid w:val="00322B71"/>
    <w:rsid w:val="0032338F"/>
    <w:rsid w:val="00324020"/>
    <w:rsid w:val="00324713"/>
    <w:rsid w:val="00325F9C"/>
    <w:rsid w:val="0032613A"/>
    <w:rsid w:val="003305A0"/>
    <w:rsid w:val="00330787"/>
    <w:rsid w:val="00330ACA"/>
    <w:rsid w:val="00331C56"/>
    <w:rsid w:val="00331FD5"/>
    <w:rsid w:val="003320C0"/>
    <w:rsid w:val="00333476"/>
    <w:rsid w:val="003334A6"/>
    <w:rsid w:val="003359A6"/>
    <w:rsid w:val="00340757"/>
    <w:rsid w:val="0034087C"/>
    <w:rsid w:val="003423A8"/>
    <w:rsid w:val="00342D22"/>
    <w:rsid w:val="0034359E"/>
    <w:rsid w:val="00343709"/>
    <w:rsid w:val="0034426B"/>
    <w:rsid w:val="00345158"/>
    <w:rsid w:val="0034687B"/>
    <w:rsid w:val="0034769A"/>
    <w:rsid w:val="0035037E"/>
    <w:rsid w:val="0035087E"/>
    <w:rsid w:val="00350AB2"/>
    <w:rsid w:val="00352BA4"/>
    <w:rsid w:val="00353136"/>
    <w:rsid w:val="00353E12"/>
    <w:rsid w:val="00354168"/>
    <w:rsid w:val="003542D8"/>
    <w:rsid w:val="00354686"/>
    <w:rsid w:val="00354DB6"/>
    <w:rsid w:val="00355BD4"/>
    <w:rsid w:val="003608C2"/>
    <w:rsid w:val="00362218"/>
    <w:rsid w:val="00362E2A"/>
    <w:rsid w:val="00363E30"/>
    <w:rsid w:val="0036456F"/>
    <w:rsid w:val="0036491F"/>
    <w:rsid w:val="0036596E"/>
    <w:rsid w:val="003669F5"/>
    <w:rsid w:val="00366D7A"/>
    <w:rsid w:val="0036771F"/>
    <w:rsid w:val="00367B0D"/>
    <w:rsid w:val="00367FEB"/>
    <w:rsid w:val="0037058E"/>
    <w:rsid w:val="0037124B"/>
    <w:rsid w:val="00374CB6"/>
    <w:rsid w:val="00375023"/>
    <w:rsid w:val="00375C1B"/>
    <w:rsid w:val="00377A0E"/>
    <w:rsid w:val="00377BBC"/>
    <w:rsid w:val="0038120F"/>
    <w:rsid w:val="0038134A"/>
    <w:rsid w:val="00381EA8"/>
    <w:rsid w:val="00382A1A"/>
    <w:rsid w:val="00384603"/>
    <w:rsid w:val="00384837"/>
    <w:rsid w:val="00384956"/>
    <w:rsid w:val="0038645F"/>
    <w:rsid w:val="00386490"/>
    <w:rsid w:val="00386AD8"/>
    <w:rsid w:val="003873E1"/>
    <w:rsid w:val="0039073F"/>
    <w:rsid w:val="0039092F"/>
    <w:rsid w:val="00390EF6"/>
    <w:rsid w:val="00390FDB"/>
    <w:rsid w:val="00391F00"/>
    <w:rsid w:val="003920ED"/>
    <w:rsid w:val="0039501B"/>
    <w:rsid w:val="00395473"/>
    <w:rsid w:val="00395D67"/>
    <w:rsid w:val="00396B13"/>
    <w:rsid w:val="00397FE8"/>
    <w:rsid w:val="003A24FD"/>
    <w:rsid w:val="003A2572"/>
    <w:rsid w:val="003A2AF0"/>
    <w:rsid w:val="003A2ECA"/>
    <w:rsid w:val="003A3716"/>
    <w:rsid w:val="003A37FA"/>
    <w:rsid w:val="003A46A0"/>
    <w:rsid w:val="003A579D"/>
    <w:rsid w:val="003A591B"/>
    <w:rsid w:val="003A5FB1"/>
    <w:rsid w:val="003A62FB"/>
    <w:rsid w:val="003A7FE5"/>
    <w:rsid w:val="003B0252"/>
    <w:rsid w:val="003B08B2"/>
    <w:rsid w:val="003B0EFB"/>
    <w:rsid w:val="003B3929"/>
    <w:rsid w:val="003B3B9F"/>
    <w:rsid w:val="003B4450"/>
    <w:rsid w:val="003B4611"/>
    <w:rsid w:val="003B4BF6"/>
    <w:rsid w:val="003B5F59"/>
    <w:rsid w:val="003B5F6A"/>
    <w:rsid w:val="003B75A8"/>
    <w:rsid w:val="003B774D"/>
    <w:rsid w:val="003B7B7B"/>
    <w:rsid w:val="003B7F99"/>
    <w:rsid w:val="003C1A86"/>
    <w:rsid w:val="003C1F40"/>
    <w:rsid w:val="003C22CF"/>
    <w:rsid w:val="003C29ED"/>
    <w:rsid w:val="003C3BEE"/>
    <w:rsid w:val="003C6167"/>
    <w:rsid w:val="003C6BD4"/>
    <w:rsid w:val="003C6EE6"/>
    <w:rsid w:val="003C7187"/>
    <w:rsid w:val="003C7404"/>
    <w:rsid w:val="003C7468"/>
    <w:rsid w:val="003C7D6D"/>
    <w:rsid w:val="003C7E04"/>
    <w:rsid w:val="003C7E07"/>
    <w:rsid w:val="003C7EA1"/>
    <w:rsid w:val="003D08E4"/>
    <w:rsid w:val="003D0A02"/>
    <w:rsid w:val="003D0E78"/>
    <w:rsid w:val="003D116F"/>
    <w:rsid w:val="003D24CE"/>
    <w:rsid w:val="003D36FA"/>
    <w:rsid w:val="003D519D"/>
    <w:rsid w:val="003D5703"/>
    <w:rsid w:val="003D5E78"/>
    <w:rsid w:val="003D5F4F"/>
    <w:rsid w:val="003D69F1"/>
    <w:rsid w:val="003D6E91"/>
    <w:rsid w:val="003D7098"/>
    <w:rsid w:val="003D7351"/>
    <w:rsid w:val="003D74D5"/>
    <w:rsid w:val="003E0209"/>
    <w:rsid w:val="003E13CE"/>
    <w:rsid w:val="003E2667"/>
    <w:rsid w:val="003E37E2"/>
    <w:rsid w:val="003E44E6"/>
    <w:rsid w:val="003E4BA6"/>
    <w:rsid w:val="003E5579"/>
    <w:rsid w:val="003E5EB4"/>
    <w:rsid w:val="003E7366"/>
    <w:rsid w:val="003E77F1"/>
    <w:rsid w:val="003E7D3E"/>
    <w:rsid w:val="003F0930"/>
    <w:rsid w:val="003F1A0B"/>
    <w:rsid w:val="003F3AF0"/>
    <w:rsid w:val="003F3F2B"/>
    <w:rsid w:val="003F6A88"/>
    <w:rsid w:val="003F7606"/>
    <w:rsid w:val="003F7C1C"/>
    <w:rsid w:val="0040171B"/>
    <w:rsid w:val="00401D6D"/>
    <w:rsid w:val="00402230"/>
    <w:rsid w:val="00402845"/>
    <w:rsid w:val="00403BFC"/>
    <w:rsid w:val="00404A45"/>
    <w:rsid w:val="00405F3E"/>
    <w:rsid w:val="00406B33"/>
    <w:rsid w:val="00407560"/>
    <w:rsid w:val="00407E02"/>
    <w:rsid w:val="00407F49"/>
    <w:rsid w:val="00407F4C"/>
    <w:rsid w:val="00410320"/>
    <w:rsid w:val="00410B8A"/>
    <w:rsid w:val="00412FBF"/>
    <w:rsid w:val="0041336F"/>
    <w:rsid w:val="00413408"/>
    <w:rsid w:val="00413A2A"/>
    <w:rsid w:val="00413B95"/>
    <w:rsid w:val="00416207"/>
    <w:rsid w:val="00416B49"/>
    <w:rsid w:val="00416E25"/>
    <w:rsid w:val="004172FE"/>
    <w:rsid w:val="00417E1E"/>
    <w:rsid w:val="004206B5"/>
    <w:rsid w:val="00420B2A"/>
    <w:rsid w:val="0042139B"/>
    <w:rsid w:val="00421641"/>
    <w:rsid w:val="00422057"/>
    <w:rsid w:val="00422D72"/>
    <w:rsid w:val="00423ACA"/>
    <w:rsid w:val="00424360"/>
    <w:rsid w:val="0042496E"/>
    <w:rsid w:val="00425485"/>
    <w:rsid w:val="00426418"/>
    <w:rsid w:val="00427F07"/>
    <w:rsid w:val="004312DE"/>
    <w:rsid w:val="00433137"/>
    <w:rsid w:val="00433159"/>
    <w:rsid w:val="004348F2"/>
    <w:rsid w:val="004354AC"/>
    <w:rsid w:val="0043572F"/>
    <w:rsid w:val="004361AE"/>
    <w:rsid w:val="00436B20"/>
    <w:rsid w:val="0044078F"/>
    <w:rsid w:val="0044273A"/>
    <w:rsid w:val="00442740"/>
    <w:rsid w:val="00442CEC"/>
    <w:rsid w:val="00442EE7"/>
    <w:rsid w:val="0044310A"/>
    <w:rsid w:val="004432D8"/>
    <w:rsid w:val="004434EB"/>
    <w:rsid w:val="00443734"/>
    <w:rsid w:val="00444928"/>
    <w:rsid w:val="00444BDC"/>
    <w:rsid w:val="00445F06"/>
    <w:rsid w:val="0045017D"/>
    <w:rsid w:val="004509DC"/>
    <w:rsid w:val="00453258"/>
    <w:rsid w:val="00453323"/>
    <w:rsid w:val="004535D5"/>
    <w:rsid w:val="00453AF1"/>
    <w:rsid w:val="004543AB"/>
    <w:rsid w:val="00454A14"/>
    <w:rsid w:val="00455E58"/>
    <w:rsid w:val="004572EE"/>
    <w:rsid w:val="00460356"/>
    <w:rsid w:val="00460A3A"/>
    <w:rsid w:val="00461903"/>
    <w:rsid w:val="00461E99"/>
    <w:rsid w:val="00462677"/>
    <w:rsid w:val="00463FA0"/>
    <w:rsid w:val="00464144"/>
    <w:rsid w:val="004644BC"/>
    <w:rsid w:val="00464CDA"/>
    <w:rsid w:val="00466836"/>
    <w:rsid w:val="0046788A"/>
    <w:rsid w:val="00467C9F"/>
    <w:rsid w:val="00467F43"/>
    <w:rsid w:val="004706AD"/>
    <w:rsid w:val="00470D20"/>
    <w:rsid w:val="00471582"/>
    <w:rsid w:val="0047177D"/>
    <w:rsid w:val="0047194E"/>
    <w:rsid w:val="00472050"/>
    <w:rsid w:val="00472C41"/>
    <w:rsid w:val="00473AF2"/>
    <w:rsid w:val="00474496"/>
    <w:rsid w:val="00475834"/>
    <w:rsid w:val="004767F3"/>
    <w:rsid w:val="00477BC7"/>
    <w:rsid w:val="00480272"/>
    <w:rsid w:val="00480480"/>
    <w:rsid w:val="00480D58"/>
    <w:rsid w:val="00480D6A"/>
    <w:rsid w:val="004816B9"/>
    <w:rsid w:val="00481873"/>
    <w:rsid w:val="00481E89"/>
    <w:rsid w:val="004822B4"/>
    <w:rsid w:val="0048319F"/>
    <w:rsid w:val="00485080"/>
    <w:rsid w:val="0048732F"/>
    <w:rsid w:val="0048746D"/>
    <w:rsid w:val="004875D9"/>
    <w:rsid w:val="00487816"/>
    <w:rsid w:val="00490518"/>
    <w:rsid w:val="004909EB"/>
    <w:rsid w:val="00491A0B"/>
    <w:rsid w:val="00491ED2"/>
    <w:rsid w:val="00491F55"/>
    <w:rsid w:val="00492052"/>
    <w:rsid w:val="00493513"/>
    <w:rsid w:val="00494720"/>
    <w:rsid w:val="00494D2A"/>
    <w:rsid w:val="00495658"/>
    <w:rsid w:val="00496C00"/>
    <w:rsid w:val="00497103"/>
    <w:rsid w:val="00497AFC"/>
    <w:rsid w:val="00497BCC"/>
    <w:rsid w:val="004A07A0"/>
    <w:rsid w:val="004A0A24"/>
    <w:rsid w:val="004A0AAA"/>
    <w:rsid w:val="004A1816"/>
    <w:rsid w:val="004A262C"/>
    <w:rsid w:val="004A2904"/>
    <w:rsid w:val="004A2BA5"/>
    <w:rsid w:val="004A2D2C"/>
    <w:rsid w:val="004A2D53"/>
    <w:rsid w:val="004A50CC"/>
    <w:rsid w:val="004A560A"/>
    <w:rsid w:val="004A5A7D"/>
    <w:rsid w:val="004A74A4"/>
    <w:rsid w:val="004A7678"/>
    <w:rsid w:val="004A7A2B"/>
    <w:rsid w:val="004B196A"/>
    <w:rsid w:val="004B19D8"/>
    <w:rsid w:val="004B1DE0"/>
    <w:rsid w:val="004B2895"/>
    <w:rsid w:val="004B2A73"/>
    <w:rsid w:val="004B3AB2"/>
    <w:rsid w:val="004B3D8D"/>
    <w:rsid w:val="004B4D00"/>
    <w:rsid w:val="004B5C97"/>
    <w:rsid w:val="004B5CBD"/>
    <w:rsid w:val="004B5E7F"/>
    <w:rsid w:val="004B639F"/>
    <w:rsid w:val="004B686A"/>
    <w:rsid w:val="004B71EC"/>
    <w:rsid w:val="004C01B1"/>
    <w:rsid w:val="004C135C"/>
    <w:rsid w:val="004C1DBA"/>
    <w:rsid w:val="004C1E76"/>
    <w:rsid w:val="004C23AA"/>
    <w:rsid w:val="004C3D34"/>
    <w:rsid w:val="004C565B"/>
    <w:rsid w:val="004C663C"/>
    <w:rsid w:val="004C6B39"/>
    <w:rsid w:val="004C7500"/>
    <w:rsid w:val="004C7CF0"/>
    <w:rsid w:val="004D0C02"/>
    <w:rsid w:val="004D2C4C"/>
    <w:rsid w:val="004D31DF"/>
    <w:rsid w:val="004D4492"/>
    <w:rsid w:val="004D4C8F"/>
    <w:rsid w:val="004D51C4"/>
    <w:rsid w:val="004D704B"/>
    <w:rsid w:val="004D7749"/>
    <w:rsid w:val="004D78C6"/>
    <w:rsid w:val="004E00BB"/>
    <w:rsid w:val="004E0782"/>
    <w:rsid w:val="004E09E1"/>
    <w:rsid w:val="004E0BEF"/>
    <w:rsid w:val="004E1561"/>
    <w:rsid w:val="004E1591"/>
    <w:rsid w:val="004E2517"/>
    <w:rsid w:val="004E310E"/>
    <w:rsid w:val="004E32D2"/>
    <w:rsid w:val="004E3C1A"/>
    <w:rsid w:val="004E4CD7"/>
    <w:rsid w:val="004E4DCE"/>
    <w:rsid w:val="004E4FAA"/>
    <w:rsid w:val="004E56A0"/>
    <w:rsid w:val="004E5A56"/>
    <w:rsid w:val="004E60FF"/>
    <w:rsid w:val="004E6201"/>
    <w:rsid w:val="004E6B1E"/>
    <w:rsid w:val="004E6F5A"/>
    <w:rsid w:val="004E72A1"/>
    <w:rsid w:val="004F0543"/>
    <w:rsid w:val="004F12C4"/>
    <w:rsid w:val="004F12C5"/>
    <w:rsid w:val="004F15D2"/>
    <w:rsid w:val="004F1657"/>
    <w:rsid w:val="004F1F59"/>
    <w:rsid w:val="004F32D1"/>
    <w:rsid w:val="004F363B"/>
    <w:rsid w:val="004F3746"/>
    <w:rsid w:val="004F418D"/>
    <w:rsid w:val="004F427D"/>
    <w:rsid w:val="004F4A26"/>
    <w:rsid w:val="004F561C"/>
    <w:rsid w:val="004F58F4"/>
    <w:rsid w:val="004F5DA4"/>
    <w:rsid w:val="004F660C"/>
    <w:rsid w:val="004F66D0"/>
    <w:rsid w:val="004F772B"/>
    <w:rsid w:val="004F7AA8"/>
    <w:rsid w:val="0050115F"/>
    <w:rsid w:val="005017BA"/>
    <w:rsid w:val="00501D16"/>
    <w:rsid w:val="00503520"/>
    <w:rsid w:val="00503B12"/>
    <w:rsid w:val="00504302"/>
    <w:rsid w:val="005048CB"/>
    <w:rsid w:val="00505185"/>
    <w:rsid w:val="005058D9"/>
    <w:rsid w:val="00505A2E"/>
    <w:rsid w:val="0050723B"/>
    <w:rsid w:val="00510D14"/>
    <w:rsid w:val="00510E03"/>
    <w:rsid w:val="00510F52"/>
    <w:rsid w:val="0051268B"/>
    <w:rsid w:val="0051272D"/>
    <w:rsid w:val="00512C8F"/>
    <w:rsid w:val="00513DDB"/>
    <w:rsid w:val="00514BDA"/>
    <w:rsid w:val="00514EA0"/>
    <w:rsid w:val="00515D40"/>
    <w:rsid w:val="00516FB4"/>
    <w:rsid w:val="005177EC"/>
    <w:rsid w:val="00520DB4"/>
    <w:rsid w:val="005210F9"/>
    <w:rsid w:val="00521655"/>
    <w:rsid w:val="00523FCD"/>
    <w:rsid w:val="00524BBE"/>
    <w:rsid w:val="00525155"/>
    <w:rsid w:val="00525571"/>
    <w:rsid w:val="0052581C"/>
    <w:rsid w:val="00530B13"/>
    <w:rsid w:val="00530B1C"/>
    <w:rsid w:val="00530B41"/>
    <w:rsid w:val="005311E2"/>
    <w:rsid w:val="005313FF"/>
    <w:rsid w:val="00531ADB"/>
    <w:rsid w:val="00531D9D"/>
    <w:rsid w:val="00531F08"/>
    <w:rsid w:val="00533829"/>
    <w:rsid w:val="00533F4C"/>
    <w:rsid w:val="00534514"/>
    <w:rsid w:val="00534962"/>
    <w:rsid w:val="00534D54"/>
    <w:rsid w:val="00535885"/>
    <w:rsid w:val="00535BE1"/>
    <w:rsid w:val="00535C8F"/>
    <w:rsid w:val="00536AF3"/>
    <w:rsid w:val="00536B9A"/>
    <w:rsid w:val="00536BD2"/>
    <w:rsid w:val="00536E59"/>
    <w:rsid w:val="00537A0B"/>
    <w:rsid w:val="00540267"/>
    <w:rsid w:val="00540448"/>
    <w:rsid w:val="00540A92"/>
    <w:rsid w:val="00540CB1"/>
    <w:rsid w:val="00542ECC"/>
    <w:rsid w:val="005430E2"/>
    <w:rsid w:val="005434CE"/>
    <w:rsid w:val="00543EEC"/>
    <w:rsid w:val="005441D3"/>
    <w:rsid w:val="00544ACA"/>
    <w:rsid w:val="00545357"/>
    <w:rsid w:val="005456E7"/>
    <w:rsid w:val="0054613D"/>
    <w:rsid w:val="00546276"/>
    <w:rsid w:val="00550106"/>
    <w:rsid w:val="00550156"/>
    <w:rsid w:val="0055026B"/>
    <w:rsid w:val="00550C8B"/>
    <w:rsid w:val="00552498"/>
    <w:rsid w:val="00552D8B"/>
    <w:rsid w:val="00553056"/>
    <w:rsid w:val="0055309C"/>
    <w:rsid w:val="0055456A"/>
    <w:rsid w:val="005557A8"/>
    <w:rsid w:val="00555B5E"/>
    <w:rsid w:val="00555D2E"/>
    <w:rsid w:val="005561C8"/>
    <w:rsid w:val="00560C95"/>
    <w:rsid w:val="00561048"/>
    <w:rsid w:val="005611CD"/>
    <w:rsid w:val="00561CF3"/>
    <w:rsid w:val="005625BE"/>
    <w:rsid w:val="00562774"/>
    <w:rsid w:val="00562DD8"/>
    <w:rsid w:val="005635DB"/>
    <w:rsid w:val="005638AF"/>
    <w:rsid w:val="00564EFF"/>
    <w:rsid w:val="00564FBE"/>
    <w:rsid w:val="005658A3"/>
    <w:rsid w:val="005659B2"/>
    <w:rsid w:val="00567CAA"/>
    <w:rsid w:val="005701D1"/>
    <w:rsid w:val="00570580"/>
    <w:rsid w:val="0057060C"/>
    <w:rsid w:val="005717A0"/>
    <w:rsid w:val="005729B9"/>
    <w:rsid w:val="00572D28"/>
    <w:rsid w:val="00573305"/>
    <w:rsid w:val="00573307"/>
    <w:rsid w:val="005733E2"/>
    <w:rsid w:val="0057448B"/>
    <w:rsid w:val="00574AE1"/>
    <w:rsid w:val="00574CCF"/>
    <w:rsid w:val="005750C4"/>
    <w:rsid w:val="00575125"/>
    <w:rsid w:val="00575703"/>
    <w:rsid w:val="00575B1A"/>
    <w:rsid w:val="00576652"/>
    <w:rsid w:val="005771FB"/>
    <w:rsid w:val="00580E1B"/>
    <w:rsid w:val="00581B20"/>
    <w:rsid w:val="00584875"/>
    <w:rsid w:val="005851CE"/>
    <w:rsid w:val="00585947"/>
    <w:rsid w:val="00585B3C"/>
    <w:rsid w:val="005862C3"/>
    <w:rsid w:val="00586BE4"/>
    <w:rsid w:val="0058747D"/>
    <w:rsid w:val="00590D4C"/>
    <w:rsid w:val="0059206A"/>
    <w:rsid w:val="00592155"/>
    <w:rsid w:val="00592369"/>
    <w:rsid w:val="00592B5C"/>
    <w:rsid w:val="00592BE8"/>
    <w:rsid w:val="00592E29"/>
    <w:rsid w:val="00595535"/>
    <w:rsid w:val="0059638C"/>
    <w:rsid w:val="005969A6"/>
    <w:rsid w:val="00596E7D"/>
    <w:rsid w:val="005975A4"/>
    <w:rsid w:val="00597D6C"/>
    <w:rsid w:val="00597E7D"/>
    <w:rsid w:val="005A04EC"/>
    <w:rsid w:val="005A0EC6"/>
    <w:rsid w:val="005A1009"/>
    <w:rsid w:val="005A1609"/>
    <w:rsid w:val="005A2576"/>
    <w:rsid w:val="005A3695"/>
    <w:rsid w:val="005A3E59"/>
    <w:rsid w:val="005A41D8"/>
    <w:rsid w:val="005A5240"/>
    <w:rsid w:val="005A6700"/>
    <w:rsid w:val="005A698C"/>
    <w:rsid w:val="005A7FB7"/>
    <w:rsid w:val="005B0F7A"/>
    <w:rsid w:val="005B10C1"/>
    <w:rsid w:val="005B134F"/>
    <w:rsid w:val="005B2952"/>
    <w:rsid w:val="005B302B"/>
    <w:rsid w:val="005B3D08"/>
    <w:rsid w:val="005B5597"/>
    <w:rsid w:val="005B5782"/>
    <w:rsid w:val="005B5A14"/>
    <w:rsid w:val="005B76AC"/>
    <w:rsid w:val="005B77F8"/>
    <w:rsid w:val="005C0CA1"/>
    <w:rsid w:val="005C13AC"/>
    <w:rsid w:val="005C1B8F"/>
    <w:rsid w:val="005C1DAC"/>
    <w:rsid w:val="005C20D6"/>
    <w:rsid w:val="005C2463"/>
    <w:rsid w:val="005C2F86"/>
    <w:rsid w:val="005C3BEA"/>
    <w:rsid w:val="005C42EA"/>
    <w:rsid w:val="005C437A"/>
    <w:rsid w:val="005C4A11"/>
    <w:rsid w:val="005C534F"/>
    <w:rsid w:val="005C6393"/>
    <w:rsid w:val="005C6861"/>
    <w:rsid w:val="005D024F"/>
    <w:rsid w:val="005D0CB4"/>
    <w:rsid w:val="005D1216"/>
    <w:rsid w:val="005D29E5"/>
    <w:rsid w:val="005D3145"/>
    <w:rsid w:val="005D613B"/>
    <w:rsid w:val="005D6281"/>
    <w:rsid w:val="005D66E6"/>
    <w:rsid w:val="005E08CF"/>
    <w:rsid w:val="005E0E8A"/>
    <w:rsid w:val="005E0EA5"/>
    <w:rsid w:val="005E1D89"/>
    <w:rsid w:val="005E1DE5"/>
    <w:rsid w:val="005E201D"/>
    <w:rsid w:val="005E2BB4"/>
    <w:rsid w:val="005E342D"/>
    <w:rsid w:val="005E3BEE"/>
    <w:rsid w:val="005E44C7"/>
    <w:rsid w:val="005E48B5"/>
    <w:rsid w:val="005E5222"/>
    <w:rsid w:val="005E5B0F"/>
    <w:rsid w:val="005E5E10"/>
    <w:rsid w:val="005E5EFD"/>
    <w:rsid w:val="005E626A"/>
    <w:rsid w:val="005E6AB3"/>
    <w:rsid w:val="005E707C"/>
    <w:rsid w:val="005E776F"/>
    <w:rsid w:val="005F01FA"/>
    <w:rsid w:val="005F0A28"/>
    <w:rsid w:val="005F0CA4"/>
    <w:rsid w:val="005F13BB"/>
    <w:rsid w:val="005F151F"/>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0FD2"/>
    <w:rsid w:val="00601045"/>
    <w:rsid w:val="00601480"/>
    <w:rsid w:val="00601B05"/>
    <w:rsid w:val="00602453"/>
    <w:rsid w:val="006029B2"/>
    <w:rsid w:val="00602DD0"/>
    <w:rsid w:val="00604F3E"/>
    <w:rsid w:val="00605C41"/>
    <w:rsid w:val="00610A2A"/>
    <w:rsid w:val="006115F8"/>
    <w:rsid w:val="00611C34"/>
    <w:rsid w:val="0061315B"/>
    <w:rsid w:val="006132BA"/>
    <w:rsid w:val="00613A3E"/>
    <w:rsid w:val="00613AF2"/>
    <w:rsid w:val="00613F9C"/>
    <w:rsid w:val="0061401B"/>
    <w:rsid w:val="006158FE"/>
    <w:rsid w:val="00616EE4"/>
    <w:rsid w:val="0061728C"/>
    <w:rsid w:val="00617FDD"/>
    <w:rsid w:val="0062019E"/>
    <w:rsid w:val="006201D5"/>
    <w:rsid w:val="00620E4E"/>
    <w:rsid w:val="0062150B"/>
    <w:rsid w:val="006218B8"/>
    <w:rsid w:val="00622FD8"/>
    <w:rsid w:val="0062325A"/>
    <w:rsid w:val="00623883"/>
    <w:rsid w:val="00623923"/>
    <w:rsid w:val="00623DE5"/>
    <w:rsid w:val="00624284"/>
    <w:rsid w:val="00624DAC"/>
    <w:rsid w:val="0062512E"/>
    <w:rsid w:val="0062644E"/>
    <w:rsid w:val="006264E8"/>
    <w:rsid w:val="006266F0"/>
    <w:rsid w:val="00626DC8"/>
    <w:rsid w:val="00630621"/>
    <w:rsid w:val="00630D82"/>
    <w:rsid w:val="00630E9E"/>
    <w:rsid w:val="00631A7C"/>
    <w:rsid w:val="00632A79"/>
    <w:rsid w:val="00633531"/>
    <w:rsid w:val="00633784"/>
    <w:rsid w:val="006338C1"/>
    <w:rsid w:val="006338FB"/>
    <w:rsid w:val="006340A0"/>
    <w:rsid w:val="00634344"/>
    <w:rsid w:val="00634525"/>
    <w:rsid w:val="00634C5A"/>
    <w:rsid w:val="00635459"/>
    <w:rsid w:val="006368BF"/>
    <w:rsid w:val="00637777"/>
    <w:rsid w:val="00637890"/>
    <w:rsid w:val="006378B3"/>
    <w:rsid w:val="00640396"/>
    <w:rsid w:val="006421F0"/>
    <w:rsid w:val="00642BA6"/>
    <w:rsid w:val="00643BD8"/>
    <w:rsid w:val="00644413"/>
    <w:rsid w:val="00645214"/>
    <w:rsid w:val="00647252"/>
    <w:rsid w:val="00647F5D"/>
    <w:rsid w:val="006505EC"/>
    <w:rsid w:val="00651130"/>
    <w:rsid w:val="0065123B"/>
    <w:rsid w:val="00651265"/>
    <w:rsid w:val="006516ED"/>
    <w:rsid w:val="00651A54"/>
    <w:rsid w:val="00652CB2"/>
    <w:rsid w:val="00654145"/>
    <w:rsid w:val="006548C4"/>
    <w:rsid w:val="0065522C"/>
    <w:rsid w:val="006560BB"/>
    <w:rsid w:val="00656724"/>
    <w:rsid w:val="00656920"/>
    <w:rsid w:val="00656C39"/>
    <w:rsid w:val="006607CF"/>
    <w:rsid w:val="00660813"/>
    <w:rsid w:val="0066146A"/>
    <w:rsid w:val="0066296B"/>
    <w:rsid w:val="00663C76"/>
    <w:rsid w:val="00664016"/>
    <w:rsid w:val="00664218"/>
    <w:rsid w:val="006643A7"/>
    <w:rsid w:val="006647E0"/>
    <w:rsid w:val="00665336"/>
    <w:rsid w:val="00666150"/>
    <w:rsid w:val="00666170"/>
    <w:rsid w:val="00666918"/>
    <w:rsid w:val="00666D17"/>
    <w:rsid w:val="0066743E"/>
    <w:rsid w:val="00671902"/>
    <w:rsid w:val="006719FA"/>
    <w:rsid w:val="00671ADA"/>
    <w:rsid w:val="00671DFD"/>
    <w:rsid w:val="00672D91"/>
    <w:rsid w:val="00672DA2"/>
    <w:rsid w:val="0067314A"/>
    <w:rsid w:val="006731BC"/>
    <w:rsid w:val="00673C6F"/>
    <w:rsid w:val="00674560"/>
    <w:rsid w:val="00674DDF"/>
    <w:rsid w:val="00675140"/>
    <w:rsid w:val="00675DE9"/>
    <w:rsid w:val="0067633B"/>
    <w:rsid w:val="006763D5"/>
    <w:rsid w:val="006771A4"/>
    <w:rsid w:val="00677508"/>
    <w:rsid w:val="006803C5"/>
    <w:rsid w:val="00680DA5"/>
    <w:rsid w:val="00681D86"/>
    <w:rsid w:val="00682FE2"/>
    <w:rsid w:val="00683168"/>
    <w:rsid w:val="00683F6C"/>
    <w:rsid w:val="00685DE9"/>
    <w:rsid w:val="00685E65"/>
    <w:rsid w:val="006861CD"/>
    <w:rsid w:val="006867F8"/>
    <w:rsid w:val="00686FA6"/>
    <w:rsid w:val="00687321"/>
    <w:rsid w:val="00691520"/>
    <w:rsid w:val="00691638"/>
    <w:rsid w:val="00691B69"/>
    <w:rsid w:val="006921E9"/>
    <w:rsid w:val="006923EC"/>
    <w:rsid w:val="00692A46"/>
    <w:rsid w:val="00692E38"/>
    <w:rsid w:val="00693A6F"/>
    <w:rsid w:val="00693EEF"/>
    <w:rsid w:val="00694067"/>
    <w:rsid w:val="006952C2"/>
    <w:rsid w:val="00695946"/>
    <w:rsid w:val="00695975"/>
    <w:rsid w:val="00695D0A"/>
    <w:rsid w:val="00696AE3"/>
    <w:rsid w:val="006971A0"/>
    <w:rsid w:val="006A009E"/>
    <w:rsid w:val="006A173E"/>
    <w:rsid w:val="006A2296"/>
    <w:rsid w:val="006A2547"/>
    <w:rsid w:val="006A34C9"/>
    <w:rsid w:val="006A35F1"/>
    <w:rsid w:val="006A3699"/>
    <w:rsid w:val="006A5E80"/>
    <w:rsid w:val="006A60B8"/>
    <w:rsid w:val="006A62E5"/>
    <w:rsid w:val="006A6C2C"/>
    <w:rsid w:val="006A6CDA"/>
    <w:rsid w:val="006A7036"/>
    <w:rsid w:val="006B1DB7"/>
    <w:rsid w:val="006B4D73"/>
    <w:rsid w:val="006B5343"/>
    <w:rsid w:val="006B723B"/>
    <w:rsid w:val="006B7566"/>
    <w:rsid w:val="006B785F"/>
    <w:rsid w:val="006C10DD"/>
    <w:rsid w:val="006C1AA5"/>
    <w:rsid w:val="006C1CA9"/>
    <w:rsid w:val="006C1F48"/>
    <w:rsid w:val="006C2A12"/>
    <w:rsid w:val="006C3783"/>
    <w:rsid w:val="006C379D"/>
    <w:rsid w:val="006C3D89"/>
    <w:rsid w:val="006C477E"/>
    <w:rsid w:val="006C5011"/>
    <w:rsid w:val="006C70A2"/>
    <w:rsid w:val="006C7CA6"/>
    <w:rsid w:val="006D14DB"/>
    <w:rsid w:val="006D1807"/>
    <w:rsid w:val="006D209E"/>
    <w:rsid w:val="006D2A9B"/>
    <w:rsid w:val="006D2E8F"/>
    <w:rsid w:val="006D3162"/>
    <w:rsid w:val="006D3212"/>
    <w:rsid w:val="006D3A35"/>
    <w:rsid w:val="006D4218"/>
    <w:rsid w:val="006D4A2B"/>
    <w:rsid w:val="006D4BB0"/>
    <w:rsid w:val="006D74CA"/>
    <w:rsid w:val="006E006A"/>
    <w:rsid w:val="006E0096"/>
    <w:rsid w:val="006E1346"/>
    <w:rsid w:val="006E1469"/>
    <w:rsid w:val="006E1B3C"/>
    <w:rsid w:val="006E1F9C"/>
    <w:rsid w:val="006E3594"/>
    <w:rsid w:val="006E3B83"/>
    <w:rsid w:val="006E40BC"/>
    <w:rsid w:val="006E4A98"/>
    <w:rsid w:val="006E555B"/>
    <w:rsid w:val="006E5735"/>
    <w:rsid w:val="006E5CD8"/>
    <w:rsid w:val="006E5F54"/>
    <w:rsid w:val="006E6AF2"/>
    <w:rsid w:val="006E79C2"/>
    <w:rsid w:val="006E7B31"/>
    <w:rsid w:val="006F02BD"/>
    <w:rsid w:val="006F1C67"/>
    <w:rsid w:val="006F49F1"/>
    <w:rsid w:val="006F4B42"/>
    <w:rsid w:val="006F4BCB"/>
    <w:rsid w:val="006F51D7"/>
    <w:rsid w:val="006F5647"/>
    <w:rsid w:val="006F67DC"/>
    <w:rsid w:val="006F6AE9"/>
    <w:rsid w:val="006F7011"/>
    <w:rsid w:val="006F710F"/>
    <w:rsid w:val="006F76DF"/>
    <w:rsid w:val="006F79CC"/>
    <w:rsid w:val="006F7B63"/>
    <w:rsid w:val="00700439"/>
    <w:rsid w:val="00700E00"/>
    <w:rsid w:val="00701635"/>
    <w:rsid w:val="00702B4E"/>
    <w:rsid w:val="0070455F"/>
    <w:rsid w:val="00706485"/>
    <w:rsid w:val="007079BE"/>
    <w:rsid w:val="00710139"/>
    <w:rsid w:val="00711DC5"/>
    <w:rsid w:val="00712928"/>
    <w:rsid w:val="00712BAE"/>
    <w:rsid w:val="00713C7D"/>
    <w:rsid w:val="00713C95"/>
    <w:rsid w:val="00713CA4"/>
    <w:rsid w:val="00714677"/>
    <w:rsid w:val="00714F87"/>
    <w:rsid w:val="00715735"/>
    <w:rsid w:val="00715AE5"/>
    <w:rsid w:val="00716393"/>
    <w:rsid w:val="007165B0"/>
    <w:rsid w:val="00717F4F"/>
    <w:rsid w:val="00717F5A"/>
    <w:rsid w:val="00720EE6"/>
    <w:rsid w:val="00721731"/>
    <w:rsid w:val="00721B86"/>
    <w:rsid w:val="00721FC6"/>
    <w:rsid w:val="00722AEA"/>
    <w:rsid w:val="00723553"/>
    <w:rsid w:val="00723AD7"/>
    <w:rsid w:val="00724B78"/>
    <w:rsid w:val="00724C58"/>
    <w:rsid w:val="00727A79"/>
    <w:rsid w:val="007310AF"/>
    <w:rsid w:val="00731503"/>
    <w:rsid w:val="00731D34"/>
    <w:rsid w:val="00732B86"/>
    <w:rsid w:val="007333F3"/>
    <w:rsid w:val="00734180"/>
    <w:rsid w:val="00735205"/>
    <w:rsid w:val="007378E3"/>
    <w:rsid w:val="007406B2"/>
    <w:rsid w:val="007407D4"/>
    <w:rsid w:val="00740A58"/>
    <w:rsid w:val="00740EEF"/>
    <w:rsid w:val="007411FB"/>
    <w:rsid w:val="00741D46"/>
    <w:rsid w:val="00743055"/>
    <w:rsid w:val="0074314F"/>
    <w:rsid w:val="00743B6C"/>
    <w:rsid w:val="00743BA3"/>
    <w:rsid w:val="00743CA9"/>
    <w:rsid w:val="00743E82"/>
    <w:rsid w:val="007457DC"/>
    <w:rsid w:val="00745C61"/>
    <w:rsid w:val="00746003"/>
    <w:rsid w:val="00747617"/>
    <w:rsid w:val="00753076"/>
    <w:rsid w:val="00753598"/>
    <w:rsid w:val="007538E8"/>
    <w:rsid w:val="0075391A"/>
    <w:rsid w:val="0075581A"/>
    <w:rsid w:val="00756070"/>
    <w:rsid w:val="00756CB8"/>
    <w:rsid w:val="00757513"/>
    <w:rsid w:val="007576AA"/>
    <w:rsid w:val="00761759"/>
    <w:rsid w:val="007626DB"/>
    <w:rsid w:val="007627F3"/>
    <w:rsid w:val="0076718B"/>
    <w:rsid w:val="0076728D"/>
    <w:rsid w:val="00767C97"/>
    <w:rsid w:val="00770723"/>
    <w:rsid w:val="00770A06"/>
    <w:rsid w:val="0077278D"/>
    <w:rsid w:val="007735E7"/>
    <w:rsid w:val="007738A4"/>
    <w:rsid w:val="00774618"/>
    <w:rsid w:val="00774AED"/>
    <w:rsid w:val="00774EDF"/>
    <w:rsid w:val="00774F39"/>
    <w:rsid w:val="00775257"/>
    <w:rsid w:val="0077605F"/>
    <w:rsid w:val="00776D73"/>
    <w:rsid w:val="00776E3C"/>
    <w:rsid w:val="00776F85"/>
    <w:rsid w:val="007810E2"/>
    <w:rsid w:val="007813AD"/>
    <w:rsid w:val="00781A42"/>
    <w:rsid w:val="00781BA4"/>
    <w:rsid w:val="00782BD4"/>
    <w:rsid w:val="00783322"/>
    <w:rsid w:val="00783CE4"/>
    <w:rsid w:val="00783E21"/>
    <w:rsid w:val="007843DE"/>
    <w:rsid w:val="007847B4"/>
    <w:rsid w:val="00784967"/>
    <w:rsid w:val="00784AF0"/>
    <w:rsid w:val="00784B7C"/>
    <w:rsid w:val="00784CA2"/>
    <w:rsid w:val="007854B5"/>
    <w:rsid w:val="00785599"/>
    <w:rsid w:val="007855FF"/>
    <w:rsid w:val="00785F17"/>
    <w:rsid w:val="00785FE7"/>
    <w:rsid w:val="007873D9"/>
    <w:rsid w:val="007900D2"/>
    <w:rsid w:val="00790927"/>
    <w:rsid w:val="007918BB"/>
    <w:rsid w:val="00791D06"/>
    <w:rsid w:val="00791F02"/>
    <w:rsid w:val="007922C0"/>
    <w:rsid w:val="0079383E"/>
    <w:rsid w:val="00793AF3"/>
    <w:rsid w:val="00793CA5"/>
    <w:rsid w:val="00793D99"/>
    <w:rsid w:val="007953BE"/>
    <w:rsid w:val="007954BD"/>
    <w:rsid w:val="0079568A"/>
    <w:rsid w:val="00795725"/>
    <w:rsid w:val="00795B7A"/>
    <w:rsid w:val="00795D47"/>
    <w:rsid w:val="00797E1C"/>
    <w:rsid w:val="007A14A5"/>
    <w:rsid w:val="007A17EA"/>
    <w:rsid w:val="007A3A8E"/>
    <w:rsid w:val="007A3F68"/>
    <w:rsid w:val="007A5080"/>
    <w:rsid w:val="007A5F2C"/>
    <w:rsid w:val="007A628B"/>
    <w:rsid w:val="007A6400"/>
    <w:rsid w:val="007A6F3F"/>
    <w:rsid w:val="007A6F4A"/>
    <w:rsid w:val="007A72F3"/>
    <w:rsid w:val="007A7829"/>
    <w:rsid w:val="007A7B72"/>
    <w:rsid w:val="007B1014"/>
    <w:rsid w:val="007B19C8"/>
    <w:rsid w:val="007B24CC"/>
    <w:rsid w:val="007B3F65"/>
    <w:rsid w:val="007B5B88"/>
    <w:rsid w:val="007B6C4C"/>
    <w:rsid w:val="007C0719"/>
    <w:rsid w:val="007C0DE7"/>
    <w:rsid w:val="007C1549"/>
    <w:rsid w:val="007C1E0A"/>
    <w:rsid w:val="007C23C9"/>
    <w:rsid w:val="007C48A1"/>
    <w:rsid w:val="007C6682"/>
    <w:rsid w:val="007C75B7"/>
    <w:rsid w:val="007D09FE"/>
    <w:rsid w:val="007D1439"/>
    <w:rsid w:val="007D23EF"/>
    <w:rsid w:val="007D3897"/>
    <w:rsid w:val="007D3FD9"/>
    <w:rsid w:val="007D436E"/>
    <w:rsid w:val="007D4449"/>
    <w:rsid w:val="007D47FC"/>
    <w:rsid w:val="007D49B1"/>
    <w:rsid w:val="007D61CB"/>
    <w:rsid w:val="007D6EB4"/>
    <w:rsid w:val="007E0160"/>
    <w:rsid w:val="007E0580"/>
    <w:rsid w:val="007E0AA1"/>
    <w:rsid w:val="007E0E3B"/>
    <w:rsid w:val="007E1394"/>
    <w:rsid w:val="007E18F9"/>
    <w:rsid w:val="007E1F15"/>
    <w:rsid w:val="007E2BEE"/>
    <w:rsid w:val="007E2CCA"/>
    <w:rsid w:val="007E3F98"/>
    <w:rsid w:val="007E4486"/>
    <w:rsid w:val="007E485E"/>
    <w:rsid w:val="007E5086"/>
    <w:rsid w:val="007E7D5F"/>
    <w:rsid w:val="007E7DAC"/>
    <w:rsid w:val="007F1742"/>
    <w:rsid w:val="007F4955"/>
    <w:rsid w:val="007F51AD"/>
    <w:rsid w:val="007F7331"/>
    <w:rsid w:val="007F74A9"/>
    <w:rsid w:val="0080046D"/>
    <w:rsid w:val="00801CAA"/>
    <w:rsid w:val="00801F67"/>
    <w:rsid w:val="008028F2"/>
    <w:rsid w:val="00802DBC"/>
    <w:rsid w:val="00803A76"/>
    <w:rsid w:val="00803AAA"/>
    <w:rsid w:val="00803E47"/>
    <w:rsid w:val="00805322"/>
    <w:rsid w:val="00807EBA"/>
    <w:rsid w:val="00810721"/>
    <w:rsid w:val="00810E40"/>
    <w:rsid w:val="00811FCE"/>
    <w:rsid w:val="008126B7"/>
    <w:rsid w:val="008127C3"/>
    <w:rsid w:val="0081287B"/>
    <w:rsid w:val="00813193"/>
    <w:rsid w:val="008142F3"/>
    <w:rsid w:val="008147BD"/>
    <w:rsid w:val="00815695"/>
    <w:rsid w:val="00817830"/>
    <w:rsid w:val="00820A26"/>
    <w:rsid w:val="0082167B"/>
    <w:rsid w:val="00821724"/>
    <w:rsid w:val="00821F79"/>
    <w:rsid w:val="008223BF"/>
    <w:rsid w:val="00823293"/>
    <w:rsid w:val="00823354"/>
    <w:rsid w:val="00823964"/>
    <w:rsid w:val="00824A79"/>
    <w:rsid w:val="00824DFD"/>
    <w:rsid w:val="0082646A"/>
    <w:rsid w:val="008267A5"/>
    <w:rsid w:val="008268D1"/>
    <w:rsid w:val="00826D07"/>
    <w:rsid w:val="00827192"/>
    <w:rsid w:val="0082783E"/>
    <w:rsid w:val="0083091E"/>
    <w:rsid w:val="0083097F"/>
    <w:rsid w:val="00830A14"/>
    <w:rsid w:val="00830A1E"/>
    <w:rsid w:val="00831AD5"/>
    <w:rsid w:val="00831CAD"/>
    <w:rsid w:val="0083234F"/>
    <w:rsid w:val="00833543"/>
    <w:rsid w:val="008340C8"/>
    <w:rsid w:val="00835187"/>
    <w:rsid w:val="00835580"/>
    <w:rsid w:val="00835EAC"/>
    <w:rsid w:val="00836259"/>
    <w:rsid w:val="00836CA5"/>
    <w:rsid w:val="00837311"/>
    <w:rsid w:val="00837DDF"/>
    <w:rsid w:val="00840143"/>
    <w:rsid w:val="00840336"/>
    <w:rsid w:val="00840525"/>
    <w:rsid w:val="00841704"/>
    <w:rsid w:val="00841710"/>
    <w:rsid w:val="00842C7C"/>
    <w:rsid w:val="008437D3"/>
    <w:rsid w:val="0084398B"/>
    <w:rsid w:val="00844314"/>
    <w:rsid w:val="00845D53"/>
    <w:rsid w:val="00847BDC"/>
    <w:rsid w:val="00847F82"/>
    <w:rsid w:val="0084D7BC"/>
    <w:rsid w:val="00851AE2"/>
    <w:rsid w:val="00852F91"/>
    <w:rsid w:val="008545C2"/>
    <w:rsid w:val="008550A1"/>
    <w:rsid w:val="008556D7"/>
    <w:rsid w:val="00856360"/>
    <w:rsid w:val="008563C9"/>
    <w:rsid w:val="008575CD"/>
    <w:rsid w:val="008579DF"/>
    <w:rsid w:val="00857CBF"/>
    <w:rsid w:val="00860B84"/>
    <w:rsid w:val="00861355"/>
    <w:rsid w:val="00861F5F"/>
    <w:rsid w:val="00862C8C"/>
    <w:rsid w:val="0086453C"/>
    <w:rsid w:val="00864981"/>
    <w:rsid w:val="00865453"/>
    <w:rsid w:val="00866CD8"/>
    <w:rsid w:val="008703B4"/>
    <w:rsid w:val="0087046E"/>
    <w:rsid w:val="00870B46"/>
    <w:rsid w:val="008713A5"/>
    <w:rsid w:val="008721D0"/>
    <w:rsid w:val="008745CC"/>
    <w:rsid w:val="008745F4"/>
    <w:rsid w:val="00876036"/>
    <w:rsid w:val="00877670"/>
    <w:rsid w:val="00877AEE"/>
    <w:rsid w:val="00880626"/>
    <w:rsid w:val="00880655"/>
    <w:rsid w:val="00880BC8"/>
    <w:rsid w:val="0088149F"/>
    <w:rsid w:val="008815E1"/>
    <w:rsid w:val="00883490"/>
    <w:rsid w:val="00883E67"/>
    <w:rsid w:val="00884422"/>
    <w:rsid w:val="00885836"/>
    <w:rsid w:val="00886110"/>
    <w:rsid w:val="00886114"/>
    <w:rsid w:val="008863C5"/>
    <w:rsid w:val="00886916"/>
    <w:rsid w:val="008873D6"/>
    <w:rsid w:val="00890C5E"/>
    <w:rsid w:val="00891875"/>
    <w:rsid w:val="00891DCA"/>
    <w:rsid w:val="008923C7"/>
    <w:rsid w:val="008924A5"/>
    <w:rsid w:val="00892BFF"/>
    <w:rsid w:val="00893B6F"/>
    <w:rsid w:val="00895229"/>
    <w:rsid w:val="0089567B"/>
    <w:rsid w:val="0089646D"/>
    <w:rsid w:val="008969FC"/>
    <w:rsid w:val="008974F7"/>
    <w:rsid w:val="0089755D"/>
    <w:rsid w:val="00897EC3"/>
    <w:rsid w:val="008A03D5"/>
    <w:rsid w:val="008A15B8"/>
    <w:rsid w:val="008A2AB4"/>
    <w:rsid w:val="008A334B"/>
    <w:rsid w:val="008A3E9A"/>
    <w:rsid w:val="008A43F5"/>
    <w:rsid w:val="008A704C"/>
    <w:rsid w:val="008A78EA"/>
    <w:rsid w:val="008B123E"/>
    <w:rsid w:val="008B1880"/>
    <w:rsid w:val="008B278F"/>
    <w:rsid w:val="008B2C8C"/>
    <w:rsid w:val="008B2CF6"/>
    <w:rsid w:val="008B352F"/>
    <w:rsid w:val="008B4279"/>
    <w:rsid w:val="008B480E"/>
    <w:rsid w:val="008B4BC4"/>
    <w:rsid w:val="008B5658"/>
    <w:rsid w:val="008B6E3D"/>
    <w:rsid w:val="008B6F47"/>
    <w:rsid w:val="008B714F"/>
    <w:rsid w:val="008B7811"/>
    <w:rsid w:val="008C0089"/>
    <w:rsid w:val="008C00A3"/>
    <w:rsid w:val="008C083A"/>
    <w:rsid w:val="008C1ACB"/>
    <w:rsid w:val="008C22F5"/>
    <w:rsid w:val="008C3CAD"/>
    <w:rsid w:val="008C4BD6"/>
    <w:rsid w:val="008C50ED"/>
    <w:rsid w:val="008C5E97"/>
    <w:rsid w:val="008C6006"/>
    <w:rsid w:val="008C6311"/>
    <w:rsid w:val="008C6992"/>
    <w:rsid w:val="008C6F3B"/>
    <w:rsid w:val="008C721E"/>
    <w:rsid w:val="008C7BB0"/>
    <w:rsid w:val="008D01DC"/>
    <w:rsid w:val="008D0CFC"/>
    <w:rsid w:val="008D19A0"/>
    <w:rsid w:val="008D25D4"/>
    <w:rsid w:val="008D4541"/>
    <w:rsid w:val="008D47AB"/>
    <w:rsid w:val="008D4B51"/>
    <w:rsid w:val="008D4CC0"/>
    <w:rsid w:val="008D507F"/>
    <w:rsid w:val="008D54AA"/>
    <w:rsid w:val="008D57E5"/>
    <w:rsid w:val="008D6A22"/>
    <w:rsid w:val="008D6A4E"/>
    <w:rsid w:val="008D76AE"/>
    <w:rsid w:val="008D7AF7"/>
    <w:rsid w:val="008E09E5"/>
    <w:rsid w:val="008E0C9F"/>
    <w:rsid w:val="008E0CC5"/>
    <w:rsid w:val="008E1A47"/>
    <w:rsid w:val="008E1E5F"/>
    <w:rsid w:val="008E280E"/>
    <w:rsid w:val="008E30C6"/>
    <w:rsid w:val="008E3576"/>
    <w:rsid w:val="008E479C"/>
    <w:rsid w:val="008E7050"/>
    <w:rsid w:val="008F15F7"/>
    <w:rsid w:val="008F280F"/>
    <w:rsid w:val="008F2AAC"/>
    <w:rsid w:val="008F2CD9"/>
    <w:rsid w:val="008F2FEC"/>
    <w:rsid w:val="008F42EE"/>
    <w:rsid w:val="008F4529"/>
    <w:rsid w:val="008F4889"/>
    <w:rsid w:val="008F5611"/>
    <w:rsid w:val="008F6A6D"/>
    <w:rsid w:val="008F7656"/>
    <w:rsid w:val="009007F9"/>
    <w:rsid w:val="009008E0"/>
    <w:rsid w:val="00900992"/>
    <w:rsid w:val="00900BE4"/>
    <w:rsid w:val="00900E0C"/>
    <w:rsid w:val="009015EA"/>
    <w:rsid w:val="00901C38"/>
    <w:rsid w:val="00901C8B"/>
    <w:rsid w:val="00901F54"/>
    <w:rsid w:val="009022AC"/>
    <w:rsid w:val="00902907"/>
    <w:rsid w:val="00903DB7"/>
    <w:rsid w:val="00904100"/>
    <w:rsid w:val="00904D16"/>
    <w:rsid w:val="00904D4A"/>
    <w:rsid w:val="0090535B"/>
    <w:rsid w:val="00905E4F"/>
    <w:rsid w:val="00906077"/>
    <w:rsid w:val="00906889"/>
    <w:rsid w:val="009122B0"/>
    <w:rsid w:val="00912E94"/>
    <w:rsid w:val="00913329"/>
    <w:rsid w:val="00914E0B"/>
    <w:rsid w:val="00914F6F"/>
    <w:rsid w:val="0091574D"/>
    <w:rsid w:val="00916503"/>
    <w:rsid w:val="00916E94"/>
    <w:rsid w:val="00917452"/>
    <w:rsid w:val="00917470"/>
    <w:rsid w:val="00917D25"/>
    <w:rsid w:val="009206EF"/>
    <w:rsid w:val="00923678"/>
    <w:rsid w:val="0092395C"/>
    <w:rsid w:val="00923E75"/>
    <w:rsid w:val="00924F5C"/>
    <w:rsid w:val="00926BF9"/>
    <w:rsid w:val="009279BB"/>
    <w:rsid w:val="00927AEC"/>
    <w:rsid w:val="009306CB"/>
    <w:rsid w:val="00930DCD"/>
    <w:rsid w:val="00931FCA"/>
    <w:rsid w:val="00932561"/>
    <w:rsid w:val="00933650"/>
    <w:rsid w:val="00934176"/>
    <w:rsid w:val="00936478"/>
    <w:rsid w:val="00942804"/>
    <w:rsid w:val="0094384E"/>
    <w:rsid w:val="00943BAC"/>
    <w:rsid w:val="00944314"/>
    <w:rsid w:val="00944AD5"/>
    <w:rsid w:val="00945147"/>
    <w:rsid w:val="00945DCE"/>
    <w:rsid w:val="009465CA"/>
    <w:rsid w:val="00947493"/>
    <w:rsid w:val="009508D0"/>
    <w:rsid w:val="00950AE0"/>
    <w:rsid w:val="00950DDB"/>
    <w:rsid w:val="00951ACB"/>
    <w:rsid w:val="009524F8"/>
    <w:rsid w:val="00952CDE"/>
    <w:rsid w:val="009530AD"/>
    <w:rsid w:val="009536E7"/>
    <w:rsid w:val="009551BA"/>
    <w:rsid w:val="00955790"/>
    <w:rsid w:val="009566EF"/>
    <w:rsid w:val="0096083F"/>
    <w:rsid w:val="00961436"/>
    <w:rsid w:val="0096153B"/>
    <w:rsid w:val="009627F1"/>
    <w:rsid w:val="00962AF1"/>
    <w:rsid w:val="00962CFA"/>
    <w:rsid w:val="00963719"/>
    <w:rsid w:val="00963913"/>
    <w:rsid w:val="00963D35"/>
    <w:rsid w:val="00964B60"/>
    <w:rsid w:val="00964D6A"/>
    <w:rsid w:val="00965722"/>
    <w:rsid w:val="009666AF"/>
    <w:rsid w:val="0096695B"/>
    <w:rsid w:val="009703C7"/>
    <w:rsid w:val="009707A5"/>
    <w:rsid w:val="00971CBF"/>
    <w:rsid w:val="00973048"/>
    <w:rsid w:val="009738D1"/>
    <w:rsid w:val="00974641"/>
    <w:rsid w:val="00974905"/>
    <w:rsid w:val="00974A50"/>
    <w:rsid w:val="00974FC8"/>
    <w:rsid w:val="00975439"/>
    <w:rsid w:val="0097641B"/>
    <w:rsid w:val="0097782B"/>
    <w:rsid w:val="00980D25"/>
    <w:rsid w:val="00981406"/>
    <w:rsid w:val="00982029"/>
    <w:rsid w:val="009848BC"/>
    <w:rsid w:val="009849A3"/>
    <w:rsid w:val="00985F2C"/>
    <w:rsid w:val="009862EA"/>
    <w:rsid w:val="0098691F"/>
    <w:rsid w:val="00987846"/>
    <w:rsid w:val="009900C2"/>
    <w:rsid w:val="009905A9"/>
    <w:rsid w:val="009915F1"/>
    <w:rsid w:val="00991D30"/>
    <w:rsid w:val="0099248F"/>
    <w:rsid w:val="00994783"/>
    <w:rsid w:val="00994DC0"/>
    <w:rsid w:val="00996B95"/>
    <w:rsid w:val="00996F38"/>
    <w:rsid w:val="009973C6"/>
    <w:rsid w:val="00997494"/>
    <w:rsid w:val="009A044E"/>
    <w:rsid w:val="009A09CF"/>
    <w:rsid w:val="009A145F"/>
    <w:rsid w:val="009A176F"/>
    <w:rsid w:val="009A1EB0"/>
    <w:rsid w:val="009A2CBD"/>
    <w:rsid w:val="009A3491"/>
    <w:rsid w:val="009A4440"/>
    <w:rsid w:val="009A4D02"/>
    <w:rsid w:val="009A4ED6"/>
    <w:rsid w:val="009A67FD"/>
    <w:rsid w:val="009A6B03"/>
    <w:rsid w:val="009A6BDB"/>
    <w:rsid w:val="009A71CD"/>
    <w:rsid w:val="009A71D4"/>
    <w:rsid w:val="009A72A3"/>
    <w:rsid w:val="009A7ED7"/>
    <w:rsid w:val="009B15F3"/>
    <w:rsid w:val="009B16D2"/>
    <w:rsid w:val="009B16FA"/>
    <w:rsid w:val="009B179C"/>
    <w:rsid w:val="009B1FCF"/>
    <w:rsid w:val="009B2C4F"/>
    <w:rsid w:val="009B2C53"/>
    <w:rsid w:val="009B2C89"/>
    <w:rsid w:val="009B2CDB"/>
    <w:rsid w:val="009B3998"/>
    <w:rsid w:val="009B3E38"/>
    <w:rsid w:val="009B415B"/>
    <w:rsid w:val="009B41D4"/>
    <w:rsid w:val="009B4666"/>
    <w:rsid w:val="009B4E5C"/>
    <w:rsid w:val="009B5758"/>
    <w:rsid w:val="009B6235"/>
    <w:rsid w:val="009B75C9"/>
    <w:rsid w:val="009B77E7"/>
    <w:rsid w:val="009C07F6"/>
    <w:rsid w:val="009C10CD"/>
    <w:rsid w:val="009C1317"/>
    <w:rsid w:val="009C27FB"/>
    <w:rsid w:val="009C2E1F"/>
    <w:rsid w:val="009C313F"/>
    <w:rsid w:val="009C3BBC"/>
    <w:rsid w:val="009C52B5"/>
    <w:rsid w:val="009C541D"/>
    <w:rsid w:val="009C5AD6"/>
    <w:rsid w:val="009C6143"/>
    <w:rsid w:val="009C6466"/>
    <w:rsid w:val="009D00DA"/>
    <w:rsid w:val="009D032B"/>
    <w:rsid w:val="009D1ABB"/>
    <w:rsid w:val="009D1FF7"/>
    <w:rsid w:val="009D22B0"/>
    <w:rsid w:val="009D390A"/>
    <w:rsid w:val="009D3CE4"/>
    <w:rsid w:val="009D3F12"/>
    <w:rsid w:val="009D4F7B"/>
    <w:rsid w:val="009E1A5C"/>
    <w:rsid w:val="009E2193"/>
    <w:rsid w:val="009E2AD4"/>
    <w:rsid w:val="009E2B00"/>
    <w:rsid w:val="009E3844"/>
    <w:rsid w:val="009E3CC9"/>
    <w:rsid w:val="009E5714"/>
    <w:rsid w:val="009E6242"/>
    <w:rsid w:val="009E6E44"/>
    <w:rsid w:val="009F07F1"/>
    <w:rsid w:val="009F0BFF"/>
    <w:rsid w:val="009F1F36"/>
    <w:rsid w:val="009F2135"/>
    <w:rsid w:val="009F259E"/>
    <w:rsid w:val="009F27F8"/>
    <w:rsid w:val="009F35A2"/>
    <w:rsid w:val="009F38AF"/>
    <w:rsid w:val="009F5D80"/>
    <w:rsid w:val="009F6405"/>
    <w:rsid w:val="009F6571"/>
    <w:rsid w:val="009F6946"/>
    <w:rsid w:val="009F6A88"/>
    <w:rsid w:val="009F731F"/>
    <w:rsid w:val="009F7A9B"/>
    <w:rsid w:val="00A008F0"/>
    <w:rsid w:val="00A01254"/>
    <w:rsid w:val="00A01B76"/>
    <w:rsid w:val="00A02397"/>
    <w:rsid w:val="00A03C53"/>
    <w:rsid w:val="00A03EE4"/>
    <w:rsid w:val="00A04307"/>
    <w:rsid w:val="00A049AE"/>
    <w:rsid w:val="00A07039"/>
    <w:rsid w:val="00A072A5"/>
    <w:rsid w:val="00A07B16"/>
    <w:rsid w:val="00A07BB2"/>
    <w:rsid w:val="00A07CAE"/>
    <w:rsid w:val="00A10505"/>
    <w:rsid w:val="00A1118A"/>
    <w:rsid w:val="00A11D6B"/>
    <w:rsid w:val="00A12EC9"/>
    <w:rsid w:val="00A14100"/>
    <w:rsid w:val="00A145A9"/>
    <w:rsid w:val="00A21AEB"/>
    <w:rsid w:val="00A233F6"/>
    <w:rsid w:val="00A23DC1"/>
    <w:rsid w:val="00A2438A"/>
    <w:rsid w:val="00A2459C"/>
    <w:rsid w:val="00A245E2"/>
    <w:rsid w:val="00A24FF6"/>
    <w:rsid w:val="00A25610"/>
    <w:rsid w:val="00A25E27"/>
    <w:rsid w:val="00A2600A"/>
    <w:rsid w:val="00A26195"/>
    <w:rsid w:val="00A26D05"/>
    <w:rsid w:val="00A27952"/>
    <w:rsid w:val="00A27C04"/>
    <w:rsid w:val="00A27CC2"/>
    <w:rsid w:val="00A27DF4"/>
    <w:rsid w:val="00A301A8"/>
    <w:rsid w:val="00A30F87"/>
    <w:rsid w:val="00A3103F"/>
    <w:rsid w:val="00A316F7"/>
    <w:rsid w:val="00A3232E"/>
    <w:rsid w:val="00A337AA"/>
    <w:rsid w:val="00A339E3"/>
    <w:rsid w:val="00A33EA3"/>
    <w:rsid w:val="00A3446F"/>
    <w:rsid w:val="00A34ECC"/>
    <w:rsid w:val="00A35E4E"/>
    <w:rsid w:val="00A35F30"/>
    <w:rsid w:val="00A363D2"/>
    <w:rsid w:val="00A36859"/>
    <w:rsid w:val="00A36B7D"/>
    <w:rsid w:val="00A3761D"/>
    <w:rsid w:val="00A378CE"/>
    <w:rsid w:val="00A41B66"/>
    <w:rsid w:val="00A42398"/>
    <w:rsid w:val="00A43325"/>
    <w:rsid w:val="00A43DF1"/>
    <w:rsid w:val="00A43F69"/>
    <w:rsid w:val="00A44E8D"/>
    <w:rsid w:val="00A45080"/>
    <w:rsid w:val="00A45CD4"/>
    <w:rsid w:val="00A45DB3"/>
    <w:rsid w:val="00A4789F"/>
    <w:rsid w:val="00A47D8A"/>
    <w:rsid w:val="00A50EBE"/>
    <w:rsid w:val="00A53767"/>
    <w:rsid w:val="00A53E19"/>
    <w:rsid w:val="00A54936"/>
    <w:rsid w:val="00A54D3C"/>
    <w:rsid w:val="00A553DF"/>
    <w:rsid w:val="00A557F5"/>
    <w:rsid w:val="00A55BEB"/>
    <w:rsid w:val="00A56FBB"/>
    <w:rsid w:val="00A57881"/>
    <w:rsid w:val="00A579ED"/>
    <w:rsid w:val="00A57F15"/>
    <w:rsid w:val="00A6013D"/>
    <w:rsid w:val="00A60DE6"/>
    <w:rsid w:val="00A620D9"/>
    <w:rsid w:val="00A632C5"/>
    <w:rsid w:val="00A6387C"/>
    <w:rsid w:val="00A63BAF"/>
    <w:rsid w:val="00A64D13"/>
    <w:rsid w:val="00A64FBA"/>
    <w:rsid w:val="00A65443"/>
    <w:rsid w:val="00A65E66"/>
    <w:rsid w:val="00A6612C"/>
    <w:rsid w:val="00A66B75"/>
    <w:rsid w:val="00A66D4B"/>
    <w:rsid w:val="00A67E61"/>
    <w:rsid w:val="00A71422"/>
    <w:rsid w:val="00A72BB1"/>
    <w:rsid w:val="00A7396B"/>
    <w:rsid w:val="00A74432"/>
    <w:rsid w:val="00A74757"/>
    <w:rsid w:val="00A7486E"/>
    <w:rsid w:val="00A74BC4"/>
    <w:rsid w:val="00A759C2"/>
    <w:rsid w:val="00A75DC6"/>
    <w:rsid w:val="00A75EC6"/>
    <w:rsid w:val="00A76AD1"/>
    <w:rsid w:val="00A77348"/>
    <w:rsid w:val="00A775EE"/>
    <w:rsid w:val="00A77977"/>
    <w:rsid w:val="00A77D3B"/>
    <w:rsid w:val="00A808D8"/>
    <w:rsid w:val="00A808E0"/>
    <w:rsid w:val="00A80F95"/>
    <w:rsid w:val="00A8208B"/>
    <w:rsid w:val="00A8305B"/>
    <w:rsid w:val="00A8314E"/>
    <w:rsid w:val="00A8341C"/>
    <w:rsid w:val="00A83759"/>
    <w:rsid w:val="00A844C3"/>
    <w:rsid w:val="00A844EC"/>
    <w:rsid w:val="00A8466F"/>
    <w:rsid w:val="00A84C26"/>
    <w:rsid w:val="00A863E0"/>
    <w:rsid w:val="00A8683A"/>
    <w:rsid w:val="00A8775C"/>
    <w:rsid w:val="00A87E40"/>
    <w:rsid w:val="00A90FF3"/>
    <w:rsid w:val="00A91516"/>
    <w:rsid w:val="00A9268D"/>
    <w:rsid w:val="00A93907"/>
    <w:rsid w:val="00A93F77"/>
    <w:rsid w:val="00A952E2"/>
    <w:rsid w:val="00A955CA"/>
    <w:rsid w:val="00A96C44"/>
    <w:rsid w:val="00A96E0E"/>
    <w:rsid w:val="00A971A3"/>
    <w:rsid w:val="00AA08FE"/>
    <w:rsid w:val="00AA0AE9"/>
    <w:rsid w:val="00AA0C65"/>
    <w:rsid w:val="00AA109B"/>
    <w:rsid w:val="00AA318D"/>
    <w:rsid w:val="00AA3781"/>
    <w:rsid w:val="00AA4268"/>
    <w:rsid w:val="00AA42B0"/>
    <w:rsid w:val="00AA4387"/>
    <w:rsid w:val="00AA51F9"/>
    <w:rsid w:val="00AA522F"/>
    <w:rsid w:val="00AA5683"/>
    <w:rsid w:val="00AA56C4"/>
    <w:rsid w:val="00AA59BB"/>
    <w:rsid w:val="00AA5C52"/>
    <w:rsid w:val="00AA62B0"/>
    <w:rsid w:val="00AA67D0"/>
    <w:rsid w:val="00AB0A3C"/>
    <w:rsid w:val="00AB1EBF"/>
    <w:rsid w:val="00AB3229"/>
    <w:rsid w:val="00AB39B7"/>
    <w:rsid w:val="00AB55F7"/>
    <w:rsid w:val="00AB5F9C"/>
    <w:rsid w:val="00AB66DB"/>
    <w:rsid w:val="00AB774A"/>
    <w:rsid w:val="00AB7A02"/>
    <w:rsid w:val="00AC17B6"/>
    <w:rsid w:val="00AC4688"/>
    <w:rsid w:val="00AC46D9"/>
    <w:rsid w:val="00AC5ACF"/>
    <w:rsid w:val="00AC5CC6"/>
    <w:rsid w:val="00AC6913"/>
    <w:rsid w:val="00AC6F30"/>
    <w:rsid w:val="00AC7847"/>
    <w:rsid w:val="00AD0386"/>
    <w:rsid w:val="00AD1667"/>
    <w:rsid w:val="00AD1895"/>
    <w:rsid w:val="00AD1E86"/>
    <w:rsid w:val="00AD424A"/>
    <w:rsid w:val="00AD5D1E"/>
    <w:rsid w:val="00AD6896"/>
    <w:rsid w:val="00AD78CE"/>
    <w:rsid w:val="00AD7EC3"/>
    <w:rsid w:val="00AE0CC0"/>
    <w:rsid w:val="00AE24E3"/>
    <w:rsid w:val="00AE2754"/>
    <w:rsid w:val="00AE59E6"/>
    <w:rsid w:val="00AE600B"/>
    <w:rsid w:val="00AE6ED4"/>
    <w:rsid w:val="00AE6FCA"/>
    <w:rsid w:val="00AE7072"/>
    <w:rsid w:val="00AE72D3"/>
    <w:rsid w:val="00AF00A9"/>
    <w:rsid w:val="00AF0F6F"/>
    <w:rsid w:val="00AF2141"/>
    <w:rsid w:val="00AF269C"/>
    <w:rsid w:val="00AF4E7B"/>
    <w:rsid w:val="00AF4F0A"/>
    <w:rsid w:val="00AF5B28"/>
    <w:rsid w:val="00AF5EC8"/>
    <w:rsid w:val="00AF67BF"/>
    <w:rsid w:val="00AF70C5"/>
    <w:rsid w:val="00B0018F"/>
    <w:rsid w:val="00B00B50"/>
    <w:rsid w:val="00B01216"/>
    <w:rsid w:val="00B018C0"/>
    <w:rsid w:val="00B02875"/>
    <w:rsid w:val="00B028C1"/>
    <w:rsid w:val="00B03290"/>
    <w:rsid w:val="00B03931"/>
    <w:rsid w:val="00B039D6"/>
    <w:rsid w:val="00B03A06"/>
    <w:rsid w:val="00B03B51"/>
    <w:rsid w:val="00B048D3"/>
    <w:rsid w:val="00B04CE6"/>
    <w:rsid w:val="00B05F35"/>
    <w:rsid w:val="00B06450"/>
    <w:rsid w:val="00B10166"/>
    <w:rsid w:val="00B1022B"/>
    <w:rsid w:val="00B10BFD"/>
    <w:rsid w:val="00B116C2"/>
    <w:rsid w:val="00B117C9"/>
    <w:rsid w:val="00B11B34"/>
    <w:rsid w:val="00B128E7"/>
    <w:rsid w:val="00B13051"/>
    <w:rsid w:val="00B13D30"/>
    <w:rsid w:val="00B15308"/>
    <w:rsid w:val="00B15430"/>
    <w:rsid w:val="00B15788"/>
    <w:rsid w:val="00B15AD1"/>
    <w:rsid w:val="00B15E0D"/>
    <w:rsid w:val="00B15F37"/>
    <w:rsid w:val="00B1759F"/>
    <w:rsid w:val="00B177D8"/>
    <w:rsid w:val="00B17C40"/>
    <w:rsid w:val="00B20275"/>
    <w:rsid w:val="00B20964"/>
    <w:rsid w:val="00B20F14"/>
    <w:rsid w:val="00B21206"/>
    <w:rsid w:val="00B21FAB"/>
    <w:rsid w:val="00B21FBF"/>
    <w:rsid w:val="00B24132"/>
    <w:rsid w:val="00B2426A"/>
    <w:rsid w:val="00B242B6"/>
    <w:rsid w:val="00B247AD"/>
    <w:rsid w:val="00B2495F"/>
    <w:rsid w:val="00B250A0"/>
    <w:rsid w:val="00B256B8"/>
    <w:rsid w:val="00B2573C"/>
    <w:rsid w:val="00B267FD"/>
    <w:rsid w:val="00B2684D"/>
    <w:rsid w:val="00B26B1D"/>
    <w:rsid w:val="00B26FDD"/>
    <w:rsid w:val="00B278D6"/>
    <w:rsid w:val="00B300BF"/>
    <w:rsid w:val="00B30519"/>
    <w:rsid w:val="00B318B4"/>
    <w:rsid w:val="00B32441"/>
    <w:rsid w:val="00B32605"/>
    <w:rsid w:val="00B329AF"/>
    <w:rsid w:val="00B330B7"/>
    <w:rsid w:val="00B3333D"/>
    <w:rsid w:val="00B33D76"/>
    <w:rsid w:val="00B34185"/>
    <w:rsid w:val="00B3445B"/>
    <w:rsid w:val="00B34A08"/>
    <w:rsid w:val="00B3586E"/>
    <w:rsid w:val="00B35A48"/>
    <w:rsid w:val="00B364DB"/>
    <w:rsid w:val="00B3748F"/>
    <w:rsid w:val="00B3750B"/>
    <w:rsid w:val="00B40DCB"/>
    <w:rsid w:val="00B414FD"/>
    <w:rsid w:val="00B416B5"/>
    <w:rsid w:val="00B422F5"/>
    <w:rsid w:val="00B42D19"/>
    <w:rsid w:val="00B43763"/>
    <w:rsid w:val="00B4456A"/>
    <w:rsid w:val="00B446D4"/>
    <w:rsid w:val="00B44E1A"/>
    <w:rsid w:val="00B44EE2"/>
    <w:rsid w:val="00B452E5"/>
    <w:rsid w:val="00B50A1A"/>
    <w:rsid w:val="00B50FFE"/>
    <w:rsid w:val="00B51B1A"/>
    <w:rsid w:val="00B530B7"/>
    <w:rsid w:val="00B53BBD"/>
    <w:rsid w:val="00B53D0E"/>
    <w:rsid w:val="00B53D5C"/>
    <w:rsid w:val="00B541FA"/>
    <w:rsid w:val="00B550B3"/>
    <w:rsid w:val="00B5555E"/>
    <w:rsid w:val="00B55E48"/>
    <w:rsid w:val="00B56274"/>
    <w:rsid w:val="00B56D4D"/>
    <w:rsid w:val="00B5709C"/>
    <w:rsid w:val="00B57370"/>
    <w:rsid w:val="00B61CC8"/>
    <w:rsid w:val="00B62E23"/>
    <w:rsid w:val="00B636CA"/>
    <w:rsid w:val="00B6454C"/>
    <w:rsid w:val="00B65000"/>
    <w:rsid w:val="00B6528E"/>
    <w:rsid w:val="00B652C5"/>
    <w:rsid w:val="00B66117"/>
    <w:rsid w:val="00B67C15"/>
    <w:rsid w:val="00B71573"/>
    <w:rsid w:val="00B724D2"/>
    <w:rsid w:val="00B729B2"/>
    <w:rsid w:val="00B72C48"/>
    <w:rsid w:val="00B73289"/>
    <w:rsid w:val="00B732D2"/>
    <w:rsid w:val="00B73BDB"/>
    <w:rsid w:val="00B74429"/>
    <w:rsid w:val="00B74E62"/>
    <w:rsid w:val="00B76193"/>
    <w:rsid w:val="00B7655F"/>
    <w:rsid w:val="00B76F77"/>
    <w:rsid w:val="00B7780B"/>
    <w:rsid w:val="00B77B72"/>
    <w:rsid w:val="00B80979"/>
    <w:rsid w:val="00B81835"/>
    <w:rsid w:val="00B81D9D"/>
    <w:rsid w:val="00B823A2"/>
    <w:rsid w:val="00B82796"/>
    <w:rsid w:val="00B8320D"/>
    <w:rsid w:val="00B8326D"/>
    <w:rsid w:val="00B83BF0"/>
    <w:rsid w:val="00B8610C"/>
    <w:rsid w:val="00B8792C"/>
    <w:rsid w:val="00B87BA5"/>
    <w:rsid w:val="00B91887"/>
    <w:rsid w:val="00B9268F"/>
    <w:rsid w:val="00B9358C"/>
    <w:rsid w:val="00B937C3"/>
    <w:rsid w:val="00B93A1C"/>
    <w:rsid w:val="00B94434"/>
    <w:rsid w:val="00B94AE5"/>
    <w:rsid w:val="00B94EB3"/>
    <w:rsid w:val="00B94F1E"/>
    <w:rsid w:val="00B956A4"/>
    <w:rsid w:val="00B95739"/>
    <w:rsid w:val="00B96D0C"/>
    <w:rsid w:val="00B97354"/>
    <w:rsid w:val="00B97E78"/>
    <w:rsid w:val="00BA10AD"/>
    <w:rsid w:val="00BA14EE"/>
    <w:rsid w:val="00BA178F"/>
    <w:rsid w:val="00BA22B4"/>
    <w:rsid w:val="00BA43F1"/>
    <w:rsid w:val="00BA4BD1"/>
    <w:rsid w:val="00BA67A3"/>
    <w:rsid w:val="00BA68FA"/>
    <w:rsid w:val="00BA6B5C"/>
    <w:rsid w:val="00BA7F7C"/>
    <w:rsid w:val="00BB0505"/>
    <w:rsid w:val="00BB08C2"/>
    <w:rsid w:val="00BB0E87"/>
    <w:rsid w:val="00BB103A"/>
    <w:rsid w:val="00BB10FD"/>
    <w:rsid w:val="00BB163A"/>
    <w:rsid w:val="00BB2332"/>
    <w:rsid w:val="00BB239E"/>
    <w:rsid w:val="00BB33BF"/>
    <w:rsid w:val="00BB56FF"/>
    <w:rsid w:val="00BB5CF6"/>
    <w:rsid w:val="00BB6091"/>
    <w:rsid w:val="00BB7398"/>
    <w:rsid w:val="00BB7D1F"/>
    <w:rsid w:val="00BC077E"/>
    <w:rsid w:val="00BC0A1F"/>
    <w:rsid w:val="00BC15F5"/>
    <w:rsid w:val="00BC2451"/>
    <w:rsid w:val="00BC411D"/>
    <w:rsid w:val="00BC417D"/>
    <w:rsid w:val="00BC462A"/>
    <w:rsid w:val="00BC4A96"/>
    <w:rsid w:val="00BC509D"/>
    <w:rsid w:val="00BC50C7"/>
    <w:rsid w:val="00BC566A"/>
    <w:rsid w:val="00BC59E0"/>
    <w:rsid w:val="00BC6777"/>
    <w:rsid w:val="00BC678E"/>
    <w:rsid w:val="00BC732D"/>
    <w:rsid w:val="00BC7D9F"/>
    <w:rsid w:val="00BD0210"/>
    <w:rsid w:val="00BD0953"/>
    <w:rsid w:val="00BD0CD3"/>
    <w:rsid w:val="00BD1D44"/>
    <w:rsid w:val="00BD3459"/>
    <w:rsid w:val="00BD3D44"/>
    <w:rsid w:val="00BD3E3F"/>
    <w:rsid w:val="00BD44C1"/>
    <w:rsid w:val="00BD59E4"/>
    <w:rsid w:val="00BD7CDB"/>
    <w:rsid w:val="00BE08E7"/>
    <w:rsid w:val="00BE090A"/>
    <w:rsid w:val="00BE1364"/>
    <w:rsid w:val="00BE1814"/>
    <w:rsid w:val="00BE234F"/>
    <w:rsid w:val="00BE2773"/>
    <w:rsid w:val="00BE37C0"/>
    <w:rsid w:val="00BE4034"/>
    <w:rsid w:val="00BE41DD"/>
    <w:rsid w:val="00BE426E"/>
    <w:rsid w:val="00BE5858"/>
    <w:rsid w:val="00BE6D9A"/>
    <w:rsid w:val="00BE6FD8"/>
    <w:rsid w:val="00BF05FE"/>
    <w:rsid w:val="00BF18F7"/>
    <w:rsid w:val="00BF201F"/>
    <w:rsid w:val="00BF2F87"/>
    <w:rsid w:val="00BF2FD7"/>
    <w:rsid w:val="00BF3A9E"/>
    <w:rsid w:val="00BF49B9"/>
    <w:rsid w:val="00BF4F7B"/>
    <w:rsid w:val="00BF5A49"/>
    <w:rsid w:val="00BF5AA3"/>
    <w:rsid w:val="00BF60D6"/>
    <w:rsid w:val="00BF626B"/>
    <w:rsid w:val="00BF79CA"/>
    <w:rsid w:val="00C0049B"/>
    <w:rsid w:val="00C005D2"/>
    <w:rsid w:val="00C00A8A"/>
    <w:rsid w:val="00C00B7F"/>
    <w:rsid w:val="00C00C84"/>
    <w:rsid w:val="00C013E4"/>
    <w:rsid w:val="00C01740"/>
    <w:rsid w:val="00C0194B"/>
    <w:rsid w:val="00C0346A"/>
    <w:rsid w:val="00C04149"/>
    <w:rsid w:val="00C0485B"/>
    <w:rsid w:val="00C04994"/>
    <w:rsid w:val="00C04DCE"/>
    <w:rsid w:val="00C04DCF"/>
    <w:rsid w:val="00C05233"/>
    <w:rsid w:val="00C062BC"/>
    <w:rsid w:val="00C06900"/>
    <w:rsid w:val="00C0699A"/>
    <w:rsid w:val="00C0749E"/>
    <w:rsid w:val="00C0772C"/>
    <w:rsid w:val="00C115DD"/>
    <w:rsid w:val="00C137FB"/>
    <w:rsid w:val="00C13B33"/>
    <w:rsid w:val="00C14809"/>
    <w:rsid w:val="00C1485C"/>
    <w:rsid w:val="00C159CB"/>
    <w:rsid w:val="00C1601E"/>
    <w:rsid w:val="00C17AA9"/>
    <w:rsid w:val="00C204A6"/>
    <w:rsid w:val="00C20F37"/>
    <w:rsid w:val="00C215E0"/>
    <w:rsid w:val="00C23619"/>
    <w:rsid w:val="00C258C5"/>
    <w:rsid w:val="00C25FAB"/>
    <w:rsid w:val="00C26E81"/>
    <w:rsid w:val="00C272F7"/>
    <w:rsid w:val="00C273B9"/>
    <w:rsid w:val="00C2767C"/>
    <w:rsid w:val="00C2793C"/>
    <w:rsid w:val="00C27F92"/>
    <w:rsid w:val="00C30630"/>
    <w:rsid w:val="00C30D9F"/>
    <w:rsid w:val="00C31106"/>
    <w:rsid w:val="00C311C2"/>
    <w:rsid w:val="00C3120D"/>
    <w:rsid w:val="00C314FB"/>
    <w:rsid w:val="00C31D75"/>
    <w:rsid w:val="00C31E31"/>
    <w:rsid w:val="00C3209A"/>
    <w:rsid w:val="00C34990"/>
    <w:rsid w:val="00C349EE"/>
    <w:rsid w:val="00C35CA8"/>
    <w:rsid w:val="00C35CD6"/>
    <w:rsid w:val="00C367F5"/>
    <w:rsid w:val="00C369B5"/>
    <w:rsid w:val="00C37C3C"/>
    <w:rsid w:val="00C41DAA"/>
    <w:rsid w:val="00C42EAE"/>
    <w:rsid w:val="00C43BB0"/>
    <w:rsid w:val="00C44697"/>
    <w:rsid w:val="00C45856"/>
    <w:rsid w:val="00C50039"/>
    <w:rsid w:val="00C50C1E"/>
    <w:rsid w:val="00C514BE"/>
    <w:rsid w:val="00C522B2"/>
    <w:rsid w:val="00C52445"/>
    <w:rsid w:val="00C52F70"/>
    <w:rsid w:val="00C5312C"/>
    <w:rsid w:val="00C5385C"/>
    <w:rsid w:val="00C54832"/>
    <w:rsid w:val="00C55256"/>
    <w:rsid w:val="00C559AA"/>
    <w:rsid w:val="00C611B5"/>
    <w:rsid w:val="00C61D7D"/>
    <w:rsid w:val="00C62247"/>
    <w:rsid w:val="00C62548"/>
    <w:rsid w:val="00C62A86"/>
    <w:rsid w:val="00C63E0E"/>
    <w:rsid w:val="00C642F9"/>
    <w:rsid w:val="00C64696"/>
    <w:rsid w:val="00C66C2B"/>
    <w:rsid w:val="00C6710A"/>
    <w:rsid w:val="00C70AA0"/>
    <w:rsid w:val="00C71BCF"/>
    <w:rsid w:val="00C71DE8"/>
    <w:rsid w:val="00C71F9C"/>
    <w:rsid w:val="00C72027"/>
    <w:rsid w:val="00C720E1"/>
    <w:rsid w:val="00C7217D"/>
    <w:rsid w:val="00C726CB"/>
    <w:rsid w:val="00C73F17"/>
    <w:rsid w:val="00C753E7"/>
    <w:rsid w:val="00C75F29"/>
    <w:rsid w:val="00C804CF"/>
    <w:rsid w:val="00C81299"/>
    <w:rsid w:val="00C81393"/>
    <w:rsid w:val="00C825B8"/>
    <w:rsid w:val="00C82A2F"/>
    <w:rsid w:val="00C82BF6"/>
    <w:rsid w:val="00C82DEA"/>
    <w:rsid w:val="00C853E7"/>
    <w:rsid w:val="00C85498"/>
    <w:rsid w:val="00C85710"/>
    <w:rsid w:val="00C85E09"/>
    <w:rsid w:val="00C86770"/>
    <w:rsid w:val="00C8688E"/>
    <w:rsid w:val="00C86B34"/>
    <w:rsid w:val="00C86CE1"/>
    <w:rsid w:val="00C8700E"/>
    <w:rsid w:val="00C87DD1"/>
    <w:rsid w:val="00C9058D"/>
    <w:rsid w:val="00C909EF"/>
    <w:rsid w:val="00C90CBA"/>
    <w:rsid w:val="00C90F36"/>
    <w:rsid w:val="00C91280"/>
    <w:rsid w:val="00C922A5"/>
    <w:rsid w:val="00C93964"/>
    <w:rsid w:val="00C93B04"/>
    <w:rsid w:val="00C9449A"/>
    <w:rsid w:val="00C95321"/>
    <w:rsid w:val="00C96C17"/>
    <w:rsid w:val="00C97BBE"/>
    <w:rsid w:val="00C97C33"/>
    <w:rsid w:val="00CA034F"/>
    <w:rsid w:val="00CA056A"/>
    <w:rsid w:val="00CA0E35"/>
    <w:rsid w:val="00CA15AC"/>
    <w:rsid w:val="00CA1659"/>
    <w:rsid w:val="00CA2876"/>
    <w:rsid w:val="00CA307F"/>
    <w:rsid w:val="00CA3A4F"/>
    <w:rsid w:val="00CA4208"/>
    <w:rsid w:val="00CA4ACB"/>
    <w:rsid w:val="00CA4E00"/>
    <w:rsid w:val="00CA4F6F"/>
    <w:rsid w:val="00CA52BD"/>
    <w:rsid w:val="00CA555F"/>
    <w:rsid w:val="00CA5D6E"/>
    <w:rsid w:val="00CA7036"/>
    <w:rsid w:val="00CA704C"/>
    <w:rsid w:val="00CA71BA"/>
    <w:rsid w:val="00CA74FB"/>
    <w:rsid w:val="00CA7909"/>
    <w:rsid w:val="00CB1611"/>
    <w:rsid w:val="00CB2FED"/>
    <w:rsid w:val="00CB4692"/>
    <w:rsid w:val="00CB4EDA"/>
    <w:rsid w:val="00CB538C"/>
    <w:rsid w:val="00CB5D15"/>
    <w:rsid w:val="00CB641E"/>
    <w:rsid w:val="00CB67A5"/>
    <w:rsid w:val="00CB6CC4"/>
    <w:rsid w:val="00CB6FA1"/>
    <w:rsid w:val="00CB6FF4"/>
    <w:rsid w:val="00CB7B4A"/>
    <w:rsid w:val="00CB7DFA"/>
    <w:rsid w:val="00CC031D"/>
    <w:rsid w:val="00CC0B0F"/>
    <w:rsid w:val="00CC10B0"/>
    <w:rsid w:val="00CC13DD"/>
    <w:rsid w:val="00CC1515"/>
    <w:rsid w:val="00CC1C62"/>
    <w:rsid w:val="00CC28B1"/>
    <w:rsid w:val="00CC3486"/>
    <w:rsid w:val="00CC366E"/>
    <w:rsid w:val="00CC54BC"/>
    <w:rsid w:val="00CC5DF7"/>
    <w:rsid w:val="00CC6CFF"/>
    <w:rsid w:val="00CD1995"/>
    <w:rsid w:val="00CD38B0"/>
    <w:rsid w:val="00CD408B"/>
    <w:rsid w:val="00CD4DD1"/>
    <w:rsid w:val="00CD69E5"/>
    <w:rsid w:val="00CE10F2"/>
    <w:rsid w:val="00CE2E2C"/>
    <w:rsid w:val="00CE3BBF"/>
    <w:rsid w:val="00CE46D9"/>
    <w:rsid w:val="00CE486B"/>
    <w:rsid w:val="00CE50C5"/>
    <w:rsid w:val="00CE5450"/>
    <w:rsid w:val="00CE5C40"/>
    <w:rsid w:val="00CE5E3D"/>
    <w:rsid w:val="00CE5EC7"/>
    <w:rsid w:val="00CE6A26"/>
    <w:rsid w:val="00CE6A2F"/>
    <w:rsid w:val="00CE7719"/>
    <w:rsid w:val="00CE7923"/>
    <w:rsid w:val="00CE7B40"/>
    <w:rsid w:val="00CF04D5"/>
    <w:rsid w:val="00CF2557"/>
    <w:rsid w:val="00CF2846"/>
    <w:rsid w:val="00CF3151"/>
    <w:rsid w:val="00CF3388"/>
    <w:rsid w:val="00CF3454"/>
    <w:rsid w:val="00CF4764"/>
    <w:rsid w:val="00CF5061"/>
    <w:rsid w:val="00CF6A11"/>
    <w:rsid w:val="00CF784C"/>
    <w:rsid w:val="00D00CF6"/>
    <w:rsid w:val="00D02F29"/>
    <w:rsid w:val="00D0394E"/>
    <w:rsid w:val="00D0452C"/>
    <w:rsid w:val="00D04C7F"/>
    <w:rsid w:val="00D04C94"/>
    <w:rsid w:val="00D06591"/>
    <w:rsid w:val="00D06AAD"/>
    <w:rsid w:val="00D06B85"/>
    <w:rsid w:val="00D07727"/>
    <w:rsid w:val="00D10735"/>
    <w:rsid w:val="00D11AF9"/>
    <w:rsid w:val="00D12C3F"/>
    <w:rsid w:val="00D141FC"/>
    <w:rsid w:val="00D14281"/>
    <w:rsid w:val="00D146A9"/>
    <w:rsid w:val="00D156B9"/>
    <w:rsid w:val="00D15A20"/>
    <w:rsid w:val="00D15A6F"/>
    <w:rsid w:val="00D15B8A"/>
    <w:rsid w:val="00D16C44"/>
    <w:rsid w:val="00D209C2"/>
    <w:rsid w:val="00D20C16"/>
    <w:rsid w:val="00D227C1"/>
    <w:rsid w:val="00D2320C"/>
    <w:rsid w:val="00D244DC"/>
    <w:rsid w:val="00D24FED"/>
    <w:rsid w:val="00D25525"/>
    <w:rsid w:val="00D25593"/>
    <w:rsid w:val="00D25811"/>
    <w:rsid w:val="00D26497"/>
    <w:rsid w:val="00D26569"/>
    <w:rsid w:val="00D302F3"/>
    <w:rsid w:val="00D3092A"/>
    <w:rsid w:val="00D31306"/>
    <w:rsid w:val="00D31839"/>
    <w:rsid w:val="00D31852"/>
    <w:rsid w:val="00D3284C"/>
    <w:rsid w:val="00D32D46"/>
    <w:rsid w:val="00D33156"/>
    <w:rsid w:val="00D34BB9"/>
    <w:rsid w:val="00D35C37"/>
    <w:rsid w:val="00D367DC"/>
    <w:rsid w:val="00D407A9"/>
    <w:rsid w:val="00D41276"/>
    <w:rsid w:val="00D42354"/>
    <w:rsid w:val="00D44380"/>
    <w:rsid w:val="00D44912"/>
    <w:rsid w:val="00D452FB"/>
    <w:rsid w:val="00D45524"/>
    <w:rsid w:val="00D45CA3"/>
    <w:rsid w:val="00D46768"/>
    <w:rsid w:val="00D475FF"/>
    <w:rsid w:val="00D51342"/>
    <w:rsid w:val="00D51A82"/>
    <w:rsid w:val="00D51BCA"/>
    <w:rsid w:val="00D54FD0"/>
    <w:rsid w:val="00D5521C"/>
    <w:rsid w:val="00D55248"/>
    <w:rsid w:val="00D55C58"/>
    <w:rsid w:val="00D55D13"/>
    <w:rsid w:val="00D5766D"/>
    <w:rsid w:val="00D57E4B"/>
    <w:rsid w:val="00D6057E"/>
    <w:rsid w:val="00D609E4"/>
    <w:rsid w:val="00D60AD3"/>
    <w:rsid w:val="00D623F3"/>
    <w:rsid w:val="00D63E7F"/>
    <w:rsid w:val="00D6476E"/>
    <w:rsid w:val="00D64E2B"/>
    <w:rsid w:val="00D650EA"/>
    <w:rsid w:val="00D65501"/>
    <w:rsid w:val="00D658C0"/>
    <w:rsid w:val="00D659AD"/>
    <w:rsid w:val="00D66888"/>
    <w:rsid w:val="00D70039"/>
    <w:rsid w:val="00D700E1"/>
    <w:rsid w:val="00D701B5"/>
    <w:rsid w:val="00D704B0"/>
    <w:rsid w:val="00D716E2"/>
    <w:rsid w:val="00D72120"/>
    <w:rsid w:val="00D72410"/>
    <w:rsid w:val="00D72C09"/>
    <w:rsid w:val="00D72C51"/>
    <w:rsid w:val="00D72F00"/>
    <w:rsid w:val="00D734FF"/>
    <w:rsid w:val="00D74104"/>
    <w:rsid w:val="00D74E58"/>
    <w:rsid w:val="00D76392"/>
    <w:rsid w:val="00D766B2"/>
    <w:rsid w:val="00D7751A"/>
    <w:rsid w:val="00D779D5"/>
    <w:rsid w:val="00D800BE"/>
    <w:rsid w:val="00D80153"/>
    <w:rsid w:val="00D8158B"/>
    <w:rsid w:val="00D81EFE"/>
    <w:rsid w:val="00D83712"/>
    <w:rsid w:val="00D83CE2"/>
    <w:rsid w:val="00D844B6"/>
    <w:rsid w:val="00D84AC4"/>
    <w:rsid w:val="00D85762"/>
    <w:rsid w:val="00D86920"/>
    <w:rsid w:val="00D86B16"/>
    <w:rsid w:val="00D86DA9"/>
    <w:rsid w:val="00D87B1D"/>
    <w:rsid w:val="00D87ED6"/>
    <w:rsid w:val="00D90891"/>
    <w:rsid w:val="00D9160F"/>
    <w:rsid w:val="00D91A31"/>
    <w:rsid w:val="00D91D85"/>
    <w:rsid w:val="00D92CFD"/>
    <w:rsid w:val="00D93207"/>
    <w:rsid w:val="00D93299"/>
    <w:rsid w:val="00D938E6"/>
    <w:rsid w:val="00D93E2F"/>
    <w:rsid w:val="00D94509"/>
    <w:rsid w:val="00D9531A"/>
    <w:rsid w:val="00D9626A"/>
    <w:rsid w:val="00D9654A"/>
    <w:rsid w:val="00D96AF1"/>
    <w:rsid w:val="00D97FB2"/>
    <w:rsid w:val="00DA2A69"/>
    <w:rsid w:val="00DA2EC3"/>
    <w:rsid w:val="00DA3C7C"/>
    <w:rsid w:val="00DA5332"/>
    <w:rsid w:val="00DA5972"/>
    <w:rsid w:val="00DA5DA9"/>
    <w:rsid w:val="00DA6E93"/>
    <w:rsid w:val="00DA75B4"/>
    <w:rsid w:val="00DB23D1"/>
    <w:rsid w:val="00DB2F76"/>
    <w:rsid w:val="00DB302E"/>
    <w:rsid w:val="00DB30D0"/>
    <w:rsid w:val="00DB3554"/>
    <w:rsid w:val="00DB3E1F"/>
    <w:rsid w:val="00DB4577"/>
    <w:rsid w:val="00DB4CC4"/>
    <w:rsid w:val="00DB4D3C"/>
    <w:rsid w:val="00DB5A03"/>
    <w:rsid w:val="00DB7511"/>
    <w:rsid w:val="00DC008E"/>
    <w:rsid w:val="00DC0ED2"/>
    <w:rsid w:val="00DC10C5"/>
    <w:rsid w:val="00DC1EF6"/>
    <w:rsid w:val="00DC1F59"/>
    <w:rsid w:val="00DC25C4"/>
    <w:rsid w:val="00DC2693"/>
    <w:rsid w:val="00DC2B4A"/>
    <w:rsid w:val="00DC2D4F"/>
    <w:rsid w:val="00DC319E"/>
    <w:rsid w:val="00DC3702"/>
    <w:rsid w:val="00DC422B"/>
    <w:rsid w:val="00DC532F"/>
    <w:rsid w:val="00DC5DBB"/>
    <w:rsid w:val="00DC5F39"/>
    <w:rsid w:val="00DC648A"/>
    <w:rsid w:val="00DC7215"/>
    <w:rsid w:val="00DD05D5"/>
    <w:rsid w:val="00DD060F"/>
    <w:rsid w:val="00DD0955"/>
    <w:rsid w:val="00DD1658"/>
    <w:rsid w:val="00DD2281"/>
    <w:rsid w:val="00DD3094"/>
    <w:rsid w:val="00DD31BF"/>
    <w:rsid w:val="00DD3E13"/>
    <w:rsid w:val="00DD4D2B"/>
    <w:rsid w:val="00DD7005"/>
    <w:rsid w:val="00DE062E"/>
    <w:rsid w:val="00DE0893"/>
    <w:rsid w:val="00DE0E39"/>
    <w:rsid w:val="00DE18A0"/>
    <w:rsid w:val="00DE2D76"/>
    <w:rsid w:val="00DE34EA"/>
    <w:rsid w:val="00DE4461"/>
    <w:rsid w:val="00DE4E45"/>
    <w:rsid w:val="00DE4F8F"/>
    <w:rsid w:val="00DE5384"/>
    <w:rsid w:val="00DE543D"/>
    <w:rsid w:val="00DE5829"/>
    <w:rsid w:val="00DE5B3C"/>
    <w:rsid w:val="00DE5CB4"/>
    <w:rsid w:val="00DE7803"/>
    <w:rsid w:val="00DF0048"/>
    <w:rsid w:val="00DF2580"/>
    <w:rsid w:val="00DF3A3B"/>
    <w:rsid w:val="00DF3E18"/>
    <w:rsid w:val="00DF4226"/>
    <w:rsid w:val="00DF5E00"/>
    <w:rsid w:val="00DF5FCC"/>
    <w:rsid w:val="00DF60BA"/>
    <w:rsid w:val="00DF71A5"/>
    <w:rsid w:val="00E009A1"/>
    <w:rsid w:val="00E00E92"/>
    <w:rsid w:val="00E01DC5"/>
    <w:rsid w:val="00E02E8A"/>
    <w:rsid w:val="00E0304F"/>
    <w:rsid w:val="00E03966"/>
    <w:rsid w:val="00E03DB5"/>
    <w:rsid w:val="00E041CB"/>
    <w:rsid w:val="00E04BD3"/>
    <w:rsid w:val="00E0579A"/>
    <w:rsid w:val="00E06622"/>
    <w:rsid w:val="00E07427"/>
    <w:rsid w:val="00E07DCC"/>
    <w:rsid w:val="00E118E6"/>
    <w:rsid w:val="00E11977"/>
    <w:rsid w:val="00E12EF0"/>
    <w:rsid w:val="00E13420"/>
    <w:rsid w:val="00E13554"/>
    <w:rsid w:val="00E136E5"/>
    <w:rsid w:val="00E13D9E"/>
    <w:rsid w:val="00E149D7"/>
    <w:rsid w:val="00E1597C"/>
    <w:rsid w:val="00E1707E"/>
    <w:rsid w:val="00E172CD"/>
    <w:rsid w:val="00E21671"/>
    <w:rsid w:val="00E21892"/>
    <w:rsid w:val="00E224FB"/>
    <w:rsid w:val="00E2324A"/>
    <w:rsid w:val="00E269FA"/>
    <w:rsid w:val="00E27011"/>
    <w:rsid w:val="00E2760F"/>
    <w:rsid w:val="00E27AA4"/>
    <w:rsid w:val="00E27CC5"/>
    <w:rsid w:val="00E27FC2"/>
    <w:rsid w:val="00E30659"/>
    <w:rsid w:val="00E30E6E"/>
    <w:rsid w:val="00E31C77"/>
    <w:rsid w:val="00E3324F"/>
    <w:rsid w:val="00E3332B"/>
    <w:rsid w:val="00E33562"/>
    <w:rsid w:val="00E33F59"/>
    <w:rsid w:val="00E35058"/>
    <w:rsid w:val="00E354F1"/>
    <w:rsid w:val="00E366E9"/>
    <w:rsid w:val="00E37169"/>
    <w:rsid w:val="00E3719B"/>
    <w:rsid w:val="00E37C9E"/>
    <w:rsid w:val="00E406E5"/>
    <w:rsid w:val="00E408B9"/>
    <w:rsid w:val="00E40EBB"/>
    <w:rsid w:val="00E41E26"/>
    <w:rsid w:val="00E42BB0"/>
    <w:rsid w:val="00E42FDF"/>
    <w:rsid w:val="00E432B3"/>
    <w:rsid w:val="00E4372B"/>
    <w:rsid w:val="00E44879"/>
    <w:rsid w:val="00E45973"/>
    <w:rsid w:val="00E45D51"/>
    <w:rsid w:val="00E46F78"/>
    <w:rsid w:val="00E51500"/>
    <w:rsid w:val="00E533D7"/>
    <w:rsid w:val="00E53CFA"/>
    <w:rsid w:val="00E547DE"/>
    <w:rsid w:val="00E54D4B"/>
    <w:rsid w:val="00E55617"/>
    <w:rsid w:val="00E5572B"/>
    <w:rsid w:val="00E57EAE"/>
    <w:rsid w:val="00E60405"/>
    <w:rsid w:val="00E60637"/>
    <w:rsid w:val="00E61187"/>
    <w:rsid w:val="00E618F6"/>
    <w:rsid w:val="00E62D16"/>
    <w:rsid w:val="00E62FDF"/>
    <w:rsid w:val="00E63144"/>
    <w:rsid w:val="00E65022"/>
    <w:rsid w:val="00E6534F"/>
    <w:rsid w:val="00E70445"/>
    <w:rsid w:val="00E7047B"/>
    <w:rsid w:val="00E70E08"/>
    <w:rsid w:val="00E72808"/>
    <w:rsid w:val="00E729DA"/>
    <w:rsid w:val="00E7338B"/>
    <w:rsid w:val="00E73C6F"/>
    <w:rsid w:val="00E73CD3"/>
    <w:rsid w:val="00E73D37"/>
    <w:rsid w:val="00E7501D"/>
    <w:rsid w:val="00E7671B"/>
    <w:rsid w:val="00E76EF9"/>
    <w:rsid w:val="00E775A4"/>
    <w:rsid w:val="00E77C94"/>
    <w:rsid w:val="00E77D0A"/>
    <w:rsid w:val="00E80174"/>
    <w:rsid w:val="00E805CE"/>
    <w:rsid w:val="00E80CDB"/>
    <w:rsid w:val="00E81810"/>
    <w:rsid w:val="00E81DD6"/>
    <w:rsid w:val="00E81EEB"/>
    <w:rsid w:val="00E83B4F"/>
    <w:rsid w:val="00E8461C"/>
    <w:rsid w:val="00E8467D"/>
    <w:rsid w:val="00E84C78"/>
    <w:rsid w:val="00E853FC"/>
    <w:rsid w:val="00E85A64"/>
    <w:rsid w:val="00E866B9"/>
    <w:rsid w:val="00E86B5A"/>
    <w:rsid w:val="00E86BF0"/>
    <w:rsid w:val="00E87B3D"/>
    <w:rsid w:val="00E90244"/>
    <w:rsid w:val="00E902B1"/>
    <w:rsid w:val="00E908AE"/>
    <w:rsid w:val="00E90AB9"/>
    <w:rsid w:val="00E90BEA"/>
    <w:rsid w:val="00E92A34"/>
    <w:rsid w:val="00E941A2"/>
    <w:rsid w:val="00E942FB"/>
    <w:rsid w:val="00E94CE8"/>
    <w:rsid w:val="00E94EAB"/>
    <w:rsid w:val="00E95C44"/>
    <w:rsid w:val="00E96B4B"/>
    <w:rsid w:val="00E9712E"/>
    <w:rsid w:val="00E9743B"/>
    <w:rsid w:val="00E97532"/>
    <w:rsid w:val="00EA0B62"/>
    <w:rsid w:val="00EA13B8"/>
    <w:rsid w:val="00EA1FC2"/>
    <w:rsid w:val="00EA20CD"/>
    <w:rsid w:val="00EA2B03"/>
    <w:rsid w:val="00EA2E16"/>
    <w:rsid w:val="00EA3682"/>
    <w:rsid w:val="00EA447E"/>
    <w:rsid w:val="00EA55EF"/>
    <w:rsid w:val="00EA6446"/>
    <w:rsid w:val="00EA656E"/>
    <w:rsid w:val="00EA75DB"/>
    <w:rsid w:val="00EB0BE7"/>
    <w:rsid w:val="00EB1895"/>
    <w:rsid w:val="00EB1F5B"/>
    <w:rsid w:val="00EB2530"/>
    <w:rsid w:val="00EB2602"/>
    <w:rsid w:val="00EB3BCB"/>
    <w:rsid w:val="00EB41DE"/>
    <w:rsid w:val="00EB57D8"/>
    <w:rsid w:val="00EB5871"/>
    <w:rsid w:val="00EB5D54"/>
    <w:rsid w:val="00EB5E0B"/>
    <w:rsid w:val="00EB6B3A"/>
    <w:rsid w:val="00EB6D12"/>
    <w:rsid w:val="00EB6D51"/>
    <w:rsid w:val="00EC0937"/>
    <w:rsid w:val="00EC0E32"/>
    <w:rsid w:val="00EC1689"/>
    <w:rsid w:val="00EC247B"/>
    <w:rsid w:val="00EC4824"/>
    <w:rsid w:val="00EC4899"/>
    <w:rsid w:val="00EC4E85"/>
    <w:rsid w:val="00EC55B2"/>
    <w:rsid w:val="00EC5647"/>
    <w:rsid w:val="00EC5D8B"/>
    <w:rsid w:val="00EC6D0A"/>
    <w:rsid w:val="00EC7C6B"/>
    <w:rsid w:val="00EC7CAC"/>
    <w:rsid w:val="00ED0017"/>
    <w:rsid w:val="00ED03FF"/>
    <w:rsid w:val="00ED0EAF"/>
    <w:rsid w:val="00ED1275"/>
    <w:rsid w:val="00ED1FBA"/>
    <w:rsid w:val="00ED21EA"/>
    <w:rsid w:val="00ED2289"/>
    <w:rsid w:val="00ED3405"/>
    <w:rsid w:val="00ED350D"/>
    <w:rsid w:val="00ED3B36"/>
    <w:rsid w:val="00ED3DA6"/>
    <w:rsid w:val="00ED4835"/>
    <w:rsid w:val="00ED535C"/>
    <w:rsid w:val="00ED58CE"/>
    <w:rsid w:val="00ED6327"/>
    <w:rsid w:val="00ED78EF"/>
    <w:rsid w:val="00ED7A4F"/>
    <w:rsid w:val="00EE10B2"/>
    <w:rsid w:val="00EE19CF"/>
    <w:rsid w:val="00EE2FF6"/>
    <w:rsid w:val="00EE3893"/>
    <w:rsid w:val="00EE39D7"/>
    <w:rsid w:val="00EE39EE"/>
    <w:rsid w:val="00EE4331"/>
    <w:rsid w:val="00EE4850"/>
    <w:rsid w:val="00EE4A36"/>
    <w:rsid w:val="00EE4AFD"/>
    <w:rsid w:val="00EE6329"/>
    <w:rsid w:val="00EE6951"/>
    <w:rsid w:val="00EE7831"/>
    <w:rsid w:val="00EE7BFB"/>
    <w:rsid w:val="00EF05FB"/>
    <w:rsid w:val="00EF073B"/>
    <w:rsid w:val="00EF1BC9"/>
    <w:rsid w:val="00EF1E21"/>
    <w:rsid w:val="00EF239D"/>
    <w:rsid w:val="00EF2E96"/>
    <w:rsid w:val="00EF302B"/>
    <w:rsid w:val="00EF4B36"/>
    <w:rsid w:val="00EF4D77"/>
    <w:rsid w:val="00EF5F21"/>
    <w:rsid w:val="00EF63AE"/>
    <w:rsid w:val="00EF66A6"/>
    <w:rsid w:val="00EF7509"/>
    <w:rsid w:val="00EF79F7"/>
    <w:rsid w:val="00F000B4"/>
    <w:rsid w:val="00F0029C"/>
    <w:rsid w:val="00F006F5"/>
    <w:rsid w:val="00F0071D"/>
    <w:rsid w:val="00F00EAF"/>
    <w:rsid w:val="00F03B64"/>
    <w:rsid w:val="00F03B71"/>
    <w:rsid w:val="00F03F4E"/>
    <w:rsid w:val="00F04556"/>
    <w:rsid w:val="00F04F50"/>
    <w:rsid w:val="00F05149"/>
    <w:rsid w:val="00F058A1"/>
    <w:rsid w:val="00F06319"/>
    <w:rsid w:val="00F065F6"/>
    <w:rsid w:val="00F07BAB"/>
    <w:rsid w:val="00F07D65"/>
    <w:rsid w:val="00F1147A"/>
    <w:rsid w:val="00F11C7B"/>
    <w:rsid w:val="00F1221F"/>
    <w:rsid w:val="00F12794"/>
    <w:rsid w:val="00F13EF6"/>
    <w:rsid w:val="00F15080"/>
    <w:rsid w:val="00F17253"/>
    <w:rsid w:val="00F17EC4"/>
    <w:rsid w:val="00F204C2"/>
    <w:rsid w:val="00F21496"/>
    <w:rsid w:val="00F22395"/>
    <w:rsid w:val="00F22406"/>
    <w:rsid w:val="00F22C7B"/>
    <w:rsid w:val="00F232F9"/>
    <w:rsid w:val="00F257EF"/>
    <w:rsid w:val="00F25D80"/>
    <w:rsid w:val="00F26A92"/>
    <w:rsid w:val="00F27D23"/>
    <w:rsid w:val="00F27D7A"/>
    <w:rsid w:val="00F323AE"/>
    <w:rsid w:val="00F34A17"/>
    <w:rsid w:val="00F353BF"/>
    <w:rsid w:val="00F35CFD"/>
    <w:rsid w:val="00F35E15"/>
    <w:rsid w:val="00F37D56"/>
    <w:rsid w:val="00F4018E"/>
    <w:rsid w:val="00F416B7"/>
    <w:rsid w:val="00F41838"/>
    <w:rsid w:val="00F4293B"/>
    <w:rsid w:val="00F43256"/>
    <w:rsid w:val="00F432C9"/>
    <w:rsid w:val="00F439FA"/>
    <w:rsid w:val="00F43D24"/>
    <w:rsid w:val="00F44115"/>
    <w:rsid w:val="00F46036"/>
    <w:rsid w:val="00F465A3"/>
    <w:rsid w:val="00F47337"/>
    <w:rsid w:val="00F5068B"/>
    <w:rsid w:val="00F50835"/>
    <w:rsid w:val="00F50DEF"/>
    <w:rsid w:val="00F50F2B"/>
    <w:rsid w:val="00F5107D"/>
    <w:rsid w:val="00F51753"/>
    <w:rsid w:val="00F526A4"/>
    <w:rsid w:val="00F52901"/>
    <w:rsid w:val="00F52C18"/>
    <w:rsid w:val="00F5319A"/>
    <w:rsid w:val="00F5358F"/>
    <w:rsid w:val="00F5391F"/>
    <w:rsid w:val="00F5543A"/>
    <w:rsid w:val="00F562C9"/>
    <w:rsid w:val="00F5634E"/>
    <w:rsid w:val="00F564C7"/>
    <w:rsid w:val="00F5700A"/>
    <w:rsid w:val="00F57963"/>
    <w:rsid w:val="00F60571"/>
    <w:rsid w:val="00F61CE0"/>
    <w:rsid w:val="00F6473F"/>
    <w:rsid w:val="00F6513E"/>
    <w:rsid w:val="00F7062C"/>
    <w:rsid w:val="00F70B35"/>
    <w:rsid w:val="00F70F67"/>
    <w:rsid w:val="00F71577"/>
    <w:rsid w:val="00F71A3F"/>
    <w:rsid w:val="00F7212E"/>
    <w:rsid w:val="00F72D3E"/>
    <w:rsid w:val="00F733DE"/>
    <w:rsid w:val="00F73A16"/>
    <w:rsid w:val="00F74A1D"/>
    <w:rsid w:val="00F74E44"/>
    <w:rsid w:val="00F77B49"/>
    <w:rsid w:val="00F77FD2"/>
    <w:rsid w:val="00F8035E"/>
    <w:rsid w:val="00F80989"/>
    <w:rsid w:val="00F80DAF"/>
    <w:rsid w:val="00F81799"/>
    <w:rsid w:val="00F82486"/>
    <w:rsid w:val="00F83965"/>
    <w:rsid w:val="00F8397F"/>
    <w:rsid w:val="00F84619"/>
    <w:rsid w:val="00F84898"/>
    <w:rsid w:val="00F84DCF"/>
    <w:rsid w:val="00F84ED7"/>
    <w:rsid w:val="00F854F2"/>
    <w:rsid w:val="00F85946"/>
    <w:rsid w:val="00F87A80"/>
    <w:rsid w:val="00F905CC"/>
    <w:rsid w:val="00F90692"/>
    <w:rsid w:val="00F911B8"/>
    <w:rsid w:val="00F92728"/>
    <w:rsid w:val="00F93403"/>
    <w:rsid w:val="00F93EB8"/>
    <w:rsid w:val="00F94219"/>
    <w:rsid w:val="00F9431D"/>
    <w:rsid w:val="00F94349"/>
    <w:rsid w:val="00F94C56"/>
    <w:rsid w:val="00F95224"/>
    <w:rsid w:val="00F95379"/>
    <w:rsid w:val="00F96898"/>
    <w:rsid w:val="00F97DC7"/>
    <w:rsid w:val="00FA0785"/>
    <w:rsid w:val="00FA1385"/>
    <w:rsid w:val="00FA1D4F"/>
    <w:rsid w:val="00FA1F6D"/>
    <w:rsid w:val="00FA23D6"/>
    <w:rsid w:val="00FA2C2A"/>
    <w:rsid w:val="00FA4306"/>
    <w:rsid w:val="00FA49B7"/>
    <w:rsid w:val="00FA4A77"/>
    <w:rsid w:val="00FA5A66"/>
    <w:rsid w:val="00FA6AD0"/>
    <w:rsid w:val="00FA6CE3"/>
    <w:rsid w:val="00FB124B"/>
    <w:rsid w:val="00FB154D"/>
    <w:rsid w:val="00FB1F2F"/>
    <w:rsid w:val="00FB339C"/>
    <w:rsid w:val="00FB3CC9"/>
    <w:rsid w:val="00FB434E"/>
    <w:rsid w:val="00FB4EDE"/>
    <w:rsid w:val="00FB5A47"/>
    <w:rsid w:val="00FC1EB5"/>
    <w:rsid w:val="00FC38DD"/>
    <w:rsid w:val="00FC4999"/>
    <w:rsid w:val="00FC4C53"/>
    <w:rsid w:val="00FC4F08"/>
    <w:rsid w:val="00FC577E"/>
    <w:rsid w:val="00FC7611"/>
    <w:rsid w:val="00FD1020"/>
    <w:rsid w:val="00FD1778"/>
    <w:rsid w:val="00FD2DDA"/>
    <w:rsid w:val="00FD3719"/>
    <w:rsid w:val="00FD3EF2"/>
    <w:rsid w:val="00FD478C"/>
    <w:rsid w:val="00FD481A"/>
    <w:rsid w:val="00FD4F50"/>
    <w:rsid w:val="00FD656E"/>
    <w:rsid w:val="00FD7291"/>
    <w:rsid w:val="00FE202C"/>
    <w:rsid w:val="00FE2FF0"/>
    <w:rsid w:val="00FE3B41"/>
    <w:rsid w:val="00FE5A26"/>
    <w:rsid w:val="00FE6251"/>
    <w:rsid w:val="00FE63F7"/>
    <w:rsid w:val="00FE7477"/>
    <w:rsid w:val="00FF0AEE"/>
    <w:rsid w:val="00FF0D49"/>
    <w:rsid w:val="00FF133B"/>
    <w:rsid w:val="00FF1E76"/>
    <w:rsid w:val="00FF2683"/>
    <w:rsid w:val="00FF4817"/>
    <w:rsid w:val="00FF4ECE"/>
    <w:rsid w:val="00FF566B"/>
    <w:rsid w:val="00FF72A2"/>
    <w:rsid w:val="00FF7322"/>
    <w:rsid w:val="00FF7BA4"/>
    <w:rsid w:val="00FF7CFA"/>
    <w:rsid w:val="00FF7EBA"/>
    <w:rsid w:val="00FF7F31"/>
    <w:rsid w:val="010D1544"/>
    <w:rsid w:val="019D8F1E"/>
    <w:rsid w:val="043C3785"/>
    <w:rsid w:val="046046AF"/>
    <w:rsid w:val="04BC3261"/>
    <w:rsid w:val="062C8408"/>
    <w:rsid w:val="06B83118"/>
    <w:rsid w:val="06D40FAF"/>
    <w:rsid w:val="07D6FF06"/>
    <w:rsid w:val="081A4CD7"/>
    <w:rsid w:val="0825AD9C"/>
    <w:rsid w:val="0A36C5AF"/>
    <w:rsid w:val="0AD453D2"/>
    <w:rsid w:val="0B542648"/>
    <w:rsid w:val="0C1008AA"/>
    <w:rsid w:val="0C142F04"/>
    <w:rsid w:val="0C503936"/>
    <w:rsid w:val="0C74A139"/>
    <w:rsid w:val="0D560C0C"/>
    <w:rsid w:val="0E4C9766"/>
    <w:rsid w:val="0FEEF67D"/>
    <w:rsid w:val="10121906"/>
    <w:rsid w:val="10BAC147"/>
    <w:rsid w:val="110D7037"/>
    <w:rsid w:val="11335ABD"/>
    <w:rsid w:val="11DC5EB1"/>
    <w:rsid w:val="12FE23CB"/>
    <w:rsid w:val="13332B05"/>
    <w:rsid w:val="137813CB"/>
    <w:rsid w:val="143EB526"/>
    <w:rsid w:val="1527D4FF"/>
    <w:rsid w:val="155C6CA9"/>
    <w:rsid w:val="157BD0D8"/>
    <w:rsid w:val="16017A89"/>
    <w:rsid w:val="16DFD8B5"/>
    <w:rsid w:val="173CAFEC"/>
    <w:rsid w:val="17DED630"/>
    <w:rsid w:val="1888AB6A"/>
    <w:rsid w:val="18EDEE23"/>
    <w:rsid w:val="19B8F66B"/>
    <w:rsid w:val="19DC74C6"/>
    <w:rsid w:val="1A67CE65"/>
    <w:rsid w:val="1B20F6AA"/>
    <w:rsid w:val="1BF54A27"/>
    <w:rsid w:val="1CBB07D1"/>
    <w:rsid w:val="1E1FA9BF"/>
    <w:rsid w:val="1E3E2052"/>
    <w:rsid w:val="1E420F02"/>
    <w:rsid w:val="1E69E790"/>
    <w:rsid w:val="200E524C"/>
    <w:rsid w:val="20B82F40"/>
    <w:rsid w:val="21B674AF"/>
    <w:rsid w:val="22103E06"/>
    <w:rsid w:val="22E5397B"/>
    <w:rsid w:val="244FD685"/>
    <w:rsid w:val="24CE2F06"/>
    <w:rsid w:val="253083EE"/>
    <w:rsid w:val="26E54DB9"/>
    <w:rsid w:val="270AF3BE"/>
    <w:rsid w:val="27C90FAC"/>
    <w:rsid w:val="28EBFABC"/>
    <w:rsid w:val="293D04C4"/>
    <w:rsid w:val="29EAFE3D"/>
    <w:rsid w:val="2AD11092"/>
    <w:rsid w:val="2B3BC23E"/>
    <w:rsid w:val="2B45B5DD"/>
    <w:rsid w:val="2BA52508"/>
    <w:rsid w:val="2E14EAFA"/>
    <w:rsid w:val="2EDB9AF1"/>
    <w:rsid w:val="31C35C1D"/>
    <w:rsid w:val="3250EF59"/>
    <w:rsid w:val="3284FDEF"/>
    <w:rsid w:val="33B7E92D"/>
    <w:rsid w:val="341CC014"/>
    <w:rsid w:val="348804D9"/>
    <w:rsid w:val="35981871"/>
    <w:rsid w:val="3731111A"/>
    <w:rsid w:val="386B00AA"/>
    <w:rsid w:val="39575EB7"/>
    <w:rsid w:val="39CAD888"/>
    <w:rsid w:val="3A95E592"/>
    <w:rsid w:val="3AD25DEE"/>
    <w:rsid w:val="3B56EFB1"/>
    <w:rsid w:val="3B78BD4E"/>
    <w:rsid w:val="3C00B333"/>
    <w:rsid w:val="3D9A7A07"/>
    <w:rsid w:val="3DE5F7E1"/>
    <w:rsid w:val="3FA47C4F"/>
    <w:rsid w:val="403AA6F4"/>
    <w:rsid w:val="41218D03"/>
    <w:rsid w:val="41CE3F96"/>
    <w:rsid w:val="4546A16E"/>
    <w:rsid w:val="45C7D65C"/>
    <w:rsid w:val="47C4BD65"/>
    <w:rsid w:val="484965F3"/>
    <w:rsid w:val="48FDC89A"/>
    <w:rsid w:val="493DEAD2"/>
    <w:rsid w:val="499073E2"/>
    <w:rsid w:val="4A1A4349"/>
    <w:rsid w:val="4A61EDAD"/>
    <w:rsid w:val="4A62E44D"/>
    <w:rsid w:val="4B055EF5"/>
    <w:rsid w:val="4B2C0B65"/>
    <w:rsid w:val="4BF5A7DD"/>
    <w:rsid w:val="4BF8CA1D"/>
    <w:rsid w:val="4E61351A"/>
    <w:rsid w:val="4EEB274D"/>
    <w:rsid w:val="4F61AC3A"/>
    <w:rsid w:val="5137BDB5"/>
    <w:rsid w:val="51ECE2BD"/>
    <w:rsid w:val="528C1943"/>
    <w:rsid w:val="529D64EA"/>
    <w:rsid w:val="53A3FD80"/>
    <w:rsid w:val="546D6B8E"/>
    <w:rsid w:val="54DBE340"/>
    <w:rsid w:val="551E8296"/>
    <w:rsid w:val="55945911"/>
    <w:rsid w:val="55E7F649"/>
    <w:rsid w:val="5613D795"/>
    <w:rsid w:val="57F01DCA"/>
    <w:rsid w:val="59208CE9"/>
    <w:rsid w:val="5A82FE79"/>
    <w:rsid w:val="5C47A3BA"/>
    <w:rsid w:val="5C613463"/>
    <w:rsid w:val="5D0FD39C"/>
    <w:rsid w:val="600D737B"/>
    <w:rsid w:val="605D9AB7"/>
    <w:rsid w:val="6132C038"/>
    <w:rsid w:val="62592F32"/>
    <w:rsid w:val="633B572E"/>
    <w:rsid w:val="63D42D2C"/>
    <w:rsid w:val="63E7B876"/>
    <w:rsid w:val="63F40B11"/>
    <w:rsid w:val="64A9FCBF"/>
    <w:rsid w:val="6557B3D2"/>
    <w:rsid w:val="66A877B1"/>
    <w:rsid w:val="66F7874E"/>
    <w:rsid w:val="6835DBCF"/>
    <w:rsid w:val="6911E314"/>
    <w:rsid w:val="6991FB3B"/>
    <w:rsid w:val="6AEA4489"/>
    <w:rsid w:val="6BC8C6BA"/>
    <w:rsid w:val="6C3C8E8B"/>
    <w:rsid w:val="6D29E8F0"/>
    <w:rsid w:val="6D3835E9"/>
    <w:rsid w:val="6D9F114D"/>
    <w:rsid w:val="6E5788D1"/>
    <w:rsid w:val="6EBB3814"/>
    <w:rsid w:val="6F76ED08"/>
    <w:rsid w:val="70B61346"/>
    <w:rsid w:val="71103013"/>
    <w:rsid w:val="72406C36"/>
    <w:rsid w:val="7446CD64"/>
    <w:rsid w:val="749EA81C"/>
    <w:rsid w:val="74B70DFC"/>
    <w:rsid w:val="759ACFB4"/>
    <w:rsid w:val="75CBDD1C"/>
    <w:rsid w:val="7628928A"/>
    <w:rsid w:val="76912065"/>
    <w:rsid w:val="770B3561"/>
    <w:rsid w:val="77301A56"/>
    <w:rsid w:val="7769B69F"/>
    <w:rsid w:val="795CCE5A"/>
    <w:rsid w:val="79B7333E"/>
    <w:rsid w:val="7A865820"/>
    <w:rsid w:val="7AE125BB"/>
    <w:rsid w:val="7B04748D"/>
    <w:rsid w:val="7CED0F25"/>
    <w:rsid w:val="7D02FC88"/>
    <w:rsid w:val="7D9365B2"/>
    <w:rsid w:val="7DADAF2A"/>
    <w:rsid w:val="7E210551"/>
    <w:rsid w:val="7EBCC8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5EBEF044-271C-4317-A6D2-5063D340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aliases w:val="Clanek1_ZD"/>
    <w:basedOn w:val="Normln"/>
    <w:next w:val="Normln"/>
    <w:link w:val="Nadpis1Char"/>
    <w:uiPriority w:val="99"/>
    <w:qFormat/>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aliases w:val="Clanek1_ZD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9"/>
      </w:numPr>
      <w:tabs>
        <w:tab w:val="clear" w:pos="360"/>
      </w:tabs>
      <w:ind w:left="851"/>
    </w:pPr>
  </w:style>
  <w:style w:type="paragraph" w:customStyle="1" w:styleId="bllcislovany">
    <w:name w:val="bll_cislovany"/>
    <w:basedOn w:val="bllzaklad"/>
    <w:rsid w:val="00463FA0"/>
    <w:pPr>
      <w:numPr>
        <w:numId w:val="6"/>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7"/>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8"/>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10"/>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11"/>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5"/>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12"/>
      </w:numPr>
    </w:pPr>
  </w:style>
  <w:style w:type="paragraph" w:customStyle="1" w:styleId="OdstavecII">
    <w:name w:val="Odstavec_II"/>
    <w:basedOn w:val="Nadpis1"/>
    <w:next w:val="Psmeno"/>
    <w:qFormat/>
    <w:rsid w:val="00BE234F"/>
    <w:pPr>
      <w:numPr>
        <w:ilvl w:val="1"/>
        <w:numId w:val="5"/>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5"/>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5"/>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13"/>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qFormat/>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customStyle="1" w:styleId="Nevyeenzmnka1">
    <w:name w:val="Nevyřešená zmínka1"/>
    <w:basedOn w:val="Standardnpsmoodstavce"/>
    <w:uiPriority w:val="99"/>
    <w:semiHidden/>
    <w:unhideWhenUsed/>
    <w:rsid w:val="00CE486B"/>
    <w:rPr>
      <w:color w:val="605E5C"/>
      <w:shd w:val="clear" w:color="auto" w:fill="E1DFDD"/>
    </w:rPr>
  </w:style>
  <w:style w:type="paragraph" w:customStyle="1" w:styleId="Textpod2rove">
    <w:name w:val="Text pod 2. úroveň"/>
    <w:basedOn w:val="Normln"/>
    <w:qFormat/>
    <w:rsid w:val="002C65E2"/>
    <w:pPr>
      <w:spacing w:after="120"/>
      <w:ind w:left="1956" w:hanging="425"/>
      <w:jc w:val="both"/>
    </w:pPr>
    <w:rPr>
      <w:sz w:val="20"/>
      <w:lang w:eastAsia="en-US"/>
    </w:rPr>
  </w:style>
  <w:style w:type="character" w:customStyle="1" w:styleId="ZpatChar">
    <w:name w:val="Zápatí Char"/>
    <w:basedOn w:val="Standardnpsmoodstavce"/>
    <w:link w:val="Zpat"/>
    <w:uiPriority w:val="99"/>
    <w:rsid w:val="002C65E2"/>
    <w:rPr>
      <w:rFonts w:ascii="Arial" w:hAnsi="Arial"/>
    </w:rPr>
  </w:style>
  <w:style w:type="paragraph" w:customStyle="1" w:styleId="1rove">
    <w:name w:val="1. úroveň"/>
    <w:basedOn w:val="Normln"/>
    <w:link w:val="1roveChar"/>
    <w:qFormat/>
    <w:rsid w:val="003E13CE"/>
    <w:pPr>
      <w:spacing w:before="120" w:after="120"/>
      <w:ind w:left="792" w:hanging="432"/>
      <w:jc w:val="both"/>
    </w:pPr>
    <w:rPr>
      <w:szCs w:val="22"/>
    </w:rPr>
  </w:style>
  <w:style w:type="character" w:customStyle="1" w:styleId="1roveChar">
    <w:name w:val="1. úroveň Char"/>
    <w:basedOn w:val="Standardnpsmoodstavce"/>
    <w:link w:val="1rove"/>
    <w:rsid w:val="003E13CE"/>
    <w:rPr>
      <w:rFonts w:ascii="Arial Narrow" w:hAnsi="Arial Narrow"/>
      <w:sz w:val="22"/>
      <w:szCs w:val="22"/>
    </w:rPr>
  </w:style>
  <w:style w:type="character" w:customStyle="1" w:styleId="Nevyeenzmnka2">
    <w:name w:val="Nevyřešená zmínka2"/>
    <w:basedOn w:val="Standardnpsmoodstavce"/>
    <w:uiPriority w:val="99"/>
    <w:semiHidden/>
    <w:unhideWhenUsed/>
    <w:rsid w:val="003056B9"/>
    <w:rPr>
      <w:color w:val="605E5C"/>
      <w:shd w:val="clear" w:color="auto" w:fill="E1DFDD"/>
    </w:rPr>
  </w:style>
  <w:style w:type="paragraph" w:customStyle="1" w:styleId="pf0">
    <w:name w:val="pf0"/>
    <w:basedOn w:val="Normln"/>
    <w:rsid w:val="00B048D3"/>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B048D3"/>
    <w:rPr>
      <w:rFonts w:ascii="Segoe UI" w:hAnsi="Segoe UI" w:cs="Segoe UI" w:hint="default"/>
      <w:color w:val="FF0000"/>
      <w:sz w:val="18"/>
      <w:szCs w:val="18"/>
      <w:shd w:val="clear" w:color="auto" w:fill="FFFF00"/>
    </w:rPr>
  </w:style>
  <w:style w:type="character" w:styleId="Nevyeenzmnka">
    <w:name w:val="Unresolved Mention"/>
    <w:basedOn w:val="Standardnpsmoodstavce"/>
    <w:uiPriority w:val="99"/>
    <w:semiHidden/>
    <w:unhideWhenUsed/>
    <w:rsid w:val="00C7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03376187">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71274142">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55624289">
      <w:bodyDiv w:val="1"/>
      <w:marLeft w:val="0"/>
      <w:marRight w:val="0"/>
      <w:marTop w:val="0"/>
      <w:marBottom w:val="0"/>
      <w:divBdr>
        <w:top w:val="none" w:sz="0" w:space="0" w:color="auto"/>
        <w:left w:val="none" w:sz="0" w:space="0" w:color="auto"/>
        <w:bottom w:val="none" w:sz="0" w:space="0" w:color="auto"/>
        <w:right w:val="none" w:sz="0" w:space="0" w:color="auto"/>
      </w:divBdr>
    </w:div>
    <w:div w:id="573859636">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7062372">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80627835">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75257915">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3944124">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79862160">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696230497">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786078610">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844003520">
      <w:bodyDiv w:val="1"/>
      <w:marLeft w:val="0"/>
      <w:marRight w:val="0"/>
      <w:marTop w:val="0"/>
      <w:marBottom w:val="0"/>
      <w:divBdr>
        <w:top w:val="none" w:sz="0" w:space="0" w:color="auto"/>
        <w:left w:val="none" w:sz="0" w:space="0" w:color="auto"/>
        <w:bottom w:val="none" w:sz="0" w:space="0" w:color="auto"/>
        <w:right w:val="none" w:sz="0" w:space="0" w:color="auto"/>
      </w:divBdr>
    </w:div>
    <w:div w:id="1876846833">
      <w:bodyDiv w:val="1"/>
      <w:marLeft w:val="0"/>
      <w:marRight w:val="0"/>
      <w:marTop w:val="0"/>
      <w:marBottom w:val="0"/>
      <w:divBdr>
        <w:top w:val="none" w:sz="0" w:space="0" w:color="auto"/>
        <w:left w:val="none" w:sz="0" w:space="0" w:color="auto"/>
        <w:bottom w:val="none" w:sz="0" w:space="0" w:color="auto"/>
        <w:right w:val="none" w:sz="0" w:space="0" w:color="auto"/>
      </w:divBdr>
    </w:div>
    <w:div w:id="1888566059">
      <w:bodyDiv w:val="1"/>
      <w:marLeft w:val="0"/>
      <w:marRight w:val="0"/>
      <w:marTop w:val="0"/>
      <w:marBottom w:val="0"/>
      <w:divBdr>
        <w:top w:val="none" w:sz="0" w:space="0" w:color="auto"/>
        <w:left w:val="none" w:sz="0" w:space="0" w:color="auto"/>
        <w:bottom w:val="none" w:sz="0" w:space="0" w:color="auto"/>
        <w:right w:val="none" w:sz="0" w:space="0" w:color="auto"/>
      </w:divBdr>
    </w:div>
    <w:div w:id="1909342461">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78685248">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chta@rect.mun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muni.cz/vz0000760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02" TargetMode="External"/><Relationship Id="rId5" Type="http://schemas.openxmlformats.org/officeDocument/2006/relationships/numbering" Target="numbering.xml"/><Relationship Id="rId15" Type="http://schemas.openxmlformats.org/officeDocument/2006/relationships/hyperlink" Target="file:///C:/Users/247696/MUNI/CREATIC%20-%20CREATIC%20OP%20JAK%20Project%20-%20Gener&#225;ln&#237;%20dodavatel/ZD/Aktualni20240315/lucie.flajsarova@med.muni.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251675/AppData/Local/Microsoft/Windows/INetCache/Content.Outlook/50XQ9G0D/kralik@rect.muni.cz"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r w:rsidRPr="00401F58">
            <w:rPr>
              <w:rStyle w:val="Zstupntext"/>
              <w:highlight w:val="yellow"/>
            </w:rPr>
            <w:t>vepište text</w:t>
          </w:r>
        </w:p>
      </w:docPartBody>
    </w:docPart>
    <w:docPart>
      <w:docPartPr>
        <w:name w:val="84822A6334A04F6A967D0BE604FBBEBA"/>
        <w:category>
          <w:name w:val="Obecné"/>
          <w:gallery w:val="placeholder"/>
        </w:category>
        <w:types>
          <w:type w:val="bbPlcHdr"/>
        </w:types>
        <w:behaviors>
          <w:behavior w:val="content"/>
        </w:behaviors>
        <w:guid w:val="{358CD0FF-1B5A-4067-99C4-33C7E2F1BF51}"/>
      </w:docPartPr>
      <w:docPartBody>
        <w:p w:rsidR="00BC179E" w:rsidRDefault="005048CB" w:rsidP="005048CB">
          <w:pPr>
            <w:pStyle w:val="84822A6334A04F6A967D0BE604FBBEBA"/>
          </w:pPr>
          <w:r>
            <w:rPr>
              <w:rStyle w:val="Zstupntext"/>
            </w:rPr>
            <w:t>v</w:t>
          </w:r>
          <w:r w:rsidRPr="00FB47AA">
            <w:rPr>
              <w:rStyle w:val="Zstupntext"/>
            </w:rPr>
            <w:t>epište název</w:t>
          </w:r>
        </w:p>
      </w:docPartBody>
    </w:docPart>
    <w:docPart>
      <w:docPartPr>
        <w:name w:val="4AC205ED748F44708778A83F1DDC80EA"/>
        <w:category>
          <w:name w:val="Obecné"/>
          <w:gallery w:val="placeholder"/>
        </w:category>
        <w:types>
          <w:type w:val="bbPlcHdr"/>
        </w:types>
        <w:behaviors>
          <w:behavior w:val="content"/>
        </w:behaviors>
        <w:guid w:val="{A07A2ED1-DF69-46FC-AF68-355669C7408B}"/>
      </w:docPartPr>
      <w:docPartBody>
        <w:p w:rsidR="00BC179E" w:rsidRDefault="005048CB" w:rsidP="005048CB">
          <w:pPr>
            <w:pStyle w:val="4AC205ED748F44708778A83F1DDC80EA"/>
          </w:pPr>
          <w:r>
            <w:rPr>
              <w:rStyle w:val="Zstupntext"/>
            </w:rPr>
            <w:t>z</w:t>
          </w:r>
          <w:r w:rsidRPr="00086D6B">
            <w:rPr>
              <w:rStyle w:val="Zstupntext"/>
            </w:rPr>
            <w:t>volte položku.</w:t>
          </w:r>
        </w:p>
      </w:docPartBody>
    </w:docPart>
    <w:docPart>
      <w:docPartPr>
        <w:name w:val="96BA1C2700AB4C84A675D3530008450F"/>
        <w:category>
          <w:name w:val="Obecné"/>
          <w:gallery w:val="placeholder"/>
        </w:category>
        <w:types>
          <w:type w:val="bbPlcHdr"/>
        </w:types>
        <w:behaviors>
          <w:behavior w:val="content"/>
        </w:behaviors>
        <w:guid w:val="{3809334C-2C36-4FE8-A331-3AF5E02F7AC7}"/>
      </w:docPartPr>
      <w:docPartBody>
        <w:p w:rsidR="00C20F37" w:rsidRDefault="00C20F37" w:rsidP="00C20F37">
          <w:pPr>
            <w:pStyle w:val="96BA1C2700AB4C84A675D3530008450F"/>
          </w:pPr>
          <w:r>
            <w:rPr>
              <w:rStyle w:val="Zstupntext"/>
            </w:rPr>
            <w:t>v</w:t>
          </w:r>
          <w:r w:rsidRPr="00FB47AA">
            <w:rPr>
              <w:rStyle w:val="Zstupntext"/>
            </w:rPr>
            <w:t>epište název</w:t>
          </w:r>
        </w:p>
      </w:docPartBody>
    </w:docPart>
    <w:docPart>
      <w:docPartPr>
        <w:name w:val="3028EB5B7DDA42739ADDCAF39E8DF39B"/>
        <w:category>
          <w:name w:val="Obecné"/>
          <w:gallery w:val="placeholder"/>
        </w:category>
        <w:types>
          <w:type w:val="bbPlcHdr"/>
        </w:types>
        <w:behaviors>
          <w:behavior w:val="content"/>
        </w:behaviors>
        <w:guid w:val="{D33750A0-D077-46C1-B9FB-0B583AE9C9D5}"/>
      </w:docPartPr>
      <w:docPartBody>
        <w:p w:rsidR="00401D6D" w:rsidRDefault="00401D6D" w:rsidP="00401D6D">
          <w:pPr>
            <w:pStyle w:val="3028EB5B7DDA42739ADDCAF39E8DF39B"/>
          </w:pPr>
          <w:r>
            <w:rPr>
              <w:rStyle w:val="Zstupntext"/>
            </w:rPr>
            <w:t>v</w:t>
          </w:r>
          <w:r w:rsidRPr="00FB47AA">
            <w:rPr>
              <w:rStyle w:val="Zstupntext"/>
            </w:rPr>
            <w:t>epište název</w:t>
          </w:r>
        </w:p>
      </w:docPartBody>
    </w:docPart>
    <w:docPart>
      <w:docPartPr>
        <w:name w:val="C1B2CE4791A244A29B567FA30EC8B192"/>
        <w:category>
          <w:name w:val="Obecné"/>
          <w:gallery w:val="placeholder"/>
        </w:category>
        <w:types>
          <w:type w:val="bbPlcHdr"/>
        </w:types>
        <w:behaviors>
          <w:behavior w:val="content"/>
        </w:behaviors>
        <w:guid w:val="{D3DE3128-8C1C-4F52-9D15-199874949C2E}"/>
      </w:docPartPr>
      <w:docPartBody>
        <w:p w:rsidR="00401D6D" w:rsidRDefault="00401D6D" w:rsidP="00401D6D">
          <w:pPr>
            <w:pStyle w:val="C1B2CE4791A244A29B567FA30EC8B192"/>
          </w:pPr>
          <w:r>
            <w:rPr>
              <w:rStyle w:val="Zstupntext"/>
            </w:rPr>
            <w:t>z</w:t>
          </w:r>
          <w:r w:rsidRPr="007F31EE">
            <w:rPr>
              <w:rStyle w:val="Zstupntext"/>
            </w:rPr>
            <w:t>volte položku.</w:t>
          </w:r>
        </w:p>
      </w:docPartBody>
    </w:docPart>
    <w:docPart>
      <w:docPartPr>
        <w:name w:val="2F68A4A018DD4DD5BBC1C9B8A95124E9"/>
        <w:category>
          <w:name w:val="Obecné"/>
          <w:gallery w:val="placeholder"/>
        </w:category>
        <w:types>
          <w:type w:val="bbPlcHdr"/>
        </w:types>
        <w:behaviors>
          <w:behavior w:val="content"/>
        </w:behaviors>
        <w:guid w:val="{4CE8042F-C452-4673-AE63-7137C6459EFD}"/>
      </w:docPartPr>
      <w:docPartBody>
        <w:p w:rsidR="000461C1" w:rsidRDefault="00401D6D" w:rsidP="00401D6D">
          <w:pPr>
            <w:pStyle w:val="2F68A4A018DD4DD5BBC1C9B8A95124E9"/>
          </w:pPr>
          <w:r>
            <w:rPr>
              <w:rStyle w:val="Zstupntext"/>
            </w:rPr>
            <w:t>v</w:t>
          </w:r>
          <w:r w:rsidRPr="00FB47AA">
            <w:rPr>
              <w:rStyle w:val="Zstupntext"/>
            </w:rPr>
            <w:t>epište název</w:t>
          </w:r>
        </w:p>
      </w:docPartBody>
    </w:docPart>
    <w:docPart>
      <w:docPartPr>
        <w:name w:val="8D46F4955C39407EAADAF0F3752C7C37"/>
        <w:category>
          <w:name w:val="Obecné"/>
          <w:gallery w:val="placeholder"/>
        </w:category>
        <w:types>
          <w:type w:val="bbPlcHdr"/>
        </w:types>
        <w:behaviors>
          <w:behavior w:val="content"/>
        </w:behaviors>
        <w:guid w:val="{795A40D4-977A-4190-87F8-B05E7C0E51A6}"/>
      </w:docPartPr>
      <w:docPartBody>
        <w:p w:rsidR="00480D6A" w:rsidRDefault="00480D6A" w:rsidP="00480D6A">
          <w:pPr>
            <w:pStyle w:val="8D46F4955C39407EAADAF0F3752C7C37"/>
          </w:pPr>
          <w:r>
            <w:rPr>
              <w:rStyle w:val="Zstupntext"/>
            </w:rPr>
            <w:t>v</w:t>
          </w:r>
          <w:r w:rsidRPr="00FB47AA">
            <w:rPr>
              <w:rStyle w:val="Zstupntext"/>
            </w:rPr>
            <w:t>epište název</w:t>
          </w:r>
        </w:p>
      </w:docPartBody>
    </w:docPart>
    <w:docPart>
      <w:docPartPr>
        <w:name w:val="C435FE4EB216439A9575288751684DF2"/>
        <w:category>
          <w:name w:val="Obecné"/>
          <w:gallery w:val="placeholder"/>
        </w:category>
        <w:types>
          <w:type w:val="bbPlcHdr"/>
        </w:types>
        <w:behaviors>
          <w:behavior w:val="content"/>
        </w:behaviors>
        <w:guid w:val="{81A01580-1C73-43D6-901A-7BE83E835E9B}"/>
      </w:docPartPr>
      <w:docPartBody>
        <w:p w:rsidR="00480D6A" w:rsidRDefault="00480D6A" w:rsidP="00480D6A">
          <w:pPr>
            <w:pStyle w:val="C435FE4EB216439A9575288751684DF2"/>
          </w:pPr>
          <w:r w:rsidRPr="00401F58">
            <w:rPr>
              <w:rStyle w:val="Zstupntext"/>
              <w:highlight w:val="yellow"/>
            </w:rPr>
            <w:t>vepište text</w:t>
          </w:r>
        </w:p>
      </w:docPartBody>
    </w:docPart>
    <w:docPart>
      <w:docPartPr>
        <w:name w:val="13A36BD5567F4299BB1E53D9AEE638FD"/>
        <w:category>
          <w:name w:val="Obecné"/>
          <w:gallery w:val="placeholder"/>
        </w:category>
        <w:types>
          <w:type w:val="bbPlcHdr"/>
        </w:types>
        <w:behaviors>
          <w:behavior w:val="content"/>
        </w:behaviors>
        <w:guid w:val="{0737A0C5-FD1F-453B-9EE5-0BA42AF4D595}"/>
      </w:docPartPr>
      <w:docPartBody>
        <w:p w:rsidR="00480D6A" w:rsidRDefault="00480D6A" w:rsidP="00480D6A">
          <w:pPr>
            <w:pStyle w:val="13A36BD5567F4299BB1E53D9AEE638FD"/>
          </w:pPr>
          <w:r w:rsidRPr="004F3D33">
            <w:rPr>
              <w:rStyle w:val="Zstupntext"/>
            </w:rPr>
            <w:t>Klikněte nebo klepněte sem a zadejte text.</w:t>
          </w:r>
        </w:p>
      </w:docPartBody>
    </w:docPart>
    <w:docPart>
      <w:docPartPr>
        <w:name w:val="491A54466A8145768B1A3509DA9ED962"/>
        <w:category>
          <w:name w:val="Obecné"/>
          <w:gallery w:val="placeholder"/>
        </w:category>
        <w:types>
          <w:type w:val="bbPlcHdr"/>
        </w:types>
        <w:behaviors>
          <w:behavior w:val="content"/>
        </w:behaviors>
        <w:guid w:val="{4AA74297-DA63-4808-9EB8-8651D3D1FBB0}"/>
      </w:docPartPr>
      <w:docPartBody>
        <w:p w:rsidR="00DF2580" w:rsidRDefault="00DF2580" w:rsidP="00DF2580">
          <w:pPr>
            <w:pStyle w:val="491A54466A8145768B1A3509DA9ED962"/>
          </w:pPr>
          <w:r w:rsidRPr="00401F58">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71359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461C1"/>
    <w:rsid w:val="00070C8D"/>
    <w:rsid w:val="0007161D"/>
    <w:rsid w:val="000727AF"/>
    <w:rsid w:val="000A4EFF"/>
    <w:rsid w:val="000B10C7"/>
    <w:rsid w:val="000C098E"/>
    <w:rsid w:val="000F55E2"/>
    <w:rsid w:val="001048D7"/>
    <w:rsid w:val="0011134F"/>
    <w:rsid w:val="001231F8"/>
    <w:rsid w:val="00136283"/>
    <w:rsid w:val="00153974"/>
    <w:rsid w:val="001B67FB"/>
    <w:rsid w:val="001D3D42"/>
    <w:rsid w:val="0020010B"/>
    <w:rsid w:val="00266E4A"/>
    <w:rsid w:val="00296A2C"/>
    <w:rsid w:val="002A7928"/>
    <w:rsid w:val="002B189D"/>
    <w:rsid w:val="002B487B"/>
    <w:rsid w:val="002D1C95"/>
    <w:rsid w:val="002E3F25"/>
    <w:rsid w:val="002F4282"/>
    <w:rsid w:val="002F7D91"/>
    <w:rsid w:val="00310047"/>
    <w:rsid w:val="00322A1C"/>
    <w:rsid w:val="00366EA6"/>
    <w:rsid w:val="00374BBD"/>
    <w:rsid w:val="003A24FD"/>
    <w:rsid w:val="003C73FB"/>
    <w:rsid w:val="003E6A96"/>
    <w:rsid w:val="00401D6D"/>
    <w:rsid w:val="00412FBF"/>
    <w:rsid w:val="00416207"/>
    <w:rsid w:val="00425339"/>
    <w:rsid w:val="00450749"/>
    <w:rsid w:val="00480D6A"/>
    <w:rsid w:val="00483EC0"/>
    <w:rsid w:val="00492052"/>
    <w:rsid w:val="004A501A"/>
    <w:rsid w:val="004D6B88"/>
    <w:rsid w:val="004F4A26"/>
    <w:rsid w:val="004F64E0"/>
    <w:rsid w:val="005048CB"/>
    <w:rsid w:val="00530D43"/>
    <w:rsid w:val="005A43BF"/>
    <w:rsid w:val="005B5A14"/>
    <w:rsid w:val="005D2989"/>
    <w:rsid w:val="005F2F87"/>
    <w:rsid w:val="006540D5"/>
    <w:rsid w:val="006647E0"/>
    <w:rsid w:val="00685DE9"/>
    <w:rsid w:val="00692D75"/>
    <w:rsid w:val="006A6403"/>
    <w:rsid w:val="006B6E47"/>
    <w:rsid w:val="006C0868"/>
    <w:rsid w:val="006C6993"/>
    <w:rsid w:val="006D3381"/>
    <w:rsid w:val="006E74CC"/>
    <w:rsid w:val="00704912"/>
    <w:rsid w:val="00754A06"/>
    <w:rsid w:val="00766721"/>
    <w:rsid w:val="0077375D"/>
    <w:rsid w:val="007B5B88"/>
    <w:rsid w:val="0083620E"/>
    <w:rsid w:val="00872563"/>
    <w:rsid w:val="0087404C"/>
    <w:rsid w:val="008A3BFC"/>
    <w:rsid w:val="008A3EA6"/>
    <w:rsid w:val="008B2C8C"/>
    <w:rsid w:val="008B2CF6"/>
    <w:rsid w:val="008B5D7E"/>
    <w:rsid w:val="008E5C4C"/>
    <w:rsid w:val="008F5F3C"/>
    <w:rsid w:val="00901F54"/>
    <w:rsid w:val="0095095F"/>
    <w:rsid w:val="00994FEF"/>
    <w:rsid w:val="009B42DC"/>
    <w:rsid w:val="009E3EBB"/>
    <w:rsid w:val="00A31EDF"/>
    <w:rsid w:val="00A84D2E"/>
    <w:rsid w:val="00AE7072"/>
    <w:rsid w:val="00AF1637"/>
    <w:rsid w:val="00B01F85"/>
    <w:rsid w:val="00B10FA6"/>
    <w:rsid w:val="00B219FA"/>
    <w:rsid w:val="00B36FF6"/>
    <w:rsid w:val="00B57370"/>
    <w:rsid w:val="00B947E3"/>
    <w:rsid w:val="00BC10AA"/>
    <w:rsid w:val="00BC179E"/>
    <w:rsid w:val="00BD0210"/>
    <w:rsid w:val="00C00B7F"/>
    <w:rsid w:val="00C07354"/>
    <w:rsid w:val="00C20F37"/>
    <w:rsid w:val="00C24386"/>
    <w:rsid w:val="00C27F92"/>
    <w:rsid w:val="00CB7DFA"/>
    <w:rsid w:val="00CF5349"/>
    <w:rsid w:val="00D03AD8"/>
    <w:rsid w:val="00D33763"/>
    <w:rsid w:val="00D37C19"/>
    <w:rsid w:val="00D52E8F"/>
    <w:rsid w:val="00D602AD"/>
    <w:rsid w:val="00D778BE"/>
    <w:rsid w:val="00DC7F7E"/>
    <w:rsid w:val="00DE7868"/>
    <w:rsid w:val="00DF2580"/>
    <w:rsid w:val="00DF4982"/>
    <w:rsid w:val="00E33F56"/>
    <w:rsid w:val="00E4462D"/>
    <w:rsid w:val="00E576EB"/>
    <w:rsid w:val="00E60637"/>
    <w:rsid w:val="00E95C44"/>
    <w:rsid w:val="00E97E52"/>
    <w:rsid w:val="00EC6D0A"/>
    <w:rsid w:val="00ED094D"/>
    <w:rsid w:val="00ED3B3E"/>
    <w:rsid w:val="00F258B8"/>
    <w:rsid w:val="00F26A92"/>
    <w:rsid w:val="00F37649"/>
    <w:rsid w:val="00F53257"/>
    <w:rsid w:val="00F540AD"/>
    <w:rsid w:val="00F8608F"/>
    <w:rsid w:val="00F86484"/>
    <w:rsid w:val="00F96CE5"/>
    <w:rsid w:val="00F97AC7"/>
    <w:rsid w:val="00FB2ABE"/>
    <w:rsid w:val="00FB5642"/>
    <w:rsid w:val="00FC127B"/>
    <w:rsid w:val="00FE00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2580"/>
  </w:style>
  <w:style w:type="paragraph" w:customStyle="1" w:styleId="84822A6334A04F6A967D0BE604FBBEBA">
    <w:name w:val="84822A6334A04F6A967D0BE604FBBEBA"/>
    <w:rsid w:val="005048CB"/>
  </w:style>
  <w:style w:type="paragraph" w:customStyle="1" w:styleId="4AC205ED748F44708778A83F1DDC80EA">
    <w:name w:val="4AC205ED748F44708778A83F1DDC80EA"/>
    <w:rsid w:val="005048CB"/>
  </w:style>
  <w:style w:type="paragraph" w:customStyle="1" w:styleId="96BA1C2700AB4C84A675D3530008450F">
    <w:name w:val="96BA1C2700AB4C84A675D3530008450F"/>
    <w:rsid w:val="00C20F37"/>
  </w:style>
  <w:style w:type="paragraph" w:customStyle="1" w:styleId="3028EB5B7DDA42739ADDCAF39E8DF39B">
    <w:name w:val="3028EB5B7DDA42739ADDCAF39E8DF39B"/>
    <w:rsid w:val="00401D6D"/>
  </w:style>
  <w:style w:type="paragraph" w:customStyle="1" w:styleId="C1B2CE4791A244A29B567FA30EC8B192">
    <w:name w:val="C1B2CE4791A244A29B567FA30EC8B192"/>
    <w:rsid w:val="00401D6D"/>
  </w:style>
  <w:style w:type="paragraph" w:customStyle="1" w:styleId="2F68A4A018DD4DD5BBC1C9B8A95124E9">
    <w:name w:val="2F68A4A018DD4DD5BBC1C9B8A95124E9"/>
    <w:rsid w:val="00401D6D"/>
  </w:style>
  <w:style w:type="paragraph" w:customStyle="1" w:styleId="8D46F4955C39407EAADAF0F3752C7C37">
    <w:name w:val="8D46F4955C39407EAADAF0F3752C7C37"/>
    <w:rsid w:val="00480D6A"/>
    <w:pPr>
      <w:spacing w:line="278" w:lineRule="auto"/>
    </w:pPr>
    <w:rPr>
      <w:kern w:val="2"/>
      <w:sz w:val="24"/>
      <w:szCs w:val="24"/>
      <w14:ligatures w14:val="standardContextual"/>
    </w:rPr>
  </w:style>
  <w:style w:type="paragraph" w:customStyle="1" w:styleId="C435FE4EB216439A9575288751684DF2">
    <w:name w:val="C435FE4EB216439A9575288751684DF2"/>
    <w:rsid w:val="00480D6A"/>
    <w:pPr>
      <w:spacing w:line="278" w:lineRule="auto"/>
    </w:pPr>
    <w:rPr>
      <w:kern w:val="2"/>
      <w:sz w:val="24"/>
      <w:szCs w:val="24"/>
      <w14:ligatures w14:val="standardContextual"/>
    </w:rPr>
  </w:style>
  <w:style w:type="paragraph" w:customStyle="1" w:styleId="13A36BD5567F4299BB1E53D9AEE638FD">
    <w:name w:val="13A36BD5567F4299BB1E53D9AEE638FD"/>
    <w:rsid w:val="00480D6A"/>
    <w:pPr>
      <w:spacing w:line="278" w:lineRule="auto"/>
    </w:pPr>
    <w:rPr>
      <w:kern w:val="2"/>
      <w:sz w:val="24"/>
      <w:szCs w:val="24"/>
      <w14:ligatures w14:val="standardContextual"/>
    </w:rPr>
  </w:style>
  <w:style w:type="paragraph" w:customStyle="1" w:styleId="491A54466A8145768B1A3509DA9ED962">
    <w:name w:val="491A54466A8145768B1A3509DA9ED962"/>
    <w:rsid w:val="00DF25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9A530-9F08-470B-A224-23CC25CD4FA7}">
  <ds:schemaRefs>
    <ds:schemaRef ds:uri="http://schemas.openxmlformats.org/officeDocument/2006/bibliography"/>
  </ds:schemaRefs>
</ds:datastoreItem>
</file>

<file path=customXml/itemProps2.xml><?xml version="1.0" encoding="utf-8"?>
<ds:datastoreItem xmlns:ds="http://schemas.openxmlformats.org/officeDocument/2006/customXml" ds:itemID="{A8BCA689-B46B-472F-90DC-FC9BFB045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F7433-E7D1-4364-90D9-5D2A563663C5}">
  <ds:schemaRefs>
    <ds:schemaRef ds:uri="http://schemas.microsoft.com/office/2006/metadata/properties"/>
    <ds:schemaRef ds:uri="http://schemas.microsoft.com/office/infopath/2007/PartnerControls"/>
    <ds:schemaRef ds:uri="42aeb5e0-4d8c-495b-8ac8-9c7e0f9108af"/>
    <ds:schemaRef ds:uri="1c1cfe40-64e6-48a4-a923-d8a21d9bc96d"/>
    <ds:schemaRef ds:uri="6fd7ef9e-7b3a-412b-9ce0-864db5197a9c"/>
  </ds:schemaRefs>
</ds:datastoreItem>
</file>

<file path=customXml/itemProps4.xml><?xml version="1.0" encoding="utf-8"?>
<ds:datastoreItem xmlns:ds="http://schemas.openxmlformats.org/officeDocument/2006/customXml" ds:itemID="{2D2F13BD-4DF7-40DE-BA77-6F93A03F9E07}">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192</TotalTime>
  <Pages>28</Pages>
  <Words>12519</Words>
  <Characters>70347</Characters>
  <Application>Microsoft Office Word</Application>
  <DocSecurity>0</DocSecurity>
  <Lines>586</Lines>
  <Paragraphs>165</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82701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Elena Komjaty</cp:lastModifiedBy>
  <cp:revision>31</cp:revision>
  <cp:lastPrinted>2016-02-16T21:44:00Z</cp:lastPrinted>
  <dcterms:created xsi:type="dcterms:W3CDTF">2025-02-27T10:30:00Z</dcterms:created>
  <dcterms:modified xsi:type="dcterms:W3CDTF">2025-03-18T12:36:00Z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11268100</vt:r8>
  </property>
  <property fmtid="{D5CDD505-2E9C-101B-9397-08002B2CF9AE}" pid="4" name="MediaServiceImageTags">
    <vt:lpwstr/>
  </property>
</Properties>
</file>